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1BB" w:rsidRPr="00C53441" w:rsidRDefault="002041BB" w:rsidP="002041BB">
      <w:pPr>
        <w:autoSpaceDE w:val="0"/>
        <w:autoSpaceDN w:val="0"/>
        <w:adjustRightInd w:val="0"/>
        <w:spacing w:line="288" w:lineRule="auto"/>
        <w:ind w:firstLine="709"/>
        <w:jc w:val="center"/>
        <w:textAlignment w:val="center"/>
        <w:rPr>
          <w:b/>
          <w:bCs/>
          <w:caps/>
          <w:color w:val="000000"/>
          <w:sz w:val="32"/>
          <w:szCs w:val="32"/>
          <w:lang w:eastAsia="en-US"/>
        </w:rPr>
      </w:pPr>
      <w:r w:rsidRPr="00C53441">
        <w:rPr>
          <w:b/>
          <w:bCs/>
          <w:caps/>
          <w:color w:val="000000"/>
          <w:sz w:val="32"/>
          <w:szCs w:val="32"/>
          <w:lang w:eastAsia="en-US"/>
        </w:rPr>
        <w:t xml:space="preserve">Уважаемые депутаты </w:t>
      </w:r>
    </w:p>
    <w:p w:rsidR="002041BB" w:rsidRPr="00C53441" w:rsidRDefault="002041BB" w:rsidP="002041BB">
      <w:pPr>
        <w:autoSpaceDE w:val="0"/>
        <w:autoSpaceDN w:val="0"/>
        <w:adjustRightInd w:val="0"/>
        <w:spacing w:line="288" w:lineRule="auto"/>
        <w:ind w:firstLine="709"/>
        <w:jc w:val="center"/>
        <w:textAlignment w:val="center"/>
        <w:rPr>
          <w:b/>
          <w:bCs/>
          <w:caps/>
          <w:color w:val="000000"/>
          <w:sz w:val="32"/>
          <w:szCs w:val="32"/>
          <w:lang w:eastAsia="en-US"/>
        </w:rPr>
      </w:pPr>
      <w:r w:rsidRPr="00C53441">
        <w:rPr>
          <w:b/>
          <w:bCs/>
          <w:caps/>
          <w:color w:val="000000"/>
          <w:sz w:val="32"/>
          <w:szCs w:val="32"/>
          <w:lang w:eastAsia="en-US"/>
        </w:rPr>
        <w:t>районного собрания и городской думы!</w:t>
      </w:r>
    </w:p>
    <w:p w:rsidR="002041BB" w:rsidRPr="00C53441" w:rsidRDefault="002041BB" w:rsidP="002041BB">
      <w:pPr>
        <w:autoSpaceDE w:val="0"/>
        <w:autoSpaceDN w:val="0"/>
        <w:adjustRightInd w:val="0"/>
        <w:spacing w:line="288" w:lineRule="auto"/>
        <w:ind w:firstLine="709"/>
        <w:jc w:val="both"/>
        <w:textAlignment w:val="center"/>
        <w:rPr>
          <w:bCs/>
          <w:color w:val="000000"/>
          <w:sz w:val="32"/>
          <w:szCs w:val="32"/>
          <w:lang w:eastAsia="en-US"/>
        </w:rPr>
      </w:pPr>
      <w:r w:rsidRPr="00C53441">
        <w:rPr>
          <w:bCs/>
          <w:caps/>
          <w:color w:val="000000"/>
          <w:sz w:val="32"/>
          <w:szCs w:val="32"/>
          <w:lang w:eastAsia="en-US"/>
        </w:rPr>
        <w:t>П</w:t>
      </w:r>
      <w:r w:rsidRPr="00C53441">
        <w:rPr>
          <w:bCs/>
          <w:color w:val="000000"/>
          <w:sz w:val="32"/>
          <w:szCs w:val="32"/>
          <w:lang w:eastAsia="en-US"/>
        </w:rPr>
        <w:t>редставляю отчет по подведению основных итогов развития района за 2019 год.</w:t>
      </w:r>
    </w:p>
    <w:p w:rsidR="002041BB" w:rsidRPr="00C53441" w:rsidRDefault="002041BB" w:rsidP="002041BB">
      <w:pPr>
        <w:autoSpaceDE w:val="0"/>
        <w:autoSpaceDN w:val="0"/>
        <w:adjustRightInd w:val="0"/>
        <w:spacing w:line="288" w:lineRule="auto"/>
        <w:ind w:firstLine="709"/>
        <w:jc w:val="both"/>
        <w:textAlignment w:val="center"/>
        <w:rPr>
          <w:color w:val="000000"/>
          <w:sz w:val="32"/>
          <w:szCs w:val="32"/>
          <w:lang w:eastAsia="en-US"/>
        </w:rPr>
      </w:pPr>
      <w:r w:rsidRPr="00C53441">
        <w:rPr>
          <w:color w:val="000000"/>
          <w:sz w:val="32"/>
          <w:szCs w:val="32"/>
          <w:lang w:eastAsia="en-US"/>
        </w:rPr>
        <w:t>Как вы уже видели в фильме, прошедший 201</w:t>
      </w:r>
      <w:r w:rsidR="007C6FC4" w:rsidRPr="00C53441">
        <w:rPr>
          <w:color w:val="000000"/>
          <w:sz w:val="32"/>
          <w:szCs w:val="32"/>
          <w:lang w:eastAsia="en-US"/>
        </w:rPr>
        <w:t>9</w:t>
      </w:r>
      <w:r w:rsidRPr="00C53441">
        <w:rPr>
          <w:color w:val="000000"/>
          <w:sz w:val="32"/>
          <w:szCs w:val="32"/>
          <w:lang w:eastAsia="en-US"/>
        </w:rPr>
        <w:t xml:space="preserve"> год  был соткан из множества знаменательных событий. </w:t>
      </w:r>
    </w:p>
    <w:p w:rsidR="002041BB" w:rsidRPr="00C53441" w:rsidRDefault="002041BB" w:rsidP="002041BB">
      <w:pPr>
        <w:autoSpaceDE w:val="0"/>
        <w:autoSpaceDN w:val="0"/>
        <w:adjustRightInd w:val="0"/>
        <w:spacing w:line="288" w:lineRule="auto"/>
        <w:ind w:firstLine="709"/>
        <w:jc w:val="both"/>
        <w:textAlignment w:val="center"/>
        <w:rPr>
          <w:color w:val="000000"/>
          <w:sz w:val="32"/>
          <w:szCs w:val="32"/>
          <w:lang w:eastAsia="en-US"/>
        </w:rPr>
      </w:pPr>
      <w:r w:rsidRPr="00C53441">
        <w:rPr>
          <w:color w:val="000000"/>
          <w:sz w:val="32"/>
          <w:szCs w:val="32"/>
          <w:lang w:eastAsia="en-US"/>
        </w:rPr>
        <w:t>Самое главное – в 201</w:t>
      </w:r>
      <w:r w:rsidR="007C6FC4" w:rsidRPr="00C53441">
        <w:rPr>
          <w:color w:val="000000"/>
          <w:sz w:val="32"/>
          <w:szCs w:val="32"/>
          <w:lang w:eastAsia="en-US"/>
        </w:rPr>
        <w:t xml:space="preserve">9 </w:t>
      </w:r>
      <w:r w:rsidRPr="00C53441">
        <w:rPr>
          <w:color w:val="000000"/>
          <w:sz w:val="32"/>
          <w:szCs w:val="32"/>
          <w:lang w:eastAsia="en-US"/>
        </w:rPr>
        <w:t xml:space="preserve">году обеспечена стабильность развития района. </w:t>
      </w:r>
    </w:p>
    <w:p w:rsidR="002041BB" w:rsidRPr="00C53441" w:rsidRDefault="005A0BA7" w:rsidP="007C2608">
      <w:pPr>
        <w:spacing w:after="200" w:line="300" w:lineRule="auto"/>
        <w:jc w:val="both"/>
        <w:rPr>
          <w:color w:val="000000"/>
          <w:spacing w:val="-2"/>
          <w:sz w:val="32"/>
          <w:szCs w:val="32"/>
          <w:lang w:eastAsia="en-US"/>
        </w:rPr>
      </w:pPr>
      <w:r w:rsidRPr="00C53441">
        <w:rPr>
          <w:color w:val="000000"/>
          <w:spacing w:val="-2"/>
          <w:sz w:val="32"/>
          <w:szCs w:val="32"/>
          <w:lang w:eastAsia="en-US"/>
        </w:rPr>
        <w:t xml:space="preserve">            </w:t>
      </w:r>
      <w:r w:rsidR="002041BB" w:rsidRPr="00C53441">
        <w:rPr>
          <w:color w:val="000000"/>
          <w:spacing w:val="-2"/>
          <w:sz w:val="32"/>
          <w:szCs w:val="32"/>
          <w:lang w:eastAsia="en-US"/>
        </w:rPr>
        <w:t>Прошедший год  Медынский район прошел с ко</w:t>
      </w:r>
      <w:r w:rsidR="007C2608" w:rsidRPr="00C53441">
        <w:rPr>
          <w:color w:val="000000"/>
          <w:spacing w:val="-2"/>
          <w:sz w:val="32"/>
          <w:szCs w:val="32"/>
          <w:lang w:eastAsia="en-US"/>
        </w:rPr>
        <w:t>нструктивной динамикой развития</w:t>
      </w:r>
      <w:r w:rsidR="002041BB" w:rsidRPr="00C53441">
        <w:rPr>
          <w:color w:val="000000"/>
          <w:spacing w:val="-2"/>
          <w:sz w:val="32"/>
          <w:szCs w:val="32"/>
          <w:lang w:eastAsia="en-US"/>
        </w:rPr>
        <w:t xml:space="preserve"> и очень важно в будущем не потерять взятый темп. В 201</w:t>
      </w:r>
      <w:r w:rsidR="007C6FC4" w:rsidRPr="00C53441">
        <w:rPr>
          <w:color w:val="000000"/>
          <w:spacing w:val="-2"/>
          <w:sz w:val="32"/>
          <w:szCs w:val="32"/>
          <w:lang w:eastAsia="en-US"/>
        </w:rPr>
        <w:t>9</w:t>
      </w:r>
      <w:r w:rsidR="002041BB" w:rsidRPr="00C53441">
        <w:rPr>
          <w:color w:val="000000"/>
          <w:spacing w:val="-2"/>
          <w:sz w:val="32"/>
          <w:szCs w:val="32"/>
          <w:lang w:eastAsia="en-US"/>
        </w:rPr>
        <w:t xml:space="preserve"> году  в консолидированный  бюджет  района поступило </w:t>
      </w:r>
      <w:r w:rsidR="007C6FC4" w:rsidRPr="00C53441">
        <w:rPr>
          <w:color w:val="000000"/>
          <w:spacing w:val="-2"/>
          <w:sz w:val="32"/>
          <w:szCs w:val="32"/>
          <w:lang w:eastAsia="en-US"/>
        </w:rPr>
        <w:t>575</w:t>
      </w:r>
      <w:r w:rsidR="002041BB" w:rsidRPr="00C53441">
        <w:rPr>
          <w:color w:val="000000"/>
          <w:spacing w:val="-2"/>
          <w:sz w:val="32"/>
          <w:szCs w:val="32"/>
          <w:lang w:eastAsia="en-US"/>
        </w:rPr>
        <w:t xml:space="preserve"> млн. рублей. </w:t>
      </w:r>
      <w:r w:rsidR="007C6FC4" w:rsidRPr="00C53441">
        <w:rPr>
          <w:color w:val="000000"/>
          <w:spacing w:val="-2"/>
          <w:sz w:val="32"/>
          <w:szCs w:val="32"/>
          <w:lang w:eastAsia="en-US"/>
        </w:rPr>
        <w:t>Собственные н</w:t>
      </w:r>
      <w:r w:rsidR="002041BB" w:rsidRPr="00C53441">
        <w:rPr>
          <w:color w:val="000000"/>
          <w:spacing w:val="-2"/>
          <w:sz w:val="32"/>
          <w:szCs w:val="32"/>
          <w:lang w:eastAsia="en-US"/>
        </w:rPr>
        <w:t>алоговые и неналоговые  доходы увеличились</w:t>
      </w:r>
      <w:r w:rsidR="007C6FC4" w:rsidRPr="00C53441">
        <w:rPr>
          <w:rFonts w:eastAsia="Calibri"/>
          <w:sz w:val="32"/>
          <w:szCs w:val="32"/>
          <w:lang w:eastAsia="en-US"/>
        </w:rPr>
        <w:t xml:space="preserve"> на  5,2 млн. руб.  или  на 2,4% и </w:t>
      </w:r>
      <w:r w:rsidR="002041BB" w:rsidRPr="00C53441">
        <w:rPr>
          <w:color w:val="000000"/>
          <w:spacing w:val="-2"/>
          <w:sz w:val="32"/>
          <w:szCs w:val="32"/>
          <w:lang w:eastAsia="en-US"/>
        </w:rPr>
        <w:t>составили 2</w:t>
      </w:r>
      <w:r w:rsidR="007C6FC4" w:rsidRPr="00C53441">
        <w:rPr>
          <w:color w:val="000000"/>
          <w:spacing w:val="-2"/>
          <w:sz w:val="32"/>
          <w:szCs w:val="32"/>
          <w:lang w:eastAsia="en-US"/>
        </w:rPr>
        <w:t>23,8</w:t>
      </w:r>
      <w:r w:rsidR="002041BB" w:rsidRPr="00C53441">
        <w:rPr>
          <w:color w:val="000000"/>
          <w:spacing w:val="-2"/>
          <w:sz w:val="32"/>
          <w:szCs w:val="32"/>
          <w:lang w:eastAsia="en-US"/>
        </w:rPr>
        <w:t xml:space="preserve"> </w:t>
      </w:r>
      <w:proofErr w:type="spellStart"/>
      <w:r w:rsidR="002041BB" w:rsidRPr="00C53441">
        <w:rPr>
          <w:color w:val="000000"/>
          <w:spacing w:val="-2"/>
          <w:sz w:val="32"/>
          <w:szCs w:val="32"/>
          <w:lang w:eastAsia="en-US"/>
        </w:rPr>
        <w:t>млн</w:t>
      </w:r>
      <w:proofErr w:type="gramStart"/>
      <w:r w:rsidR="002041BB" w:rsidRPr="00C53441">
        <w:rPr>
          <w:color w:val="000000"/>
          <w:spacing w:val="-2"/>
          <w:sz w:val="32"/>
          <w:szCs w:val="32"/>
          <w:lang w:eastAsia="en-US"/>
        </w:rPr>
        <w:t>.</w:t>
      </w:r>
      <w:r w:rsidR="007C6FC4" w:rsidRPr="00C53441">
        <w:rPr>
          <w:color w:val="000000"/>
          <w:spacing w:val="-2"/>
          <w:sz w:val="32"/>
          <w:szCs w:val="32"/>
          <w:lang w:eastAsia="en-US"/>
        </w:rPr>
        <w:t>р</w:t>
      </w:r>
      <w:proofErr w:type="gramEnd"/>
      <w:r w:rsidR="007C6FC4" w:rsidRPr="00C53441">
        <w:rPr>
          <w:color w:val="000000"/>
          <w:spacing w:val="-2"/>
          <w:sz w:val="32"/>
          <w:szCs w:val="32"/>
          <w:lang w:eastAsia="en-US"/>
        </w:rPr>
        <w:t>ублей</w:t>
      </w:r>
      <w:proofErr w:type="spellEnd"/>
      <w:r w:rsidR="007C6FC4" w:rsidRPr="00C53441">
        <w:rPr>
          <w:color w:val="000000"/>
          <w:spacing w:val="-2"/>
          <w:sz w:val="32"/>
          <w:szCs w:val="32"/>
          <w:lang w:eastAsia="en-US"/>
        </w:rPr>
        <w:t>.</w:t>
      </w:r>
      <w:r w:rsidR="002041BB" w:rsidRPr="00C53441">
        <w:rPr>
          <w:color w:val="000000"/>
          <w:spacing w:val="-2"/>
          <w:sz w:val="32"/>
          <w:szCs w:val="32"/>
          <w:lang w:eastAsia="en-US"/>
        </w:rPr>
        <w:t xml:space="preserve"> </w:t>
      </w:r>
    </w:p>
    <w:p w:rsidR="002041BB" w:rsidRPr="00C53441" w:rsidRDefault="002041BB" w:rsidP="002041BB">
      <w:pPr>
        <w:autoSpaceDE w:val="0"/>
        <w:autoSpaceDN w:val="0"/>
        <w:adjustRightInd w:val="0"/>
        <w:spacing w:line="288" w:lineRule="auto"/>
        <w:ind w:firstLine="709"/>
        <w:jc w:val="both"/>
        <w:textAlignment w:val="center"/>
        <w:rPr>
          <w:color w:val="000000"/>
          <w:spacing w:val="-2"/>
          <w:sz w:val="32"/>
          <w:szCs w:val="32"/>
          <w:lang w:eastAsia="en-US"/>
        </w:rPr>
      </w:pPr>
      <w:r w:rsidRPr="00C53441">
        <w:rPr>
          <w:color w:val="000000"/>
          <w:spacing w:val="-2"/>
          <w:sz w:val="32"/>
          <w:szCs w:val="32"/>
          <w:lang w:eastAsia="en-US"/>
        </w:rPr>
        <w:t xml:space="preserve">Рост поступлений налога на доходы физических лиц – </w:t>
      </w:r>
      <w:r w:rsidR="0007687B" w:rsidRPr="00C53441">
        <w:rPr>
          <w:color w:val="000000"/>
          <w:spacing w:val="-2"/>
          <w:sz w:val="32"/>
          <w:szCs w:val="32"/>
          <w:lang w:eastAsia="en-US"/>
        </w:rPr>
        <w:t xml:space="preserve">105 </w:t>
      </w:r>
      <w:r w:rsidRPr="00C53441">
        <w:rPr>
          <w:color w:val="000000"/>
          <w:spacing w:val="-2"/>
          <w:sz w:val="32"/>
          <w:szCs w:val="32"/>
          <w:lang w:eastAsia="en-US"/>
        </w:rPr>
        <w:t xml:space="preserve">%, налога на имущество  – </w:t>
      </w:r>
      <w:r w:rsidR="0007687B" w:rsidRPr="00C53441">
        <w:rPr>
          <w:color w:val="000000"/>
          <w:spacing w:val="-2"/>
          <w:sz w:val="32"/>
          <w:szCs w:val="32"/>
          <w:lang w:eastAsia="en-US"/>
        </w:rPr>
        <w:t>120 %</w:t>
      </w:r>
      <w:r w:rsidRPr="00C53441">
        <w:rPr>
          <w:color w:val="000000"/>
          <w:spacing w:val="-2"/>
          <w:sz w:val="32"/>
          <w:szCs w:val="32"/>
          <w:lang w:eastAsia="en-US"/>
        </w:rPr>
        <w:t>.</w:t>
      </w:r>
    </w:p>
    <w:p w:rsidR="002041BB" w:rsidRPr="00C53441" w:rsidRDefault="002041BB" w:rsidP="002041BB">
      <w:pPr>
        <w:spacing w:line="288" w:lineRule="auto"/>
        <w:ind w:firstLine="709"/>
        <w:jc w:val="both"/>
        <w:rPr>
          <w:b/>
          <w:sz w:val="32"/>
          <w:szCs w:val="32"/>
          <w:lang w:eastAsia="en-US"/>
        </w:rPr>
      </w:pPr>
      <w:r w:rsidRPr="00C53441">
        <w:rPr>
          <w:sz w:val="32"/>
          <w:szCs w:val="32"/>
          <w:lang w:eastAsia="en-US"/>
        </w:rPr>
        <w:t>Свыше 1</w:t>
      </w:r>
      <w:r w:rsidR="0007687B" w:rsidRPr="00C53441">
        <w:rPr>
          <w:sz w:val="32"/>
          <w:szCs w:val="32"/>
          <w:lang w:eastAsia="en-US"/>
        </w:rPr>
        <w:t>1</w:t>
      </w:r>
      <w:r w:rsidRPr="00C53441">
        <w:rPr>
          <w:sz w:val="32"/>
          <w:szCs w:val="32"/>
          <w:lang w:eastAsia="en-US"/>
        </w:rPr>
        <w:t xml:space="preserve">4 % составил прирост налога на </w:t>
      </w:r>
      <w:r w:rsidR="0007687B" w:rsidRPr="00C53441">
        <w:rPr>
          <w:sz w:val="32"/>
          <w:szCs w:val="32"/>
          <w:lang w:eastAsia="en-US"/>
        </w:rPr>
        <w:t>совокупный доход, поступления от акцизов -119 %.</w:t>
      </w:r>
      <w:r w:rsidRPr="00C53441">
        <w:rPr>
          <w:b/>
          <w:sz w:val="32"/>
          <w:szCs w:val="32"/>
          <w:lang w:eastAsia="en-US"/>
        </w:rPr>
        <w:t xml:space="preserve"> </w:t>
      </w:r>
    </w:p>
    <w:p w:rsidR="002041BB" w:rsidRDefault="002041BB" w:rsidP="002041BB">
      <w:pPr>
        <w:autoSpaceDE w:val="0"/>
        <w:autoSpaceDN w:val="0"/>
        <w:adjustRightInd w:val="0"/>
        <w:spacing w:line="288" w:lineRule="auto"/>
        <w:ind w:firstLine="709"/>
        <w:jc w:val="both"/>
        <w:textAlignment w:val="center"/>
        <w:rPr>
          <w:color w:val="000000"/>
          <w:spacing w:val="-2"/>
          <w:sz w:val="32"/>
          <w:szCs w:val="32"/>
          <w:lang w:eastAsia="en-US"/>
        </w:rPr>
      </w:pPr>
      <w:r w:rsidRPr="00C53441">
        <w:rPr>
          <w:color w:val="000000"/>
          <w:spacing w:val="-2"/>
          <w:sz w:val="32"/>
          <w:szCs w:val="32"/>
          <w:lang w:eastAsia="en-US"/>
        </w:rPr>
        <w:t xml:space="preserve">В этой связи напомню, что </w:t>
      </w:r>
      <w:r w:rsidR="007C6FC4" w:rsidRPr="00C53441">
        <w:rPr>
          <w:color w:val="000000"/>
          <w:spacing w:val="-2"/>
          <w:sz w:val="32"/>
          <w:szCs w:val="32"/>
          <w:lang w:eastAsia="en-US"/>
        </w:rPr>
        <w:t>6</w:t>
      </w:r>
      <w:r w:rsidRPr="00C53441">
        <w:rPr>
          <w:color w:val="000000"/>
          <w:spacing w:val="-2"/>
          <w:sz w:val="32"/>
          <w:szCs w:val="32"/>
          <w:lang w:eastAsia="en-US"/>
        </w:rPr>
        <w:t>-й год район в числе тех, кто не получает дотаций из областного бюджета.</w:t>
      </w:r>
      <w:r w:rsidR="007C6FC4" w:rsidRPr="00C53441">
        <w:rPr>
          <w:color w:val="000000"/>
          <w:spacing w:val="-2"/>
          <w:sz w:val="32"/>
          <w:szCs w:val="32"/>
          <w:lang w:eastAsia="en-US"/>
        </w:rPr>
        <w:t xml:space="preserve"> </w:t>
      </w:r>
      <w:r w:rsidRPr="00C53441">
        <w:rPr>
          <w:color w:val="000000"/>
          <w:spacing w:val="-2"/>
          <w:sz w:val="32"/>
          <w:szCs w:val="32"/>
          <w:lang w:eastAsia="en-US"/>
        </w:rPr>
        <w:t>Это большое достижение!</w:t>
      </w:r>
    </w:p>
    <w:p w:rsidR="00863E6C" w:rsidRPr="00C53441" w:rsidRDefault="00863E6C" w:rsidP="002041BB">
      <w:pPr>
        <w:autoSpaceDE w:val="0"/>
        <w:autoSpaceDN w:val="0"/>
        <w:adjustRightInd w:val="0"/>
        <w:spacing w:line="288" w:lineRule="auto"/>
        <w:ind w:firstLine="709"/>
        <w:jc w:val="both"/>
        <w:textAlignment w:val="center"/>
        <w:rPr>
          <w:color w:val="000000"/>
          <w:spacing w:val="-2"/>
          <w:sz w:val="32"/>
          <w:szCs w:val="32"/>
          <w:lang w:eastAsia="en-US"/>
        </w:rPr>
      </w:pPr>
      <w:r>
        <w:rPr>
          <w:color w:val="000000"/>
          <w:spacing w:val="-2"/>
          <w:sz w:val="32"/>
          <w:szCs w:val="32"/>
          <w:lang w:eastAsia="en-US"/>
        </w:rPr>
        <w:t>Бюджет городского поселения составил  90,4 млн</w:t>
      </w:r>
      <w:proofErr w:type="gramStart"/>
      <w:r>
        <w:rPr>
          <w:color w:val="000000"/>
          <w:spacing w:val="-2"/>
          <w:sz w:val="32"/>
          <w:szCs w:val="32"/>
          <w:lang w:eastAsia="en-US"/>
        </w:rPr>
        <w:t xml:space="preserve"> .</w:t>
      </w:r>
      <w:proofErr w:type="gramEnd"/>
      <w:r>
        <w:rPr>
          <w:color w:val="000000"/>
          <w:spacing w:val="-2"/>
          <w:sz w:val="32"/>
          <w:szCs w:val="32"/>
          <w:lang w:eastAsia="en-US"/>
        </w:rPr>
        <w:t xml:space="preserve">рублей, с ростом 132 % к уровню 2018 года. </w:t>
      </w:r>
    </w:p>
    <w:p w:rsidR="002041BB" w:rsidRPr="00C53441" w:rsidRDefault="002041BB" w:rsidP="002041BB">
      <w:pPr>
        <w:spacing w:line="288" w:lineRule="auto"/>
        <w:ind w:firstLine="709"/>
        <w:jc w:val="both"/>
        <w:rPr>
          <w:sz w:val="32"/>
          <w:szCs w:val="32"/>
          <w:lang w:eastAsia="en-US"/>
        </w:rPr>
      </w:pPr>
      <w:r w:rsidRPr="00C53441">
        <w:rPr>
          <w:sz w:val="32"/>
          <w:szCs w:val="32"/>
          <w:lang w:eastAsia="en-US"/>
        </w:rPr>
        <w:t>С положительным результатом завершили год  все предприятия  района. С ростом в среднем до 1</w:t>
      </w:r>
      <w:r w:rsidR="007C6FC4" w:rsidRPr="00C53441">
        <w:rPr>
          <w:sz w:val="32"/>
          <w:szCs w:val="32"/>
          <w:lang w:eastAsia="en-US"/>
        </w:rPr>
        <w:t>2</w:t>
      </w:r>
      <w:r w:rsidRPr="00C53441">
        <w:rPr>
          <w:sz w:val="32"/>
          <w:szCs w:val="32"/>
          <w:lang w:eastAsia="en-US"/>
        </w:rPr>
        <w:t xml:space="preserve">%. </w:t>
      </w:r>
    </w:p>
    <w:p w:rsidR="002041BB" w:rsidRPr="00C53441" w:rsidRDefault="002041BB" w:rsidP="002041BB">
      <w:pPr>
        <w:spacing w:line="288" w:lineRule="auto"/>
        <w:ind w:firstLine="709"/>
        <w:jc w:val="both"/>
        <w:rPr>
          <w:sz w:val="32"/>
          <w:szCs w:val="32"/>
          <w:lang w:eastAsia="en-US"/>
        </w:rPr>
      </w:pPr>
      <w:r w:rsidRPr="00C53441">
        <w:rPr>
          <w:sz w:val="32"/>
          <w:szCs w:val="32"/>
          <w:lang w:eastAsia="en-US"/>
        </w:rPr>
        <w:t>В этой связи, я благодарю всех руководителей, коллективы этих предприятий, всех от кого зависел итог работы года.</w:t>
      </w:r>
    </w:p>
    <w:p w:rsidR="002F5623" w:rsidRPr="00C53441" w:rsidRDefault="002F5623" w:rsidP="00923FD9">
      <w:pPr>
        <w:ind w:firstLine="708"/>
        <w:jc w:val="both"/>
        <w:rPr>
          <w:b/>
          <w:i/>
          <w:sz w:val="32"/>
          <w:szCs w:val="32"/>
        </w:rPr>
      </w:pPr>
      <w:r w:rsidRPr="00C53441">
        <w:rPr>
          <w:b/>
          <w:i/>
          <w:sz w:val="32"/>
          <w:szCs w:val="32"/>
        </w:rPr>
        <w:t xml:space="preserve">  </w:t>
      </w:r>
    </w:p>
    <w:p w:rsidR="002F5623" w:rsidRPr="00C53441" w:rsidRDefault="002F5623" w:rsidP="007C2608">
      <w:pPr>
        <w:spacing w:line="300" w:lineRule="auto"/>
        <w:ind w:firstLine="708"/>
        <w:jc w:val="both"/>
        <w:rPr>
          <w:b/>
          <w:sz w:val="32"/>
          <w:szCs w:val="32"/>
        </w:rPr>
      </w:pPr>
      <w:r w:rsidRPr="00C53441">
        <w:rPr>
          <w:b/>
          <w:sz w:val="32"/>
          <w:szCs w:val="32"/>
        </w:rPr>
        <w:t>Итоги  экономического  развития.</w:t>
      </w:r>
      <w:r w:rsidR="004F7C6A" w:rsidRPr="00C53441">
        <w:rPr>
          <w:color w:val="000000"/>
          <w:sz w:val="32"/>
          <w:szCs w:val="32"/>
        </w:rPr>
        <w:t xml:space="preserve">  </w:t>
      </w:r>
      <w:r w:rsidRPr="00C53441">
        <w:rPr>
          <w:b/>
          <w:i/>
          <w:sz w:val="32"/>
          <w:szCs w:val="32"/>
        </w:rPr>
        <w:t xml:space="preserve">  </w:t>
      </w:r>
    </w:p>
    <w:p w:rsidR="002F5623" w:rsidRPr="00C53441" w:rsidRDefault="002F5623" w:rsidP="007C2608">
      <w:pPr>
        <w:spacing w:line="300" w:lineRule="auto"/>
        <w:ind w:firstLine="708"/>
        <w:jc w:val="both"/>
        <w:rPr>
          <w:b/>
          <w:i/>
          <w:sz w:val="32"/>
          <w:szCs w:val="32"/>
        </w:rPr>
      </w:pPr>
      <w:r w:rsidRPr="00C53441">
        <w:rPr>
          <w:b/>
          <w:i/>
          <w:sz w:val="32"/>
          <w:szCs w:val="32"/>
        </w:rPr>
        <w:t>Промышленное производство.</w:t>
      </w:r>
    </w:p>
    <w:p w:rsidR="002F5623" w:rsidRPr="00C53441" w:rsidRDefault="002F5623" w:rsidP="007C2608">
      <w:pPr>
        <w:spacing w:line="300" w:lineRule="auto"/>
        <w:jc w:val="both"/>
        <w:rPr>
          <w:sz w:val="32"/>
          <w:szCs w:val="32"/>
        </w:rPr>
      </w:pPr>
      <w:r w:rsidRPr="00C53441">
        <w:rPr>
          <w:b/>
          <w:i/>
          <w:sz w:val="32"/>
          <w:szCs w:val="32"/>
        </w:rPr>
        <w:tab/>
      </w:r>
      <w:r w:rsidRPr="00C53441">
        <w:rPr>
          <w:sz w:val="32"/>
          <w:szCs w:val="32"/>
        </w:rPr>
        <w:t>Суммарный объем промышленного производства за 2019 год составил 2,7 млр</w:t>
      </w:r>
      <w:r w:rsidR="007C2608" w:rsidRPr="00C53441">
        <w:rPr>
          <w:sz w:val="32"/>
          <w:szCs w:val="32"/>
        </w:rPr>
        <w:t>д</w:t>
      </w:r>
      <w:r w:rsidRPr="00C53441">
        <w:rPr>
          <w:sz w:val="32"/>
          <w:szCs w:val="32"/>
        </w:rPr>
        <w:t>. руб. или 112 %  к уровню 2018 г.</w:t>
      </w:r>
    </w:p>
    <w:p w:rsidR="002F5623" w:rsidRPr="00C53441" w:rsidRDefault="002F5623" w:rsidP="007C2608">
      <w:pPr>
        <w:spacing w:line="300" w:lineRule="auto"/>
        <w:ind w:firstLine="708"/>
        <w:jc w:val="both"/>
        <w:rPr>
          <w:sz w:val="32"/>
          <w:szCs w:val="32"/>
        </w:rPr>
      </w:pPr>
      <w:r w:rsidRPr="00C53441">
        <w:rPr>
          <w:sz w:val="32"/>
          <w:szCs w:val="32"/>
        </w:rPr>
        <w:t>На сегодняшний день производство промышленной продукции в районе осуществляют 16 предприятий.  </w:t>
      </w:r>
    </w:p>
    <w:p w:rsidR="007C2608" w:rsidRPr="00C53441" w:rsidRDefault="002F5623" w:rsidP="007C2608">
      <w:pPr>
        <w:spacing w:line="300" w:lineRule="auto"/>
        <w:ind w:firstLine="708"/>
        <w:jc w:val="both"/>
        <w:rPr>
          <w:sz w:val="32"/>
          <w:szCs w:val="32"/>
        </w:rPr>
      </w:pPr>
      <w:r w:rsidRPr="00C53441">
        <w:rPr>
          <w:sz w:val="32"/>
          <w:szCs w:val="32"/>
        </w:rPr>
        <w:lastRenderedPageBreak/>
        <w:t xml:space="preserve">  Основной объём отгруженной продукции</w:t>
      </w:r>
      <w:r w:rsidR="007C2608" w:rsidRPr="00C53441">
        <w:rPr>
          <w:sz w:val="32"/>
          <w:szCs w:val="32"/>
        </w:rPr>
        <w:t xml:space="preserve"> Акционерного общества</w:t>
      </w:r>
      <w:r w:rsidRPr="00C53441">
        <w:rPr>
          <w:sz w:val="32"/>
          <w:szCs w:val="32"/>
        </w:rPr>
        <w:t xml:space="preserve"> «</w:t>
      </w:r>
      <w:proofErr w:type="spellStart"/>
      <w:r w:rsidRPr="00C53441">
        <w:rPr>
          <w:sz w:val="32"/>
          <w:szCs w:val="32"/>
        </w:rPr>
        <w:t>МосМедыньагропром</w:t>
      </w:r>
      <w:proofErr w:type="spellEnd"/>
      <w:r w:rsidRPr="00C53441">
        <w:rPr>
          <w:sz w:val="32"/>
          <w:szCs w:val="32"/>
        </w:rPr>
        <w:t>»</w:t>
      </w:r>
      <w:r w:rsidR="004F7C6A" w:rsidRPr="00C53441">
        <w:rPr>
          <w:sz w:val="32"/>
          <w:szCs w:val="32"/>
        </w:rPr>
        <w:t xml:space="preserve"> (генеральный директор </w:t>
      </w:r>
      <w:proofErr w:type="spellStart"/>
      <w:r w:rsidR="004F7C6A" w:rsidRPr="00C53441">
        <w:rPr>
          <w:sz w:val="32"/>
          <w:szCs w:val="32"/>
        </w:rPr>
        <w:t>Кавин</w:t>
      </w:r>
      <w:proofErr w:type="spellEnd"/>
      <w:r w:rsidR="004F7C6A" w:rsidRPr="00C53441">
        <w:rPr>
          <w:sz w:val="32"/>
          <w:szCs w:val="32"/>
        </w:rPr>
        <w:t xml:space="preserve"> Владимир Владимирович)</w:t>
      </w:r>
      <w:r w:rsidRPr="00C53441">
        <w:rPr>
          <w:sz w:val="32"/>
          <w:szCs w:val="32"/>
        </w:rPr>
        <w:t xml:space="preserve">. </w:t>
      </w:r>
    </w:p>
    <w:p w:rsidR="002F5623" w:rsidRPr="00C53441" w:rsidRDefault="002F5623" w:rsidP="007C2608">
      <w:pPr>
        <w:spacing w:line="300" w:lineRule="auto"/>
        <w:ind w:firstLine="708"/>
        <w:jc w:val="both"/>
        <w:rPr>
          <w:sz w:val="32"/>
          <w:szCs w:val="32"/>
        </w:rPr>
      </w:pPr>
      <w:r w:rsidRPr="00C53441">
        <w:rPr>
          <w:sz w:val="32"/>
          <w:szCs w:val="32"/>
        </w:rPr>
        <w:t>За  2019 г. объём отгруженной пр</w:t>
      </w:r>
      <w:r w:rsidR="004F7C6A" w:rsidRPr="00C53441">
        <w:rPr>
          <w:sz w:val="32"/>
          <w:szCs w:val="32"/>
        </w:rPr>
        <w:t>одукции на предприятии более 1,</w:t>
      </w:r>
      <w:r w:rsidR="00B64655">
        <w:rPr>
          <w:sz w:val="32"/>
          <w:szCs w:val="32"/>
        </w:rPr>
        <w:t>5</w:t>
      </w:r>
      <w:r w:rsidRPr="00C53441">
        <w:rPr>
          <w:sz w:val="32"/>
          <w:szCs w:val="32"/>
        </w:rPr>
        <w:t xml:space="preserve">  мл</w:t>
      </w:r>
      <w:r w:rsidR="004F7C6A" w:rsidRPr="00C53441">
        <w:rPr>
          <w:sz w:val="32"/>
          <w:szCs w:val="32"/>
        </w:rPr>
        <w:t>рд</w:t>
      </w:r>
      <w:r w:rsidRPr="00C53441">
        <w:rPr>
          <w:sz w:val="32"/>
          <w:szCs w:val="32"/>
        </w:rPr>
        <w:t xml:space="preserve">. рублей  или 117,7  % к уровню 2018 г. </w:t>
      </w:r>
      <w:r w:rsidR="007C2608" w:rsidRPr="00C53441">
        <w:rPr>
          <w:sz w:val="32"/>
          <w:szCs w:val="32"/>
        </w:rPr>
        <w:t>Здесь</w:t>
      </w:r>
      <w:r w:rsidRPr="00C53441">
        <w:rPr>
          <w:sz w:val="32"/>
          <w:szCs w:val="32"/>
        </w:rPr>
        <w:t xml:space="preserve"> продолжилась модернизация производственных мощностей, что</w:t>
      </w:r>
      <w:r w:rsidRPr="00C53441">
        <w:rPr>
          <w:spacing w:val="-2"/>
          <w:sz w:val="32"/>
          <w:szCs w:val="32"/>
        </w:rPr>
        <w:t xml:space="preserve"> позвол</w:t>
      </w:r>
      <w:r w:rsidR="007C2608" w:rsidRPr="00C53441">
        <w:rPr>
          <w:spacing w:val="-2"/>
          <w:sz w:val="32"/>
          <w:szCs w:val="32"/>
        </w:rPr>
        <w:t xml:space="preserve">яет довести </w:t>
      </w:r>
      <w:r w:rsidRPr="00C53441">
        <w:rPr>
          <w:spacing w:val="-2"/>
          <w:sz w:val="32"/>
          <w:szCs w:val="32"/>
        </w:rPr>
        <w:t>перераб</w:t>
      </w:r>
      <w:r w:rsidR="007C2608" w:rsidRPr="00C53441">
        <w:rPr>
          <w:spacing w:val="-2"/>
          <w:sz w:val="32"/>
          <w:szCs w:val="32"/>
        </w:rPr>
        <w:t>отку</w:t>
      </w:r>
      <w:r w:rsidRPr="00C53441">
        <w:rPr>
          <w:spacing w:val="-2"/>
          <w:sz w:val="32"/>
          <w:szCs w:val="32"/>
        </w:rPr>
        <w:t xml:space="preserve"> до 350 т  молока в сутки. </w:t>
      </w:r>
    </w:p>
    <w:p w:rsidR="002F5623" w:rsidRPr="00C53441" w:rsidRDefault="002F5623" w:rsidP="007C2608">
      <w:pPr>
        <w:spacing w:line="300" w:lineRule="auto"/>
        <w:ind w:firstLine="708"/>
        <w:jc w:val="both"/>
        <w:rPr>
          <w:sz w:val="32"/>
          <w:szCs w:val="32"/>
        </w:rPr>
      </w:pPr>
      <w:r w:rsidRPr="00C53441">
        <w:rPr>
          <w:sz w:val="32"/>
          <w:szCs w:val="32"/>
        </w:rPr>
        <w:t xml:space="preserve"> </w:t>
      </w:r>
      <w:r w:rsidR="007C2608" w:rsidRPr="00C53441">
        <w:rPr>
          <w:sz w:val="32"/>
          <w:szCs w:val="32"/>
        </w:rPr>
        <w:t>У</w:t>
      </w:r>
      <w:r w:rsidRPr="00C53441">
        <w:rPr>
          <w:sz w:val="32"/>
          <w:szCs w:val="32"/>
        </w:rPr>
        <w:t>спешно развивается  ООО «Вакуум» (ген</w:t>
      </w:r>
      <w:r w:rsidR="004F7C6A" w:rsidRPr="00C53441">
        <w:rPr>
          <w:sz w:val="32"/>
          <w:szCs w:val="32"/>
        </w:rPr>
        <w:t>еральный</w:t>
      </w:r>
      <w:r w:rsidRPr="00C53441">
        <w:rPr>
          <w:sz w:val="32"/>
          <w:szCs w:val="32"/>
        </w:rPr>
        <w:t xml:space="preserve"> директор </w:t>
      </w:r>
      <w:proofErr w:type="spellStart"/>
      <w:r w:rsidRPr="00C53441">
        <w:rPr>
          <w:sz w:val="32"/>
          <w:szCs w:val="32"/>
        </w:rPr>
        <w:t>Лунцов</w:t>
      </w:r>
      <w:proofErr w:type="spellEnd"/>
      <w:r w:rsidRPr="00C53441">
        <w:rPr>
          <w:sz w:val="32"/>
          <w:szCs w:val="32"/>
        </w:rPr>
        <w:t xml:space="preserve"> </w:t>
      </w:r>
      <w:r w:rsidRPr="00C53441">
        <w:rPr>
          <w:bCs/>
          <w:color w:val="000000"/>
          <w:sz w:val="32"/>
          <w:szCs w:val="32"/>
        </w:rPr>
        <w:t>Алексей Михайлович)</w:t>
      </w:r>
      <w:r w:rsidRPr="00C53441">
        <w:rPr>
          <w:sz w:val="32"/>
          <w:szCs w:val="32"/>
        </w:rPr>
        <w:t>. В 2019 г. произведено продукции на 209 млн. руб. (106,7% к уровню 2018 г.)</w:t>
      </w:r>
      <w:r w:rsidR="004F7C6A" w:rsidRPr="00C53441">
        <w:rPr>
          <w:sz w:val="32"/>
          <w:szCs w:val="32"/>
        </w:rPr>
        <w:t xml:space="preserve">, </w:t>
      </w:r>
      <w:r w:rsidRPr="00C53441">
        <w:rPr>
          <w:sz w:val="32"/>
          <w:szCs w:val="32"/>
        </w:rPr>
        <w:t>на предприятии  производится довольно большой спектр э</w:t>
      </w:r>
      <w:r w:rsidR="007C2608" w:rsidRPr="00C53441">
        <w:rPr>
          <w:sz w:val="32"/>
          <w:szCs w:val="32"/>
        </w:rPr>
        <w:t>лектротехнического оборудования. Это</w:t>
      </w:r>
      <w:r w:rsidRPr="00C53441">
        <w:rPr>
          <w:sz w:val="32"/>
          <w:szCs w:val="32"/>
        </w:rPr>
        <w:t xml:space="preserve"> трансформаторные подстанции, щитовое оборудование, вакуумные выключатели. Поставки продукции осуществляются по всей стране, а также в сопредельные государства. Сегодня на предприятии трудится 65 человек.</w:t>
      </w:r>
    </w:p>
    <w:p w:rsidR="002F5623" w:rsidRPr="00C53441" w:rsidRDefault="002F5623" w:rsidP="007C2608">
      <w:pPr>
        <w:spacing w:line="300" w:lineRule="auto"/>
        <w:ind w:firstLine="708"/>
        <w:jc w:val="both"/>
        <w:rPr>
          <w:bCs/>
          <w:sz w:val="32"/>
          <w:szCs w:val="32"/>
        </w:rPr>
      </w:pPr>
      <w:r w:rsidRPr="00C53441">
        <w:rPr>
          <w:sz w:val="32"/>
          <w:szCs w:val="32"/>
        </w:rPr>
        <w:t xml:space="preserve"> В 2019 г. начат выпуск продукции новым предприятием ООО «Сырная Губерния» (ген</w:t>
      </w:r>
      <w:r w:rsidR="004F7C6A" w:rsidRPr="00C53441">
        <w:rPr>
          <w:sz w:val="32"/>
          <w:szCs w:val="32"/>
        </w:rPr>
        <w:t xml:space="preserve">еральный </w:t>
      </w:r>
      <w:r w:rsidRPr="00C53441">
        <w:rPr>
          <w:sz w:val="32"/>
          <w:szCs w:val="32"/>
        </w:rPr>
        <w:t xml:space="preserve"> директор </w:t>
      </w:r>
      <w:r w:rsidRPr="00C53441">
        <w:rPr>
          <w:bCs/>
          <w:sz w:val="32"/>
          <w:szCs w:val="32"/>
        </w:rPr>
        <w:t>Демьянов Алексей Юрьевич)</w:t>
      </w:r>
      <w:r w:rsidRPr="00C53441">
        <w:rPr>
          <w:sz w:val="32"/>
          <w:szCs w:val="32"/>
        </w:rPr>
        <w:t>.</w:t>
      </w:r>
      <w:r w:rsidRPr="00C53441">
        <w:rPr>
          <w:rFonts w:ascii="Calibri" w:hAnsi="Georgia"/>
          <w:b/>
          <w:bCs/>
          <w:color w:val="112946"/>
          <w:kern w:val="24"/>
          <w:sz w:val="32"/>
          <w:szCs w:val="32"/>
        </w:rPr>
        <w:t xml:space="preserve"> </w:t>
      </w:r>
      <w:r w:rsidRPr="00C53441">
        <w:rPr>
          <w:bCs/>
          <w:sz w:val="32"/>
          <w:szCs w:val="32"/>
        </w:rPr>
        <w:t>Здесь производят сыр</w:t>
      </w:r>
      <w:r w:rsidR="007C2608" w:rsidRPr="00C53441">
        <w:rPr>
          <w:bCs/>
          <w:sz w:val="32"/>
          <w:szCs w:val="32"/>
        </w:rPr>
        <w:t>ную продукцию высочайшего уровня</w:t>
      </w:r>
      <w:r w:rsidRPr="00C53441">
        <w:rPr>
          <w:bCs/>
          <w:sz w:val="32"/>
          <w:szCs w:val="32"/>
        </w:rPr>
        <w:t xml:space="preserve">. </w:t>
      </w:r>
    </w:p>
    <w:p w:rsidR="002F5623" w:rsidRPr="00C53441" w:rsidRDefault="007C2608" w:rsidP="007C2608">
      <w:pPr>
        <w:spacing w:line="300" w:lineRule="auto"/>
        <w:ind w:firstLine="708"/>
        <w:jc w:val="both"/>
        <w:rPr>
          <w:sz w:val="32"/>
          <w:szCs w:val="32"/>
        </w:rPr>
      </w:pPr>
      <w:r w:rsidRPr="00C53441">
        <w:rPr>
          <w:bCs/>
          <w:sz w:val="32"/>
          <w:szCs w:val="32"/>
        </w:rPr>
        <w:t>Численность работающих – 40</w:t>
      </w:r>
      <w:r w:rsidR="002F5623" w:rsidRPr="00C53441">
        <w:rPr>
          <w:bCs/>
          <w:sz w:val="32"/>
          <w:szCs w:val="32"/>
        </w:rPr>
        <w:t xml:space="preserve"> человек.</w:t>
      </w:r>
    </w:p>
    <w:p w:rsidR="002F5623" w:rsidRPr="00C53441" w:rsidRDefault="002F5623" w:rsidP="007C2608">
      <w:pPr>
        <w:spacing w:line="300" w:lineRule="auto"/>
        <w:ind w:firstLine="708"/>
        <w:jc w:val="both"/>
        <w:rPr>
          <w:sz w:val="32"/>
          <w:szCs w:val="32"/>
        </w:rPr>
      </w:pPr>
    </w:p>
    <w:p w:rsidR="002F5623" w:rsidRPr="00C53441" w:rsidRDefault="002F5623" w:rsidP="00140348">
      <w:pPr>
        <w:spacing w:line="300" w:lineRule="auto"/>
        <w:ind w:firstLine="708"/>
        <w:jc w:val="both"/>
        <w:rPr>
          <w:b/>
          <w:i/>
          <w:sz w:val="32"/>
          <w:szCs w:val="32"/>
        </w:rPr>
      </w:pPr>
      <w:r w:rsidRPr="00C53441">
        <w:rPr>
          <w:b/>
          <w:i/>
          <w:sz w:val="32"/>
          <w:szCs w:val="32"/>
        </w:rPr>
        <w:t>Инвестиции</w:t>
      </w:r>
    </w:p>
    <w:p w:rsidR="002F5623" w:rsidRPr="00C53441" w:rsidRDefault="002F5623" w:rsidP="00140348">
      <w:pPr>
        <w:spacing w:line="300" w:lineRule="auto"/>
        <w:ind w:firstLine="708"/>
        <w:jc w:val="both"/>
        <w:rPr>
          <w:b/>
          <w:i/>
          <w:sz w:val="32"/>
          <w:szCs w:val="32"/>
        </w:rPr>
      </w:pPr>
    </w:p>
    <w:p w:rsidR="002F5623" w:rsidRPr="00C53441" w:rsidRDefault="002F5623" w:rsidP="00140348">
      <w:pPr>
        <w:spacing w:line="300" w:lineRule="auto"/>
        <w:ind w:firstLine="708"/>
        <w:jc w:val="both"/>
        <w:rPr>
          <w:sz w:val="32"/>
          <w:szCs w:val="32"/>
        </w:rPr>
      </w:pPr>
      <w:r w:rsidRPr="00C53441">
        <w:rPr>
          <w:sz w:val="32"/>
          <w:szCs w:val="32"/>
        </w:rPr>
        <w:t xml:space="preserve">В 2019 г.  объём инвестиций </w:t>
      </w:r>
      <w:r w:rsidR="007C2608" w:rsidRPr="00C53441">
        <w:rPr>
          <w:sz w:val="32"/>
          <w:szCs w:val="32"/>
        </w:rPr>
        <w:t>составил</w:t>
      </w:r>
      <w:r w:rsidRPr="00C53441">
        <w:rPr>
          <w:sz w:val="32"/>
          <w:szCs w:val="32"/>
        </w:rPr>
        <w:t xml:space="preserve"> 3,6 млрд. рублей, </w:t>
      </w:r>
      <w:r w:rsidR="007C2608" w:rsidRPr="00C53441">
        <w:rPr>
          <w:sz w:val="32"/>
          <w:szCs w:val="32"/>
        </w:rPr>
        <w:t xml:space="preserve">или </w:t>
      </w:r>
      <w:r w:rsidRPr="00C53441">
        <w:rPr>
          <w:sz w:val="32"/>
          <w:szCs w:val="32"/>
        </w:rPr>
        <w:t xml:space="preserve"> 258 % к </w:t>
      </w:r>
      <w:r w:rsidR="007C2608" w:rsidRPr="00C53441">
        <w:rPr>
          <w:sz w:val="32"/>
          <w:szCs w:val="32"/>
        </w:rPr>
        <w:t xml:space="preserve"> 2018 году</w:t>
      </w:r>
      <w:r w:rsidRPr="00C53441">
        <w:rPr>
          <w:sz w:val="32"/>
          <w:szCs w:val="32"/>
        </w:rPr>
        <w:t>.</w:t>
      </w:r>
    </w:p>
    <w:p w:rsidR="002F5623" w:rsidRPr="00C53441" w:rsidRDefault="002F5623" w:rsidP="00140348">
      <w:pPr>
        <w:spacing w:line="300" w:lineRule="auto"/>
        <w:ind w:firstLine="708"/>
        <w:jc w:val="both"/>
        <w:rPr>
          <w:sz w:val="32"/>
          <w:szCs w:val="32"/>
        </w:rPr>
      </w:pPr>
      <w:r w:rsidRPr="00C53441">
        <w:rPr>
          <w:sz w:val="32"/>
          <w:szCs w:val="32"/>
        </w:rPr>
        <w:t>Основной объем вложений</w:t>
      </w:r>
      <w:r w:rsidR="007C2608" w:rsidRPr="00C53441">
        <w:rPr>
          <w:sz w:val="32"/>
          <w:szCs w:val="32"/>
        </w:rPr>
        <w:t>,</w:t>
      </w:r>
      <w:r w:rsidRPr="00C53441">
        <w:rPr>
          <w:sz w:val="32"/>
          <w:szCs w:val="32"/>
        </w:rPr>
        <w:t xml:space="preserve"> 2,7 млрд. рублей в сельскохозяйственное производство – строительство животноводческих комплексов  </w:t>
      </w:r>
      <w:r w:rsidR="007C2608" w:rsidRPr="00C53441">
        <w:rPr>
          <w:sz w:val="32"/>
          <w:szCs w:val="32"/>
        </w:rPr>
        <w:t>«</w:t>
      </w:r>
      <w:proofErr w:type="gramStart"/>
      <w:r w:rsidR="007C2608" w:rsidRPr="00C53441">
        <w:rPr>
          <w:sz w:val="32"/>
          <w:szCs w:val="32"/>
        </w:rPr>
        <w:t>К</w:t>
      </w:r>
      <w:r w:rsidRPr="00C53441">
        <w:rPr>
          <w:sz w:val="32"/>
          <w:szCs w:val="32"/>
        </w:rPr>
        <w:t>алужская</w:t>
      </w:r>
      <w:proofErr w:type="gramEnd"/>
      <w:r w:rsidRPr="00C53441">
        <w:rPr>
          <w:sz w:val="32"/>
          <w:szCs w:val="32"/>
        </w:rPr>
        <w:t xml:space="preserve"> Нив</w:t>
      </w:r>
      <w:r w:rsidR="007C2608" w:rsidRPr="00C53441">
        <w:rPr>
          <w:sz w:val="32"/>
          <w:szCs w:val="32"/>
        </w:rPr>
        <w:t>ы</w:t>
      </w:r>
      <w:r w:rsidRPr="00C53441">
        <w:rPr>
          <w:sz w:val="32"/>
          <w:szCs w:val="32"/>
        </w:rPr>
        <w:t xml:space="preserve">» в д. Уланово и д. Гусево </w:t>
      </w:r>
    </w:p>
    <w:p w:rsidR="002F5623" w:rsidRPr="00C53441" w:rsidRDefault="002F5623" w:rsidP="00140348">
      <w:pPr>
        <w:spacing w:line="300" w:lineRule="auto"/>
        <w:ind w:firstLine="708"/>
        <w:jc w:val="both"/>
        <w:rPr>
          <w:sz w:val="32"/>
          <w:szCs w:val="32"/>
        </w:rPr>
      </w:pPr>
      <w:r w:rsidRPr="00C53441">
        <w:rPr>
          <w:sz w:val="32"/>
          <w:szCs w:val="32"/>
        </w:rPr>
        <w:t>Всего в 2019 г. создано 140 новых рабочих мест.</w:t>
      </w:r>
    </w:p>
    <w:p w:rsidR="002F5623" w:rsidRDefault="002F5623" w:rsidP="00140348">
      <w:pPr>
        <w:spacing w:line="300" w:lineRule="auto"/>
        <w:ind w:firstLine="708"/>
        <w:jc w:val="both"/>
        <w:rPr>
          <w:sz w:val="32"/>
          <w:szCs w:val="32"/>
        </w:rPr>
      </w:pPr>
      <w:r w:rsidRPr="00C53441">
        <w:rPr>
          <w:sz w:val="32"/>
          <w:szCs w:val="32"/>
        </w:rPr>
        <w:t>Создание благоприятного инвестиционного климата, привлечение новых инвесторов - это приоритетные задачи администрации  для успешного развития района в дальнейшем.</w:t>
      </w:r>
    </w:p>
    <w:p w:rsidR="00EF74AF" w:rsidRPr="00EF74AF" w:rsidRDefault="00EF74AF" w:rsidP="00EF74AF">
      <w:pPr>
        <w:spacing w:line="288" w:lineRule="auto"/>
        <w:ind w:firstLine="709"/>
        <w:jc w:val="both"/>
        <w:rPr>
          <w:sz w:val="32"/>
          <w:szCs w:val="32"/>
          <w:lang w:eastAsia="en-US"/>
        </w:rPr>
      </w:pPr>
      <w:r w:rsidRPr="00EF74AF">
        <w:rPr>
          <w:sz w:val="32"/>
          <w:szCs w:val="32"/>
          <w:lang w:eastAsia="en-US"/>
        </w:rPr>
        <w:lastRenderedPageBreak/>
        <w:t>В настоящее время на территории района</w:t>
      </w:r>
      <w:r w:rsidRPr="00EF74AF">
        <w:rPr>
          <w:color w:val="333333"/>
          <w:sz w:val="32"/>
          <w:szCs w:val="32"/>
          <w:lang w:eastAsia="en-US"/>
        </w:rPr>
        <w:t> </w:t>
      </w:r>
      <w:r>
        <w:rPr>
          <w:color w:val="333333"/>
          <w:sz w:val="32"/>
          <w:szCs w:val="32"/>
          <w:lang w:eastAsia="en-US"/>
        </w:rPr>
        <w:t>продолжают развиваться</w:t>
      </w:r>
      <w:r w:rsidRPr="00EF74AF">
        <w:rPr>
          <w:sz w:val="32"/>
          <w:szCs w:val="32"/>
          <w:lang w:eastAsia="en-US"/>
        </w:rPr>
        <w:t xml:space="preserve"> следующие инвестиционные проекты:</w:t>
      </w:r>
    </w:p>
    <w:p w:rsidR="00EF74AF" w:rsidRPr="00EF74AF" w:rsidRDefault="00EF74AF" w:rsidP="00EF74AF">
      <w:pPr>
        <w:spacing w:line="288" w:lineRule="auto"/>
        <w:ind w:firstLine="709"/>
        <w:jc w:val="both"/>
        <w:rPr>
          <w:sz w:val="32"/>
          <w:szCs w:val="32"/>
          <w:lang w:eastAsia="en-US"/>
        </w:rPr>
      </w:pPr>
      <w:r w:rsidRPr="00EF74AF">
        <w:rPr>
          <w:sz w:val="32"/>
          <w:szCs w:val="32"/>
          <w:lang w:eastAsia="en-US"/>
        </w:rPr>
        <w:t>- Музе</w:t>
      </w:r>
      <w:r>
        <w:rPr>
          <w:sz w:val="32"/>
          <w:szCs w:val="32"/>
          <w:lang w:eastAsia="en-US"/>
        </w:rPr>
        <w:t>й</w:t>
      </w:r>
      <w:r w:rsidRPr="00EF74AF">
        <w:rPr>
          <w:sz w:val="32"/>
          <w:szCs w:val="32"/>
          <w:lang w:eastAsia="en-US"/>
        </w:rPr>
        <w:t xml:space="preserve"> исторической техники.</w:t>
      </w:r>
    </w:p>
    <w:p w:rsidR="00EF74AF" w:rsidRDefault="00EF74AF" w:rsidP="00EF74AF">
      <w:pPr>
        <w:spacing w:line="288" w:lineRule="auto"/>
        <w:ind w:firstLine="709"/>
        <w:jc w:val="both"/>
        <w:rPr>
          <w:sz w:val="32"/>
          <w:szCs w:val="32"/>
          <w:lang w:eastAsia="en-US"/>
        </w:rPr>
      </w:pPr>
      <w:r w:rsidRPr="00EF74AF">
        <w:rPr>
          <w:sz w:val="32"/>
          <w:szCs w:val="32"/>
          <w:lang w:eastAsia="en-US"/>
        </w:rPr>
        <w:t>- филиал киностудии</w:t>
      </w:r>
      <w:r>
        <w:rPr>
          <w:sz w:val="32"/>
          <w:szCs w:val="32"/>
          <w:lang w:eastAsia="en-US"/>
        </w:rPr>
        <w:t xml:space="preserve"> </w:t>
      </w:r>
      <w:proofErr w:type="spellStart"/>
      <w:r w:rsidRPr="00EF74AF">
        <w:rPr>
          <w:sz w:val="32"/>
          <w:szCs w:val="32"/>
          <w:lang w:eastAsia="en-US"/>
        </w:rPr>
        <w:t>Военфильм</w:t>
      </w:r>
      <w:r>
        <w:rPr>
          <w:sz w:val="32"/>
          <w:szCs w:val="32"/>
          <w:lang w:eastAsia="en-US"/>
        </w:rPr>
        <w:t>а</w:t>
      </w:r>
      <w:proofErr w:type="spellEnd"/>
      <w:r>
        <w:rPr>
          <w:sz w:val="32"/>
          <w:szCs w:val="32"/>
          <w:lang w:eastAsia="en-US"/>
        </w:rPr>
        <w:t xml:space="preserve"> – «</w:t>
      </w:r>
      <w:proofErr w:type="spellStart"/>
      <w:r>
        <w:rPr>
          <w:sz w:val="32"/>
          <w:szCs w:val="32"/>
          <w:lang w:eastAsia="en-US"/>
        </w:rPr>
        <w:t>ВоенфильмМедынь</w:t>
      </w:r>
      <w:proofErr w:type="spellEnd"/>
      <w:r>
        <w:rPr>
          <w:sz w:val="32"/>
          <w:szCs w:val="32"/>
          <w:lang w:eastAsia="en-US"/>
        </w:rPr>
        <w:t>»</w:t>
      </w:r>
      <w:r w:rsidRPr="00EF74AF">
        <w:rPr>
          <w:sz w:val="32"/>
          <w:szCs w:val="32"/>
          <w:lang w:eastAsia="en-US"/>
        </w:rPr>
        <w:t xml:space="preserve">. </w:t>
      </w:r>
      <w:r>
        <w:rPr>
          <w:sz w:val="32"/>
          <w:szCs w:val="32"/>
          <w:lang w:eastAsia="en-US"/>
        </w:rPr>
        <w:t>Сформирована концепция по созданию целого городка в стиле «деревянного зодчества» не только для съемок детских кинофильмов, но и для развития туристической инфраструктуры.</w:t>
      </w:r>
    </w:p>
    <w:p w:rsidR="00EF74AF" w:rsidRDefault="00EF74AF" w:rsidP="00EF74AF">
      <w:pPr>
        <w:spacing w:line="288" w:lineRule="auto"/>
        <w:ind w:firstLine="709"/>
        <w:jc w:val="both"/>
        <w:rPr>
          <w:sz w:val="32"/>
          <w:szCs w:val="32"/>
          <w:lang w:eastAsia="en-US"/>
        </w:rPr>
      </w:pPr>
      <w:r>
        <w:rPr>
          <w:sz w:val="32"/>
          <w:szCs w:val="32"/>
          <w:lang w:eastAsia="en-US"/>
        </w:rPr>
        <w:t xml:space="preserve">В 2019 году снимались окончательные эпизоды фильма о </w:t>
      </w:r>
      <w:r w:rsidRPr="00EF74AF">
        <w:rPr>
          <w:sz w:val="32"/>
          <w:szCs w:val="32"/>
          <w:lang w:eastAsia="en-US"/>
        </w:rPr>
        <w:t>подвиге подольских курсантов</w:t>
      </w:r>
      <w:r>
        <w:rPr>
          <w:sz w:val="32"/>
          <w:szCs w:val="32"/>
          <w:lang w:eastAsia="en-US"/>
        </w:rPr>
        <w:t xml:space="preserve">. Филь выходит к 75-летию Великой </w:t>
      </w:r>
      <w:proofErr w:type="gramStart"/>
      <w:r>
        <w:rPr>
          <w:sz w:val="32"/>
          <w:szCs w:val="32"/>
          <w:lang w:eastAsia="en-US"/>
        </w:rPr>
        <w:t>Победы</w:t>
      </w:r>
      <w:proofErr w:type="gramEnd"/>
      <w:r>
        <w:rPr>
          <w:sz w:val="32"/>
          <w:szCs w:val="32"/>
          <w:lang w:eastAsia="en-US"/>
        </w:rPr>
        <w:t xml:space="preserve"> и мы трудом заслужили почетную возможность закрытого премьерного показа фильма в наем городе 3 мая 2020 г. И я сегодня имею возможность пригласить вас на премьеру.</w:t>
      </w:r>
      <w:r w:rsidR="0093634B">
        <w:rPr>
          <w:sz w:val="32"/>
          <w:szCs w:val="32"/>
          <w:lang w:eastAsia="en-US"/>
        </w:rPr>
        <w:t xml:space="preserve"> А в завершении моего доклада вы увидите </w:t>
      </w:r>
      <w:proofErr w:type="spellStart"/>
      <w:r w:rsidR="0093634B">
        <w:rPr>
          <w:sz w:val="32"/>
          <w:szCs w:val="32"/>
          <w:lang w:eastAsia="en-US"/>
        </w:rPr>
        <w:t>тизер</w:t>
      </w:r>
      <w:proofErr w:type="spellEnd"/>
      <w:r w:rsidR="0093634B">
        <w:rPr>
          <w:sz w:val="32"/>
          <w:szCs w:val="32"/>
          <w:lang w:eastAsia="en-US"/>
        </w:rPr>
        <w:t xml:space="preserve"> этого фильма.</w:t>
      </w:r>
    </w:p>
    <w:p w:rsidR="00EF74AF" w:rsidRDefault="00EF74AF" w:rsidP="00EF74AF">
      <w:pPr>
        <w:spacing w:line="288" w:lineRule="auto"/>
        <w:ind w:firstLine="709"/>
        <w:jc w:val="both"/>
        <w:rPr>
          <w:sz w:val="32"/>
          <w:szCs w:val="32"/>
          <w:lang w:eastAsia="en-US"/>
        </w:rPr>
      </w:pPr>
      <w:r>
        <w:rPr>
          <w:sz w:val="32"/>
          <w:szCs w:val="32"/>
          <w:lang w:eastAsia="en-US"/>
        </w:rPr>
        <w:t xml:space="preserve">Уже вышел на экраны биографический фильм об </w:t>
      </w:r>
      <w:proofErr w:type="spellStart"/>
      <w:r>
        <w:rPr>
          <w:sz w:val="32"/>
          <w:szCs w:val="32"/>
          <w:lang w:eastAsia="en-US"/>
        </w:rPr>
        <w:t>удивителном</w:t>
      </w:r>
      <w:proofErr w:type="spellEnd"/>
      <w:r>
        <w:rPr>
          <w:sz w:val="32"/>
          <w:szCs w:val="32"/>
          <w:lang w:eastAsia="en-US"/>
        </w:rPr>
        <w:t xml:space="preserve"> талантливом конструкторе стрелкового оружия Калашникове </w:t>
      </w:r>
      <w:r w:rsidR="0094149E">
        <w:rPr>
          <w:sz w:val="32"/>
          <w:szCs w:val="32"/>
          <w:lang w:eastAsia="en-US"/>
        </w:rPr>
        <w:t>Михаиле Тимофеевиче</w:t>
      </w:r>
      <w:r>
        <w:rPr>
          <w:sz w:val="32"/>
          <w:szCs w:val="32"/>
          <w:lang w:eastAsia="en-US"/>
        </w:rPr>
        <w:t xml:space="preserve">. Знаковые эпизоды военного периода его жизни снимались у нас весной прошлого года. А летом прошли съемки о </w:t>
      </w:r>
      <w:proofErr w:type="spellStart"/>
      <w:r>
        <w:rPr>
          <w:sz w:val="32"/>
          <w:szCs w:val="32"/>
          <w:lang w:eastAsia="en-US"/>
        </w:rPr>
        <w:t>Василие</w:t>
      </w:r>
      <w:proofErr w:type="spellEnd"/>
      <w:r>
        <w:rPr>
          <w:sz w:val="32"/>
          <w:szCs w:val="32"/>
          <w:lang w:eastAsia="en-US"/>
        </w:rPr>
        <w:t xml:space="preserve"> Теркине.</w:t>
      </w:r>
    </w:p>
    <w:p w:rsidR="00EF74AF" w:rsidRDefault="00EF74AF" w:rsidP="00EF74AF">
      <w:pPr>
        <w:spacing w:line="288" w:lineRule="auto"/>
        <w:ind w:firstLine="709"/>
        <w:jc w:val="both"/>
        <w:rPr>
          <w:sz w:val="32"/>
          <w:szCs w:val="32"/>
          <w:lang w:eastAsia="en-US"/>
        </w:rPr>
      </w:pPr>
      <w:r>
        <w:rPr>
          <w:sz w:val="32"/>
          <w:szCs w:val="32"/>
          <w:lang w:eastAsia="en-US"/>
        </w:rPr>
        <w:t xml:space="preserve">В 2020-21 </w:t>
      </w:r>
      <w:proofErr w:type="spellStart"/>
      <w:proofErr w:type="gramStart"/>
      <w:r>
        <w:rPr>
          <w:sz w:val="32"/>
          <w:szCs w:val="32"/>
          <w:lang w:eastAsia="en-US"/>
        </w:rPr>
        <w:t>гг</w:t>
      </w:r>
      <w:proofErr w:type="spellEnd"/>
      <w:proofErr w:type="gramEnd"/>
      <w:r>
        <w:rPr>
          <w:sz w:val="32"/>
          <w:szCs w:val="32"/>
          <w:lang w:eastAsia="en-US"/>
        </w:rPr>
        <w:t xml:space="preserve"> планируется начать съемки фильма о переломном этапе Великой Отечественной войны – битве на Курской Дуге.</w:t>
      </w:r>
    </w:p>
    <w:p w:rsidR="00EF74AF" w:rsidRDefault="00EF74AF" w:rsidP="00EF74AF">
      <w:pPr>
        <w:spacing w:line="288" w:lineRule="auto"/>
        <w:ind w:firstLine="709"/>
        <w:jc w:val="both"/>
        <w:rPr>
          <w:sz w:val="32"/>
          <w:szCs w:val="32"/>
          <w:lang w:eastAsia="en-US"/>
        </w:rPr>
      </w:pPr>
      <w:r>
        <w:rPr>
          <w:sz w:val="32"/>
          <w:szCs w:val="32"/>
          <w:lang w:eastAsia="en-US"/>
        </w:rPr>
        <w:t>У нас сложилось плодотворное товарищеское сотрудничество по всем вопросам.</w:t>
      </w:r>
    </w:p>
    <w:p w:rsidR="00EF74AF" w:rsidRPr="00EF74AF" w:rsidRDefault="00EF74AF" w:rsidP="00EF74AF">
      <w:pPr>
        <w:spacing w:line="288" w:lineRule="auto"/>
        <w:ind w:firstLine="709"/>
        <w:jc w:val="both"/>
        <w:rPr>
          <w:sz w:val="32"/>
          <w:szCs w:val="32"/>
          <w:lang w:eastAsia="en-US"/>
        </w:rPr>
      </w:pPr>
      <w:r w:rsidRPr="00EF74AF">
        <w:rPr>
          <w:sz w:val="32"/>
          <w:szCs w:val="32"/>
          <w:lang w:eastAsia="en-US"/>
        </w:rPr>
        <w:t xml:space="preserve">- продолжается строительство </w:t>
      </w:r>
      <w:proofErr w:type="spellStart"/>
      <w:r w:rsidRPr="00EF74AF">
        <w:rPr>
          <w:sz w:val="32"/>
          <w:szCs w:val="32"/>
          <w:lang w:eastAsia="en-US"/>
        </w:rPr>
        <w:t>Авиадеревни</w:t>
      </w:r>
      <w:proofErr w:type="spellEnd"/>
      <w:r w:rsidRPr="00EF74AF">
        <w:rPr>
          <w:sz w:val="32"/>
          <w:szCs w:val="32"/>
          <w:lang w:eastAsia="en-US"/>
        </w:rPr>
        <w:t xml:space="preserve"> в районе Михеево-</w:t>
      </w:r>
      <w:proofErr w:type="spellStart"/>
      <w:r w:rsidRPr="00EF74AF">
        <w:rPr>
          <w:sz w:val="32"/>
          <w:szCs w:val="32"/>
          <w:lang w:eastAsia="en-US"/>
        </w:rPr>
        <w:t>Самсоново</w:t>
      </w:r>
      <w:proofErr w:type="spellEnd"/>
      <w:r w:rsidRPr="00EF74AF">
        <w:rPr>
          <w:sz w:val="32"/>
          <w:szCs w:val="32"/>
          <w:lang w:eastAsia="en-US"/>
        </w:rPr>
        <w:t xml:space="preserve">. </w:t>
      </w:r>
      <w:r w:rsidR="00F64DAD">
        <w:rPr>
          <w:sz w:val="32"/>
          <w:szCs w:val="32"/>
          <w:lang w:eastAsia="en-US"/>
        </w:rPr>
        <w:t xml:space="preserve">Проходит тестирование </w:t>
      </w:r>
      <w:r w:rsidRPr="00EF74AF">
        <w:rPr>
          <w:sz w:val="32"/>
          <w:szCs w:val="32"/>
          <w:lang w:eastAsia="en-US"/>
        </w:rPr>
        <w:t xml:space="preserve">взлетно-посадочная полоса, </w:t>
      </w:r>
      <w:r w:rsidR="00F64DAD">
        <w:rPr>
          <w:sz w:val="32"/>
          <w:szCs w:val="32"/>
          <w:lang w:eastAsia="en-US"/>
        </w:rPr>
        <w:t xml:space="preserve">рулежных </w:t>
      </w:r>
      <w:r w:rsidRPr="00EF74AF">
        <w:rPr>
          <w:sz w:val="32"/>
          <w:szCs w:val="32"/>
          <w:lang w:eastAsia="en-US"/>
        </w:rPr>
        <w:t xml:space="preserve">полос. В </w:t>
      </w:r>
      <w:r w:rsidR="00F64DAD">
        <w:rPr>
          <w:sz w:val="32"/>
          <w:szCs w:val="32"/>
          <w:lang w:eastAsia="en-US"/>
        </w:rPr>
        <w:t>2020 году</w:t>
      </w:r>
      <w:r w:rsidRPr="00EF74AF">
        <w:rPr>
          <w:sz w:val="32"/>
          <w:szCs w:val="32"/>
          <w:lang w:eastAsia="en-US"/>
        </w:rPr>
        <w:t xml:space="preserve">  начнется строительство </w:t>
      </w:r>
      <w:r w:rsidR="00F64DAD">
        <w:rPr>
          <w:sz w:val="32"/>
          <w:szCs w:val="32"/>
          <w:lang w:eastAsia="en-US"/>
        </w:rPr>
        <w:t>воздушного причала. Благодаря этому проекту заканчивается проектирование газопровода Михеево-</w:t>
      </w:r>
      <w:proofErr w:type="spellStart"/>
      <w:r w:rsidR="00F64DAD">
        <w:rPr>
          <w:sz w:val="32"/>
          <w:szCs w:val="32"/>
          <w:lang w:eastAsia="en-US"/>
        </w:rPr>
        <w:t>Самсоново</w:t>
      </w:r>
      <w:proofErr w:type="spellEnd"/>
      <w:r w:rsidR="00F64DAD">
        <w:rPr>
          <w:sz w:val="32"/>
          <w:szCs w:val="32"/>
          <w:lang w:eastAsia="en-US"/>
        </w:rPr>
        <w:t>-</w:t>
      </w:r>
      <w:proofErr w:type="spellStart"/>
      <w:r w:rsidR="00F64DAD">
        <w:rPr>
          <w:sz w:val="32"/>
          <w:szCs w:val="32"/>
          <w:lang w:eastAsia="en-US"/>
        </w:rPr>
        <w:t>Агеевка</w:t>
      </w:r>
      <w:proofErr w:type="spellEnd"/>
      <w:r w:rsidR="00F64DAD">
        <w:rPr>
          <w:sz w:val="32"/>
          <w:szCs w:val="32"/>
          <w:lang w:eastAsia="en-US"/>
        </w:rPr>
        <w:t>.</w:t>
      </w:r>
    </w:p>
    <w:p w:rsidR="00EF74AF" w:rsidRPr="00EF74AF" w:rsidRDefault="00EF74AF" w:rsidP="00EF74AF">
      <w:pPr>
        <w:spacing w:line="288" w:lineRule="auto"/>
        <w:ind w:firstLine="709"/>
        <w:jc w:val="both"/>
        <w:rPr>
          <w:sz w:val="32"/>
          <w:szCs w:val="32"/>
          <w:lang w:eastAsia="en-US"/>
        </w:rPr>
      </w:pPr>
      <w:r w:rsidRPr="00EF74AF">
        <w:rPr>
          <w:sz w:val="32"/>
          <w:szCs w:val="32"/>
          <w:lang w:eastAsia="en-US"/>
        </w:rPr>
        <w:t xml:space="preserve">- </w:t>
      </w:r>
      <w:r w:rsidR="00F64DAD">
        <w:rPr>
          <w:sz w:val="32"/>
          <w:szCs w:val="32"/>
          <w:lang w:eastAsia="en-US"/>
        </w:rPr>
        <w:t>расширило свое производство косметическая компания</w:t>
      </w:r>
      <w:r w:rsidRPr="00EF74AF">
        <w:rPr>
          <w:sz w:val="32"/>
          <w:szCs w:val="32"/>
          <w:lang w:eastAsia="en-US"/>
        </w:rPr>
        <w:t xml:space="preserve"> «Си эль </w:t>
      </w:r>
      <w:proofErr w:type="spellStart"/>
      <w:r w:rsidRPr="00EF74AF">
        <w:rPr>
          <w:sz w:val="32"/>
          <w:szCs w:val="32"/>
          <w:lang w:eastAsia="en-US"/>
        </w:rPr>
        <w:t>продакшн</w:t>
      </w:r>
      <w:proofErr w:type="spellEnd"/>
      <w:r w:rsidRPr="00EF74AF">
        <w:rPr>
          <w:sz w:val="32"/>
          <w:szCs w:val="32"/>
          <w:lang w:eastAsia="en-US"/>
        </w:rPr>
        <w:t xml:space="preserve">», </w:t>
      </w:r>
      <w:r w:rsidR="00F64DAD">
        <w:rPr>
          <w:sz w:val="32"/>
          <w:szCs w:val="32"/>
          <w:lang w:eastAsia="en-US"/>
        </w:rPr>
        <w:t>началось производство косметической экспортной продукции</w:t>
      </w:r>
      <w:r w:rsidRPr="00EF74AF">
        <w:rPr>
          <w:sz w:val="32"/>
          <w:szCs w:val="32"/>
          <w:lang w:eastAsia="en-US"/>
        </w:rPr>
        <w:t>.</w:t>
      </w:r>
      <w:r w:rsidR="0094149E">
        <w:rPr>
          <w:sz w:val="32"/>
          <w:szCs w:val="32"/>
          <w:lang w:eastAsia="en-US"/>
        </w:rPr>
        <w:t xml:space="preserve"> </w:t>
      </w:r>
    </w:p>
    <w:p w:rsidR="002F5623" w:rsidRPr="00C53441" w:rsidRDefault="002F5623" w:rsidP="00140348">
      <w:pPr>
        <w:spacing w:line="300" w:lineRule="auto"/>
        <w:ind w:firstLine="708"/>
        <w:jc w:val="both"/>
        <w:rPr>
          <w:b/>
          <w:i/>
          <w:sz w:val="32"/>
          <w:szCs w:val="32"/>
        </w:rPr>
      </w:pPr>
      <w:r w:rsidRPr="00C53441">
        <w:rPr>
          <w:b/>
          <w:i/>
          <w:sz w:val="32"/>
          <w:szCs w:val="32"/>
        </w:rPr>
        <w:t xml:space="preserve">  </w:t>
      </w:r>
    </w:p>
    <w:p w:rsidR="002F5623" w:rsidRPr="00C53441" w:rsidRDefault="002F5623" w:rsidP="00140348">
      <w:pPr>
        <w:spacing w:line="300" w:lineRule="auto"/>
        <w:ind w:firstLine="708"/>
        <w:jc w:val="both"/>
        <w:rPr>
          <w:b/>
          <w:i/>
          <w:sz w:val="32"/>
          <w:szCs w:val="32"/>
        </w:rPr>
      </w:pPr>
      <w:r w:rsidRPr="00C53441">
        <w:rPr>
          <w:b/>
          <w:i/>
          <w:sz w:val="32"/>
          <w:szCs w:val="32"/>
        </w:rPr>
        <w:t>Малое  предпринимательство.</w:t>
      </w:r>
    </w:p>
    <w:p w:rsidR="004F7C6A" w:rsidRPr="00C53441" w:rsidRDefault="002F5623" w:rsidP="00863E6C">
      <w:pPr>
        <w:spacing w:line="300" w:lineRule="auto"/>
        <w:jc w:val="both"/>
        <w:rPr>
          <w:sz w:val="32"/>
          <w:szCs w:val="32"/>
        </w:rPr>
      </w:pPr>
      <w:r w:rsidRPr="00C53441">
        <w:rPr>
          <w:sz w:val="32"/>
          <w:szCs w:val="32"/>
        </w:rPr>
        <w:t xml:space="preserve"> </w:t>
      </w:r>
      <w:r w:rsidR="007C2608" w:rsidRPr="00C53441">
        <w:rPr>
          <w:sz w:val="32"/>
          <w:szCs w:val="32"/>
        </w:rPr>
        <w:t>Н</w:t>
      </w:r>
      <w:r w:rsidRPr="00C53441">
        <w:rPr>
          <w:sz w:val="32"/>
          <w:szCs w:val="32"/>
        </w:rPr>
        <w:t xml:space="preserve">а 01.01.2020 </w:t>
      </w:r>
      <w:r w:rsidR="007C2608" w:rsidRPr="00C53441">
        <w:rPr>
          <w:sz w:val="32"/>
          <w:szCs w:val="32"/>
        </w:rPr>
        <w:t xml:space="preserve">зарегистрировано  </w:t>
      </w:r>
      <w:r w:rsidRPr="00C53441">
        <w:rPr>
          <w:sz w:val="32"/>
          <w:szCs w:val="32"/>
        </w:rPr>
        <w:t xml:space="preserve">365 </w:t>
      </w:r>
      <w:r w:rsidR="007C2608" w:rsidRPr="00C53441">
        <w:rPr>
          <w:sz w:val="32"/>
          <w:szCs w:val="32"/>
        </w:rPr>
        <w:t>субъектов малого бизнеса</w:t>
      </w:r>
      <w:r w:rsidRPr="00C53441">
        <w:rPr>
          <w:sz w:val="32"/>
          <w:szCs w:val="32"/>
        </w:rPr>
        <w:t xml:space="preserve">. </w:t>
      </w:r>
    </w:p>
    <w:p w:rsidR="002F5623" w:rsidRPr="00C53441" w:rsidRDefault="002F5623" w:rsidP="00140348">
      <w:pPr>
        <w:spacing w:line="300" w:lineRule="auto"/>
        <w:ind w:firstLine="708"/>
        <w:jc w:val="both"/>
        <w:rPr>
          <w:sz w:val="32"/>
          <w:szCs w:val="32"/>
        </w:rPr>
      </w:pPr>
      <w:r w:rsidRPr="00C53441">
        <w:rPr>
          <w:sz w:val="32"/>
          <w:szCs w:val="32"/>
        </w:rPr>
        <w:lastRenderedPageBreak/>
        <w:t xml:space="preserve">В </w:t>
      </w:r>
      <w:r w:rsidR="007C2608" w:rsidRPr="00C53441">
        <w:rPr>
          <w:sz w:val="32"/>
          <w:szCs w:val="32"/>
        </w:rPr>
        <w:t xml:space="preserve">этой </w:t>
      </w:r>
      <w:r w:rsidRPr="00C53441">
        <w:rPr>
          <w:sz w:val="32"/>
          <w:szCs w:val="32"/>
        </w:rPr>
        <w:t xml:space="preserve">сфере </w:t>
      </w:r>
      <w:r w:rsidR="00140348" w:rsidRPr="00C53441">
        <w:rPr>
          <w:sz w:val="32"/>
          <w:szCs w:val="32"/>
        </w:rPr>
        <w:t>работает</w:t>
      </w:r>
      <w:r w:rsidRPr="00C53441">
        <w:rPr>
          <w:sz w:val="32"/>
          <w:szCs w:val="32"/>
        </w:rPr>
        <w:t xml:space="preserve"> 1 тысяч</w:t>
      </w:r>
      <w:r w:rsidR="00140348" w:rsidRPr="00C53441">
        <w:rPr>
          <w:sz w:val="32"/>
          <w:szCs w:val="32"/>
        </w:rPr>
        <w:t>а</w:t>
      </w:r>
      <w:r w:rsidRPr="00C53441">
        <w:rPr>
          <w:sz w:val="32"/>
          <w:szCs w:val="32"/>
        </w:rPr>
        <w:t xml:space="preserve">  человек,</w:t>
      </w:r>
      <w:r w:rsidR="00140348" w:rsidRPr="00C53441">
        <w:rPr>
          <w:sz w:val="32"/>
          <w:szCs w:val="32"/>
        </w:rPr>
        <w:t xml:space="preserve"> треть от всех занятых в</w:t>
      </w:r>
      <w:r w:rsidRPr="00C53441">
        <w:rPr>
          <w:sz w:val="32"/>
          <w:szCs w:val="32"/>
        </w:rPr>
        <w:t xml:space="preserve"> район</w:t>
      </w:r>
      <w:r w:rsidR="00140348" w:rsidRPr="00C53441">
        <w:rPr>
          <w:sz w:val="32"/>
          <w:szCs w:val="32"/>
        </w:rPr>
        <w:t>е</w:t>
      </w:r>
      <w:r w:rsidRPr="00C53441">
        <w:rPr>
          <w:sz w:val="32"/>
          <w:szCs w:val="32"/>
        </w:rPr>
        <w:t>.</w:t>
      </w:r>
    </w:p>
    <w:p w:rsidR="00140348" w:rsidRPr="00C53441" w:rsidRDefault="002F5623" w:rsidP="00140348">
      <w:pPr>
        <w:spacing w:line="300" w:lineRule="auto"/>
        <w:jc w:val="both"/>
        <w:rPr>
          <w:sz w:val="32"/>
          <w:szCs w:val="32"/>
        </w:rPr>
      </w:pPr>
      <w:r w:rsidRPr="00C53441">
        <w:rPr>
          <w:sz w:val="32"/>
          <w:szCs w:val="32"/>
        </w:rPr>
        <w:tab/>
        <w:t xml:space="preserve">В 2019 г. оборот малых предприятий </w:t>
      </w:r>
      <w:r w:rsidR="004F7C6A" w:rsidRPr="00C53441">
        <w:rPr>
          <w:rFonts w:ascii="PT Sans" w:hAnsi="PT Sans"/>
          <w:color w:val="333333"/>
          <w:sz w:val="32"/>
          <w:szCs w:val="32"/>
        </w:rPr>
        <w:t xml:space="preserve"> </w:t>
      </w:r>
      <w:r w:rsidR="00B64655">
        <w:rPr>
          <w:rFonts w:ascii="PT Sans" w:hAnsi="PT Sans"/>
          <w:color w:val="333333"/>
          <w:sz w:val="32"/>
          <w:szCs w:val="32"/>
        </w:rPr>
        <w:t xml:space="preserve">почти </w:t>
      </w:r>
      <w:r w:rsidR="004F7C6A" w:rsidRPr="00C53441">
        <w:rPr>
          <w:rFonts w:ascii="PT Sans" w:hAnsi="PT Sans"/>
          <w:color w:val="333333"/>
          <w:sz w:val="32"/>
          <w:szCs w:val="32"/>
        </w:rPr>
        <w:t>2 млрд</w:t>
      </w:r>
      <w:r w:rsidRPr="00C53441">
        <w:rPr>
          <w:sz w:val="32"/>
          <w:szCs w:val="32"/>
        </w:rPr>
        <w:t>. рублей</w:t>
      </w:r>
      <w:r w:rsidR="004F7C6A" w:rsidRPr="00C53441">
        <w:rPr>
          <w:sz w:val="32"/>
          <w:szCs w:val="32"/>
        </w:rPr>
        <w:t>, он увеличил</w:t>
      </w:r>
      <w:r w:rsidRPr="00C53441">
        <w:rPr>
          <w:sz w:val="32"/>
          <w:szCs w:val="32"/>
        </w:rPr>
        <w:t xml:space="preserve">ся </w:t>
      </w:r>
      <w:r w:rsidR="004F7C6A" w:rsidRPr="00C53441">
        <w:rPr>
          <w:sz w:val="32"/>
          <w:szCs w:val="32"/>
        </w:rPr>
        <w:t>на 2 %</w:t>
      </w:r>
      <w:r w:rsidR="00140348" w:rsidRPr="00C53441">
        <w:rPr>
          <w:sz w:val="32"/>
          <w:szCs w:val="32"/>
        </w:rPr>
        <w:t>.</w:t>
      </w:r>
    </w:p>
    <w:p w:rsidR="002F5623" w:rsidRPr="00C53441" w:rsidRDefault="002F5623" w:rsidP="00140348">
      <w:pPr>
        <w:spacing w:line="300" w:lineRule="auto"/>
        <w:ind w:firstLine="720"/>
        <w:jc w:val="both"/>
        <w:rPr>
          <w:sz w:val="32"/>
          <w:szCs w:val="32"/>
          <w:lang w:eastAsia="ar-SA"/>
        </w:rPr>
      </w:pPr>
      <w:r w:rsidRPr="00C53441">
        <w:rPr>
          <w:sz w:val="32"/>
          <w:szCs w:val="32"/>
          <w:lang w:eastAsia="ar-SA"/>
        </w:rPr>
        <w:t>В 2019 году общий объем средств</w:t>
      </w:r>
      <w:r w:rsidR="004F7C6A" w:rsidRPr="00C53441">
        <w:rPr>
          <w:sz w:val="32"/>
          <w:szCs w:val="32"/>
          <w:lang w:eastAsia="ar-SA"/>
        </w:rPr>
        <w:t xml:space="preserve">, </w:t>
      </w:r>
      <w:r w:rsidRPr="00C53441">
        <w:rPr>
          <w:sz w:val="32"/>
          <w:szCs w:val="32"/>
          <w:lang w:eastAsia="ar-SA"/>
        </w:rPr>
        <w:t xml:space="preserve"> направленны</w:t>
      </w:r>
      <w:r w:rsidR="00140348" w:rsidRPr="00C53441">
        <w:rPr>
          <w:sz w:val="32"/>
          <w:szCs w:val="32"/>
          <w:lang w:eastAsia="ar-SA"/>
        </w:rPr>
        <w:t>х на поддержку малого предпринимательства -</w:t>
      </w:r>
      <w:r w:rsidR="004F7C6A" w:rsidRPr="00C53441">
        <w:rPr>
          <w:sz w:val="32"/>
          <w:szCs w:val="32"/>
          <w:lang w:eastAsia="ar-SA"/>
        </w:rPr>
        <w:t xml:space="preserve"> </w:t>
      </w:r>
      <w:r w:rsidRPr="00C53441">
        <w:rPr>
          <w:sz w:val="32"/>
          <w:szCs w:val="32"/>
          <w:lang w:eastAsia="ar-SA"/>
        </w:rPr>
        <w:t>1</w:t>
      </w:r>
      <w:r w:rsidR="004F7C6A" w:rsidRPr="00C53441">
        <w:rPr>
          <w:sz w:val="32"/>
          <w:szCs w:val="32"/>
          <w:lang w:eastAsia="ar-SA"/>
        </w:rPr>
        <w:t>,3 млн</w:t>
      </w:r>
      <w:r w:rsidRPr="00C53441">
        <w:rPr>
          <w:sz w:val="32"/>
          <w:szCs w:val="32"/>
          <w:lang w:eastAsia="ar-SA"/>
        </w:rPr>
        <w:t>. рублей, в том числе: 300,0 тыс. рублей - средства муниципального бюджета, 9</w:t>
      </w:r>
      <w:r w:rsidR="00140348" w:rsidRPr="00C53441">
        <w:rPr>
          <w:sz w:val="32"/>
          <w:szCs w:val="32"/>
          <w:lang w:eastAsia="ar-SA"/>
        </w:rPr>
        <w:t>70</w:t>
      </w:r>
      <w:r w:rsidRPr="00C53441">
        <w:rPr>
          <w:sz w:val="32"/>
          <w:szCs w:val="32"/>
          <w:lang w:eastAsia="ar-SA"/>
        </w:rPr>
        <w:t xml:space="preserve"> тыс. рублей  - средства областного бюджета, </w:t>
      </w:r>
      <w:r w:rsidR="004F7C6A" w:rsidRPr="00C53441">
        <w:rPr>
          <w:sz w:val="32"/>
          <w:szCs w:val="32"/>
        </w:rPr>
        <w:t xml:space="preserve">программы </w:t>
      </w:r>
      <w:r w:rsidRPr="00C53441">
        <w:rPr>
          <w:sz w:val="32"/>
          <w:szCs w:val="32"/>
        </w:rPr>
        <w:t>«Развитие предпринимательства и инноваций в Калужской области»</w:t>
      </w:r>
      <w:r w:rsidRPr="00C53441">
        <w:rPr>
          <w:sz w:val="32"/>
          <w:szCs w:val="32"/>
          <w:lang w:eastAsia="ar-SA"/>
        </w:rPr>
        <w:t xml:space="preserve">. </w:t>
      </w:r>
      <w:r w:rsidR="00140348" w:rsidRPr="00C53441">
        <w:rPr>
          <w:sz w:val="32"/>
          <w:szCs w:val="32"/>
          <w:lang w:eastAsia="ar-SA"/>
        </w:rPr>
        <w:t>П</w:t>
      </w:r>
      <w:r w:rsidRPr="00C53441">
        <w:rPr>
          <w:sz w:val="32"/>
          <w:szCs w:val="32"/>
          <w:lang w:eastAsia="ar-SA"/>
        </w:rPr>
        <w:t>олучател</w:t>
      </w:r>
      <w:r w:rsidR="004F7C6A" w:rsidRPr="00C53441">
        <w:rPr>
          <w:sz w:val="32"/>
          <w:szCs w:val="32"/>
          <w:lang w:eastAsia="ar-SA"/>
        </w:rPr>
        <w:t>и</w:t>
      </w:r>
      <w:r w:rsidRPr="00C53441">
        <w:rPr>
          <w:sz w:val="32"/>
          <w:szCs w:val="32"/>
        </w:rPr>
        <w:t>:</w:t>
      </w:r>
      <w:r w:rsidRPr="00C53441">
        <w:rPr>
          <w:sz w:val="32"/>
          <w:szCs w:val="32"/>
          <w:lang w:eastAsia="ar-SA"/>
        </w:rPr>
        <w:t xml:space="preserve"> </w:t>
      </w:r>
      <w:r w:rsidRPr="00C53441">
        <w:rPr>
          <w:sz w:val="32"/>
          <w:szCs w:val="32"/>
        </w:rPr>
        <w:t xml:space="preserve">«Сырная Губерния»  и  «НПО </w:t>
      </w:r>
      <w:proofErr w:type="spellStart"/>
      <w:r w:rsidRPr="00C53441">
        <w:rPr>
          <w:sz w:val="32"/>
          <w:szCs w:val="32"/>
        </w:rPr>
        <w:t>Русвакуум</w:t>
      </w:r>
      <w:proofErr w:type="spellEnd"/>
      <w:r w:rsidRPr="00C53441">
        <w:rPr>
          <w:sz w:val="32"/>
          <w:szCs w:val="32"/>
        </w:rPr>
        <w:t>»</w:t>
      </w:r>
      <w:r w:rsidR="003632EE" w:rsidRPr="00C53441">
        <w:rPr>
          <w:sz w:val="32"/>
          <w:szCs w:val="32"/>
        </w:rPr>
        <w:t>.</w:t>
      </w:r>
    </w:p>
    <w:p w:rsidR="002F5623" w:rsidRPr="00F64DAD" w:rsidRDefault="002F5623" w:rsidP="00140348">
      <w:pPr>
        <w:spacing w:line="300" w:lineRule="auto"/>
        <w:jc w:val="both"/>
        <w:rPr>
          <w:sz w:val="20"/>
          <w:szCs w:val="20"/>
        </w:rPr>
      </w:pPr>
    </w:p>
    <w:p w:rsidR="002F5623" w:rsidRPr="00C53441" w:rsidRDefault="002F5623" w:rsidP="00140348">
      <w:pPr>
        <w:spacing w:line="300" w:lineRule="auto"/>
        <w:ind w:firstLine="708"/>
        <w:jc w:val="both"/>
        <w:rPr>
          <w:sz w:val="32"/>
          <w:szCs w:val="32"/>
        </w:rPr>
      </w:pPr>
      <w:r w:rsidRPr="00C53441">
        <w:rPr>
          <w:b/>
          <w:i/>
          <w:sz w:val="32"/>
          <w:szCs w:val="32"/>
        </w:rPr>
        <w:t xml:space="preserve">  </w:t>
      </w:r>
      <w:r w:rsidRPr="00C53441">
        <w:rPr>
          <w:b/>
          <w:i/>
          <w:sz w:val="32"/>
          <w:szCs w:val="32"/>
          <w:lang w:eastAsia="ar-SA"/>
        </w:rPr>
        <w:t>Потребительский рынок</w:t>
      </w:r>
      <w:r w:rsidRPr="00C53441">
        <w:rPr>
          <w:sz w:val="32"/>
          <w:szCs w:val="32"/>
          <w:lang w:eastAsia="ar-SA"/>
        </w:rPr>
        <w:t xml:space="preserve"> в полной мере обеспечивает потребности нашего населения, предоставляя широкий ассортимент товаров и услуг.  </w:t>
      </w:r>
    </w:p>
    <w:p w:rsidR="002F5623" w:rsidRPr="00C53441" w:rsidRDefault="00140348" w:rsidP="00140348">
      <w:pPr>
        <w:spacing w:line="300" w:lineRule="auto"/>
        <w:ind w:firstLine="851"/>
        <w:jc w:val="both"/>
        <w:rPr>
          <w:sz w:val="32"/>
          <w:szCs w:val="32"/>
        </w:rPr>
      </w:pPr>
      <w:r w:rsidRPr="00C53441">
        <w:rPr>
          <w:sz w:val="32"/>
          <w:szCs w:val="32"/>
        </w:rPr>
        <w:t>Н</w:t>
      </w:r>
      <w:r w:rsidR="002F5623" w:rsidRPr="00C53441">
        <w:rPr>
          <w:sz w:val="32"/>
          <w:szCs w:val="32"/>
        </w:rPr>
        <w:t>а начало 20</w:t>
      </w:r>
      <w:r w:rsidRPr="00C53441">
        <w:rPr>
          <w:sz w:val="32"/>
          <w:szCs w:val="32"/>
        </w:rPr>
        <w:t>19</w:t>
      </w:r>
      <w:r w:rsidR="002F5623" w:rsidRPr="00C53441">
        <w:rPr>
          <w:sz w:val="32"/>
          <w:szCs w:val="32"/>
        </w:rPr>
        <w:t xml:space="preserve"> года в районе:</w:t>
      </w:r>
    </w:p>
    <w:p w:rsidR="002F5623" w:rsidRPr="00C53441" w:rsidRDefault="002F5623" w:rsidP="00140348">
      <w:pPr>
        <w:spacing w:line="300" w:lineRule="auto"/>
        <w:ind w:firstLine="851"/>
        <w:jc w:val="both"/>
        <w:rPr>
          <w:sz w:val="32"/>
          <w:szCs w:val="32"/>
        </w:rPr>
      </w:pPr>
      <w:r w:rsidRPr="00C53441">
        <w:rPr>
          <w:sz w:val="32"/>
          <w:szCs w:val="32"/>
        </w:rPr>
        <w:t>- 146 стационарных магазинов</w:t>
      </w:r>
      <w:r w:rsidR="003632EE" w:rsidRPr="00C53441">
        <w:rPr>
          <w:sz w:val="32"/>
          <w:szCs w:val="32"/>
        </w:rPr>
        <w:t>,</w:t>
      </w:r>
      <w:r w:rsidRPr="00C53441">
        <w:rPr>
          <w:sz w:val="32"/>
          <w:szCs w:val="32"/>
        </w:rPr>
        <w:t xml:space="preserve"> 19 объектов мелкорозничной торговли,  12 предприятий общественного питания;</w:t>
      </w:r>
      <w:r w:rsidR="003632EE" w:rsidRPr="00C53441">
        <w:rPr>
          <w:sz w:val="32"/>
          <w:szCs w:val="32"/>
        </w:rPr>
        <w:t xml:space="preserve"> </w:t>
      </w:r>
      <w:r w:rsidRPr="00C53441">
        <w:rPr>
          <w:sz w:val="32"/>
          <w:szCs w:val="32"/>
        </w:rPr>
        <w:t>69 индивидуальных предпринимателей, оказываю</w:t>
      </w:r>
      <w:r w:rsidR="003632EE" w:rsidRPr="00C53441">
        <w:rPr>
          <w:sz w:val="32"/>
          <w:szCs w:val="32"/>
        </w:rPr>
        <w:t>т</w:t>
      </w:r>
      <w:r w:rsidRPr="00C53441">
        <w:rPr>
          <w:sz w:val="32"/>
          <w:szCs w:val="32"/>
        </w:rPr>
        <w:t xml:space="preserve"> бытовые услуги населению.</w:t>
      </w:r>
    </w:p>
    <w:p w:rsidR="002F5623" w:rsidRPr="00C53441" w:rsidRDefault="002F5623" w:rsidP="00140348">
      <w:pPr>
        <w:spacing w:line="300" w:lineRule="auto"/>
        <w:ind w:firstLine="851"/>
        <w:jc w:val="both"/>
        <w:rPr>
          <w:sz w:val="32"/>
          <w:szCs w:val="32"/>
        </w:rPr>
      </w:pPr>
      <w:r w:rsidRPr="00C53441">
        <w:rPr>
          <w:sz w:val="32"/>
          <w:szCs w:val="32"/>
        </w:rPr>
        <w:t xml:space="preserve">В 2019 году введено в эксплуатацию 2 новых магазина: магазин «Пятерочка» </w:t>
      </w:r>
      <w:r w:rsidR="00140348" w:rsidRPr="00C53441">
        <w:rPr>
          <w:sz w:val="32"/>
          <w:szCs w:val="32"/>
        </w:rPr>
        <w:t>в Медыни</w:t>
      </w:r>
      <w:r w:rsidRPr="00C53441">
        <w:rPr>
          <w:sz w:val="32"/>
          <w:szCs w:val="32"/>
        </w:rPr>
        <w:t xml:space="preserve"> и магазин «Продукты» ИП Беляева В.С. </w:t>
      </w:r>
      <w:proofErr w:type="gramStart"/>
      <w:r w:rsidRPr="00C53441">
        <w:rPr>
          <w:sz w:val="32"/>
          <w:szCs w:val="32"/>
        </w:rPr>
        <w:t>в</w:t>
      </w:r>
      <w:proofErr w:type="gramEnd"/>
      <w:r w:rsidRPr="00C53441">
        <w:rPr>
          <w:sz w:val="32"/>
          <w:szCs w:val="32"/>
        </w:rPr>
        <w:t xml:space="preserve"> с. </w:t>
      </w:r>
      <w:proofErr w:type="spellStart"/>
      <w:r w:rsidRPr="00C53441">
        <w:rPr>
          <w:sz w:val="32"/>
          <w:szCs w:val="32"/>
        </w:rPr>
        <w:t>Кременское</w:t>
      </w:r>
      <w:proofErr w:type="spellEnd"/>
      <w:r w:rsidRPr="00C53441">
        <w:rPr>
          <w:sz w:val="32"/>
          <w:szCs w:val="32"/>
        </w:rPr>
        <w:t>.</w:t>
      </w:r>
    </w:p>
    <w:p w:rsidR="002F5623" w:rsidRPr="00C53441" w:rsidRDefault="00140348" w:rsidP="00140348">
      <w:pPr>
        <w:spacing w:line="300" w:lineRule="auto"/>
        <w:ind w:firstLine="708"/>
        <w:jc w:val="both"/>
        <w:rPr>
          <w:sz w:val="32"/>
          <w:szCs w:val="32"/>
        </w:rPr>
      </w:pPr>
      <w:r w:rsidRPr="00C53441">
        <w:rPr>
          <w:sz w:val="32"/>
          <w:szCs w:val="32"/>
        </w:rPr>
        <w:t>В</w:t>
      </w:r>
      <w:r w:rsidR="002F5623" w:rsidRPr="00C53441">
        <w:rPr>
          <w:sz w:val="32"/>
          <w:szCs w:val="32"/>
        </w:rPr>
        <w:t xml:space="preserve"> 2019 году:</w:t>
      </w:r>
    </w:p>
    <w:p w:rsidR="002F5623" w:rsidRPr="00C53441" w:rsidRDefault="002F5623" w:rsidP="00140348">
      <w:pPr>
        <w:spacing w:line="300" w:lineRule="auto"/>
        <w:ind w:firstLine="708"/>
        <w:jc w:val="both"/>
        <w:rPr>
          <w:sz w:val="32"/>
          <w:szCs w:val="32"/>
        </w:rPr>
      </w:pPr>
      <w:r w:rsidRPr="00C53441">
        <w:rPr>
          <w:sz w:val="32"/>
          <w:szCs w:val="32"/>
        </w:rPr>
        <w:t xml:space="preserve">- объем оборота розничной торговли  </w:t>
      </w:r>
      <w:r w:rsidRPr="00C53441">
        <w:rPr>
          <w:rFonts w:ascii="PT Sans" w:hAnsi="PT Sans"/>
          <w:color w:val="333333"/>
          <w:sz w:val="32"/>
          <w:szCs w:val="32"/>
        </w:rPr>
        <w:t xml:space="preserve">составил </w:t>
      </w:r>
      <w:r w:rsidRPr="00C53441">
        <w:rPr>
          <w:sz w:val="32"/>
          <w:szCs w:val="32"/>
        </w:rPr>
        <w:t>815,4 млн. рублей (1</w:t>
      </w:r>
      <w:r w:rsidR="0094149E">
        <w:rPr>
          <w:sz w:val="32"/>
          <w:szCs w:val="32"/>
        </w:rPr>
        <w:t>15,6 % к уровню 2018</w:t>
      </w:r>
      <w:r w:rsidRPr="00C53441">
        <w:rPr>
          <w:sz w:val="32"/>
          <w:szCs w:val="32"/>
        </w:rPr>
        <w:t>);</w:t>
      </w:r>
    </w:p>
    <w:p w:rsidR="002F5623" w:rsidRPr="00C53441" w:rsidRDefault="00140348" w:rsidP="00140348">
      <w:pPr>
        <w:spacing w:line="300" w:lineRule="auto"/>
        <w:ind w:firstLine="708"/>
        <w:jc w:val="both"/>
        <w:rPr>
          <w:sz w:val="32"/>
          <w:szCs w:val="32"/>
        </w:rPr>
      </w:pPr>
      <w:r w:rsidRPr="00C53441">
        <w:rPr>
          <w:sz w:val="32"/>
          <w:szCs w:val="32"/>
        </w:rPr>
        <w:t>Оказано</w:t>
      </w:r>
      <w:r w:rsidR="002F5623" w:rsidRPr="00C53441">
        <w:rPr>
          <w:sz w:val="32"/>
          <w:szCs w:val="32"/>
        </w:rPr>
        <w:t xml:space="preserve"> платных услуг </w:t>
      </w:r>
      <w:r w:rsidRPr="00C53441">
        <w:rPr>
          <w:sz w:val="32"/>
          <w:szCs w:val="32"/>
        </w:rPr>
        <w:t>на 80</w:t>
      </w:r>
      <w:r w:rsidR="002F5623" w:rsidRPr="00C53441">
        <w:rPr>
          <w:sz w:val="32"/>
          <w:szCs w:val="32"/>
        </w:rPr>
        <w:t xml:space="preserve">  млн. рублей  (100,2 % к уровню 2018).</w:t>
      </w:r>
    </w:p>
    <w:p w:rsidR="002F5623" w:rsidRPr="00C53441" w:rsidRDefault="002F5623" w:rsidP="00140348">
      <w:pPr>
        <w:spacing w:line="300" w:lineRule="auto"/>
        <w:ind w:firstLine="708"/>
        <w:jc w:val="both"/>
        <w:rPr>
          <w:b/>
          <w:i/>
          <w:sz w:val="32"/>
          <w:szCs w:val="32"/>
        </w:rPr>
      </w:pPr>
      <w:r w:rsidRPr="00C53441">
        <w:rPr>
          <w:b/>
          <w:i/>
          <w:sz w:val="32"/>
          <w:szCs w:val="32"/>
        </w:rPr>
        <w:t xml:space="preserve">    </w:t>
      </w:r>
    </w:p>
    <w:p w:rsidR="002F5623" w:rsidRPr="00C53441" w:rsidRDefault="002F5623" w:rsidP="00140348">
      <w:pPr>
        <w:spacing w:line="300" w:lineRule="auto"/>
        <w:ind w:firstLine="708"/>
        <w:jc w:val="both"/>
        <w:rPr>
          <w:b/>
          <w:i/>
          <w:sz w:val="32"/>
          <w:szCs w:val="32"/>
        </w:rPr>
      </w:pPr>
      <w:r w:rsidRPr="00C53441">
        <w:rPr>
          <w:b/>
          <w:i/>
          <w:sz w:val="32"/>
          <w:szCs w:val="32"/>
        </w:rPr>
        <w:t>Занятость и оплата труда.</w:t>
      </w:r>
    </w:p>
    <w:p w:rsidR="002F5623" w:rsidRPr="00C53441" w:rsidRDefault="002F5623" w:rsidP="00140348">
      <w:pPr>
        <w:spacing w:line="300" w:lineRule="auto"/>
        <w:ind w:firstLine="708"/>
        <w:jc w:val="both"/>
        <w:rPr>
          <w:sz w:val="32"/>
          <w:szCs w:val="32"/>
        </w:rPr>
      </w:pPr>
      <w:r w:rsidRPr="00C53441">
        <w:rPr>
          <w:b/>
          <w:i/>
          <w:sz w:val="32"/>
          <w:szCs w:val="32"/>
        </w:rPr>
        <w:t xml:space="preserve">   </w:t>
      </w:r>
      <w:r w:rsidRPr="00C53441">
        <w:rPr>
          <w:sz w:val="32"/>
          <w:szCs w:val="32"/>
        </w:rPr>
        <w:t>Начисленная среднемесячная заработная плата составила 29865 руб., увеличилась по с</w:t>
      </w:r>
      <w:r w:rsidR="003632EE" w:rsidRPr="00C53441">
        <w:rPr>
          <w:sz w:val="32"/>
          <w:szCs w:val="32"/>
        </w:rPr>
        <w:t xml:space="preserve">равнению с  2018 г.  на 16,7 % </w:t>
      </w:r>
    </w:p>
    <w:p w:rsidR="002F5623" w:rsidRPr="00C53441" w:rsidRDefault="002F5623" w:rsidP="00140348">
      <w:pPr>
        <w:spacing w:line="300" w:lineRule="auto"/>
        <w:ind w:firstLine="708"/>
        <w:jc w:val="both"/>
        <w:rPr>
          <w:sz w:val="32"/>
          <w:szCs w:val="32"/>
        </w:rPr>
      </w:pPr>
      <w:r w:rsidRPr="00C53441">
        <w:rPr>
          <w:sz w:val="32"/>
          <w:szCs w:val="32"/>
        </w:rPr>
        <w:t xml:space="preserve"> По видам деятельности:</w:t>
      </w:r>
    </w:p>
    <w:p w:rsidR="002F5623" w:rsidRPr="00C53441" w:rsidRDefault="002F5623" w:rsidP="00140348">
      <w:pPr>
        <w:spacing w:line="300" w:lineRule="auto"/>
        <w:ind w:firstLine="708"/>
        <w:jc w:val="both"/>
        <w:rPr>
          <w:sz w:val="32"/>
          <w:szCs w:val="32"/>
        </w:rPr>
      </w:pPr>
      <w:r w:rsidRPr="00C53441">
        <w:rPr>
          <w:sz w:val="32"/>
          <w:szCs w:val="32"/>
        </w:rPr>
        <w:t>- промышленное производство -  25556,9 руб. (139,8 %),</w:t>
      </w:r>
    </w:p>
    <w:p w:rsidR="002F5623" w:rsidRPr="00C53441" w:rsidRDefault="002F5623" w:rsidP="00140348">
      <w:pPr>
        <w:spacing w:line="300" w:lineRule="auto"/>
        <w:ind w:firstLine="708"/>
        <w:jc w:val="both"/>
        <w:rPr>
          <w:sz w:val="32"/>
          <w:szCs w:val="32"/>
        </w:rPr>
      </w:pPr>
      <w:r w:rsidRPr="00C53441">
        <w:rPr>
          <w:sz w:val="32"/>
          <w:szCs w:val="32"/>
        </w:rPr>
        <w:t>- сельское хозяйство – 33951,4 руб. (105,9 %),</w:t>
      </w:r>
    </w:p>
    <w:p w:rsidR="002F5623" w:rsidRPr="00C53441" w:rsidRDefault="002F5623" w:rsidP="00140348">
      <w:pPr>
        <w:spacing w:line="300" w:lineRule="auto"/>
        <w:ind w:firstLine="708"/>
        <w:jc w:val="both"/>
        <w:rPr>
          <w:sz w:val="32"/>
          <w:szCs w:val="32"/>
        </w:rPr>
      </w:pPr>
      <w:r w:rsidRPr="00C53441">
        <w:rPr>
          <w:sz w:val="32"/>
          <w:szCs w:val="32"/>
        </w:rPr>
        <w:lastRenderedPageBreak/>
        <w:t>- образование – 28076,7 руб. (107,9 %),</w:t>
      </w:r>
      <w:r w:rsidRPr="00C53441">
        <w:rPr>
          <w:sz w:val="32"/>
          <w:szCs w:val="32"/>
        </w:rPr>
        <w:tab/>
      </w:r>
    </w:p>
    <w:p w:rsidR="002F5623" w:rsidRPr="00C53441" w:rsidRDefault="002F5623" w:rsidP="00140348">
      <w:pPr>
        <w:spacing w:line="300" w:lineRule="auto"/>
        <w:ind w:firstLine="708"/>
        <w:jc w:val="both"/>
        <w:rPr>
          <w:sz w:val="32"/>
          <w:szCs w:val="32"/>
        </w:rPr>
      </w:pPr>
      <w:r w:rsidRPr="00C53441">
        <w:rPr>
          <w:sz w:val="32"/>
          <w:szCs w:val="32"/>
        </w:rPr>
        <w:t>- здравоохранение – 33436,2 руб. (112,1 %)</w:t>
      </w:r>
    </w:p>
    <w:p w:rsidR="002F5623" w:rsidRPr="00C53441" w:rsidRDefault="002F5623" w:rsidP="00140348">
      <w:pPr>
        <w:spacing w:line="300" w:lineRule="auto"/>
        <w:ind w:firstLine="708"/>
        <w:jc w:val="both"/>
        <w:rPr>
          <w:sz w:val="32"/>
          <w:szCs w:val="32"/>
        </w:rPr>
      </w:pPr>
      <w:r w:rsidRPr="00C53441">
        <w:rPr>
          <w:sz w:val="32"/>
          <w:szCs w:val="32"/>
        </w:rPr>
        <w:t>Ситуация с трудовой занятост</w:t>
      </w:r>
      <w:r w:rsidR="00F51F58" w:rsidRPr="00C53441">
        <w:rPr>
          <w:sz w:val="32"/>
          <w:szCs w:val="32"/>
        </w:rPr>
        <w:t>ью населения в районе стабильна,</w:t>
      </w:r>
      <w:r w:rsidRPr="00C53441">
        <w:rPr>
          <w:sz w:val="32"/>
          <w:szCs w:val="32"/>
        </w:rPr>
        <w:t xml:space="preserve"> регистрируемый уровень безработицы – 0,9 % от  эко</w:t>
      </w:r>
      <w:r w:rsidR="003632EE" w:rsidRPr="00C53441">
        <w:rPr>
          <w:sz w:val="32"/>
          <w:szCs w:val="32"/>
        </w:rPr>
        <w:t xml:space="preserve">номически активного населения (минус </w:t>
      </w:r>
      <w:r w:rsidRPr="00C53441">
        <w:rPr>
          <w:sz w:val="32"/>
          <w:szCs w:val="32"/>
        </w:rPr>
        <w:t xml:space="preserve">0,3 % к уровню прошлого года). </w:t>
      </w:r>
    </w:p>
    <w:p w:rsidR="002F5623" w:rsidRPr="00C53441" w:rsidRDefault="002F5623" w:rsidP="00923FD9">
      <w:pPr>
        <w:ind w:firstLine="708"/>
        <w:jc w:val="both"/>
        <w:rPr>
          <w:rFonts w:eastAsiaTheme="minorHAnsi"/>
          <w:sz w:val="32"/>
          <w:szCs w:val="32"/>
          <w:lang w:eastAsia="en-US"/>
        </w:rPr>
      </w:pPr>
    </w:p>
    <w:p w:rsidR="002F5623" w:rsidRPr="00C53441" w:rsidRDefault="00923FD9" w:rsidP="00923FD9">
      <w:pPr>
        <w:ind w:firstLine="708"/>
        <w:jc w:val="both"/>
        <w:rPr>
          <w:rFonts w:eastAsiaTheme="minorHAnsi"/>
          <w:b/>
          <w:i/>
          <w:sz w:val="32"/>
          <w:szCs w:val="32"/>
          <w:lang w:eastAsia="en-US"/>
        </w:rPr>
      </w:pPr>
      <w:r w:rsidRPr="00C53441">
        <w:rPr>
          <w:rFonts w:eastAsiaTheme="minorHAnsi"/>
          <w:b/>
          <w:i/>
          <w:sz w:val="32"/>
          <w:szCs w:val="32"/>
          <w:lang w:eastAsia="en-US"/>
        </w:rPr>
        <w:t>Сельское хозяйство</w:t>
      </w:r>
    </w:p>
    <w:p w:rsidR="00923FD9" w:rsidRPr="00C53441" w:rsidRDefault="00923FD9" w:rsidP="00923FD9">
      <w:pPr>
        <w:ind w:firstLine="708"/>
        <w:jc w:val="both"/>
        <w:rPr>
          <w:rFonts w:eastAsiaTheme="minorHAnsi"/>
          <w:sz w:val="32"/>
          <w:szCs w:val="32"/>
          <w:lang w:eastAsia="en-US"/>
        </w:rPr>
      </w:pP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2019 год </w:t>
      </w:r>
      <w:r w:rsidR="00140348" w:rsidRPr="00C53441">
        <w:rPr>
          <w:rFonts w:eastAsiaTheme="minorHAnsi"/>
          <w:sz w:val="32"/>
          <w:szCs w:val="32"/>
          <w:lang w:eastAsia="en-US"/>
        </w:rPr>
        <w:t xml:space="preserve">прошел </w:t>
      </w:r>
      <w:r w:rsidRPr="00C53441">
        <w:rPr>
          <w:rFonts w:eastAsiaTheme="minorHAnsi"/>
          <w:sz w:val="32"/>
          <w:szCs w:val="32"/>
          <w:lang w:eastAsia="en-US"/>
        </w:rPr>
        <w:t>в сложной  экономической реальности – продолжением  антир</w:t>
      </w:r>
      <w:r w:rsidR="004F1EFA" w:rsidRPr="00C53441">
        <w:rPr>
          <w:rFonts w:eastAsiaTheme="minorHAnsi"/>
          <w:sz w:val="32"/>
          <w:szCs w:val="32"/>
          <w:lang w:eastAsia="en-US"/>
        </w:rPr>
        <w:t xml:space="preserve">оссийских экономических санкций, с усугубившимся положением на рынке нефти и начавшейся пандемией </w:t>
      </w:r>
      <w:proofErr w:type="spellStart"/>
      <w:r w:rsidR="004F1EFA" w:rsidRPr="00C53441">
        <w:rPr>
          <w:rFonts w:eastAsiaTheme="minorHAnsi"/>
          <w:sz w:val="32"/>
          <w:szCs w:val="32"/>
          <w:lang w:eastAsia="en-US"/>
        </w:rPr>
        <w:t>корон</w:t>
      </w:r>
      <w:r w:rsidR="00863E6C">
        <w:rPr>
          <w:rFonts w:eastAsiaTheme="minorHAnsi"/>
          <w:sz w:val="32"/>
          <w:szCs w:val="32"/>
          <w:lang w:eastAsia="en-US"/>
        </w:rPr>
        <w:t>а</w:t>
      </w:r>
      <w:r w:rsidR="004F1EFA" w:rsidRPr="00C53441">
        <w:rPr>
          <w:rFonts w:eastAsiaTheme="minorHAnsi"/>
          <w:sz w:val="32"/>
          <w:szCs w:val="32"/>
          <w:lang w:eastAsia="en-US"/>
        </w:rPr>
        <w:t>вируса</w:t>
      </w:r>
      <w:proofErr w:type="spellEnd"/>
      <w:r w:rsidR="004F1EFA" w:rsidRPr="00C53441">
        <w:rPr>
          <w:rFonts w:eastAsiaTheme="minorHAnsi"/>
          <w:sz w:val="32"/>
          <w:szCs w:val="32"/>
          <w:lang w:eastAsia="en-US"/>
        </w:rPr>
        <w:t>.</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В этой связи</w:t>
      </w:r>
      <w:r w:rsidR="00B64655">
        <w:rPr>
          <w:rFonts w:eastAsiaTheme="minorHAnsi"/>
          <w:sz w:val="32"/>
          <w:szCs w:val="32"/>
          <w:lang w:eastAsia="en-US"/>
        </w:rPr>
        <w:t>,</w:t>
      </w:r>
      <w:r w:rsidRPr="00C53441">
        <w:rPr>
          <w:rFonts w:eastAsiaTheme="minorHAnsi"/>
          <w:sz w:val="32"/>
          <w:szCs w:val="32"/>
          <w:lang w:eastAsia="en-US"/>
        </w:rPr>
        <w:t xml:space="preserve"> в качестве основной задачи </w:t>
      </w:r>
      <w:r w:rsidR="00B64655">
        <w:rPr>
          <w:rFonts w:eastAsiaTheme="minorHAnsi"/>
          <w:sz w:val="32"/>
          <w:szCs w:val="32"/>
          <w:lang w:eastAsia="en-US"/>
        </w:rPr>
        <w:t>стояла и стоит задача</w:t>
      </w:r>
      <w:r w:rsidRPr="00C53441">
        <w:rPr>
          <w:rFonts w:eastAsiaTheme="minorHAnsi"/>
          <w:sz w:val="32"/>
          <w:szCs w:val="32"/>
          <w:lang w:eastAsia="en-US"/>
        </w:rPr>
        <w:t xml:space="preserve"> </w:t>
      </w:r>
      <w:proofErr w:type="gramStart"/>
      <w:r w:rsidRPr="00C53441">
        <w:rPr>
          <w:rFonts w:eastAsiaTheme="minorHAnsi"/>
          <w:sz w:val="32"/>
          <w:szCs w:val="32"/>
          <w:lang w:eastAsia="en-US"/>
        </w:rPr>
        <w:t>сохранени</w:t>
      </w:r>
      <w:r w:rsidR="00B64655">
        <w:rPr>
          <w:rFonts w:eastAsiaTheme="minorHAnsi"/>
          <w:sz w:val="32"/>
          <w:szCs w:val="32"/>
          <w:lang w:eastAsia="en-US"/>
        </w:rPr>
        <w:t>я</w:t>
      </w:r>
      <w:r w:rsidRPr="00C53441">
        <w:rPr>
          <w:rFonts w:eastAsiaTheme="minorHAnsi"/>
          <w:sz w:val="32"/>
          <w:szCs w:val="32"/>
          <w:lang w:eastAsia="en-US"/>
        </w:rPr>
        <w:t xml:space="preserve"> роста производства  основных видов сельскохозяйственной продукции</w:t>
      </w:r>
      <w:proofErr w:type="gramEnd"/>
      <w:r w:rsidRPr="00C53441">
        <w:rPr>
          <w:rFonts w:eastAsiaTheme="minorHAnsi"/>
          <w:sz w:val="32"/>
          <w:szCs w:val="32"/>
          <w:lang w:eastAsia="en-US"/>
        </w:rPr>
        <w:t>.</w:t>
      </w:r>
    </w:p>
    <w:p w:rsidR="00923FD9" w:rsidRPr="00C53441" w:rsidRDefault="00B64655" w:rsidP="00E233C6">
      <w:pPr>
        <w:spacing w:line="300" w:lineRule="auto"/>
        <w:ind w:firstLine="709"/>
        <w:jc w:val="both"/>
        <w:rPr>
          <w:rFonts w:eastAsiaTheme="minorHAnsi"/>
          <w:sz w:val="32"/>
          <w:szCs w:val="32"/>
          <w:lang w:eastAsia="en-US"/>
        </w:rPr>
      </w:pPr>
      <w:r>
        <w:rPr>
          <w:rFonts w:eastAsiaTheme="minorHAnsi"/>
          <w:sz w:val="32"/>
          <w:szCs w:val="32"/>
          <w:lang w:eastAsia="en-US"/>
        </w:rPr>
        <w:t>Р</w:t>
      </w:r>
      <w:r w:rsidR="00923FD9" w:rsidRPr="00C53441">
        <w:rPr>
          <w:rFonts w:eastAsiaTheme="minorHAnsi"/>
          <w:sz w:val="32"/>
          <w:szCs w:val="32"/>
          <w:lang w:eastAsia="en-US"/>
        </w:rPr>
        <w:t>айон обеспечил стабильность и выполнил поставленные задачи.</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Как видим из представленной таблицы</w:t>
      </w:r>
      <w:r w:rsidR="00B64655">
        <w:rPr>
          <w:rFonts w:eastAsiaTheme="minorHAnsi"/>
          <w:sz w:val="32"/>
          <w:szCs w:val="32"/>
          <w:lang w:eastAsia="en-US"/>
        </w:rPr>
        <w:t>,</w:t>
      </w:r>
      <w:r w:rsidRPr="00C53441">
        <w:rPr>
          <w:rFonts w:eastAsiaTheme="minorHAnsi"/>
          <w:sz w:val="32"/>
          <w:szCs w:val="32"/>
          <w:lang w:eastAsia="en-US"/>
        </w:rPr>
        <w:t xml:space="preserve"> практически все показатели выполнены.</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В 2019 году поддержка из федерального, регионального и местного  бюджетов составила   43</w:t>
      </w:r>
      <w:r w:rsidR="00140348" w:rsidRPr="00C53441">
        <w:rPr>
          <w:rFonts w:eastAsiaTheme="minorHAnsi"/>
          <w:sz w:val="32"/>
          <w:szCs w:val="32"/>
          <w:lang w:eastAsia="en-US"/>
        </w:rPr>
        <w:t>3</w:t>
      </w:r>
      <w:r w:rsidRPr="00C53441">
        <w:rPr>
          <w:rFonts w:eastAsiaTheme="minorHAnsi"/>
          <w:sz w:val="32"/>
          <w:szCs w:val="32"/>
          <w:lang w:eastAsia="en-US"/>
        </w:rPr>
        <w:t xml:space="preserve"> млн.   рублей. </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На </w:t>
      </w:r>
      <w:r w:rsidR="00140348" w:rsidRPr="00C53441">
        <w:rPr>
          <w:rFonts w:eastAsiaTheme="minorHAnsi"/>
          <w:sz w:val="32"/>
          <w:szCs w:val="32"/>
          <w:lang w:eastAsia="en-US"/>
        </w:rPr>
        <w:t xml:space="preserve">социальное </w:t>
      </w:r>
      <w:r w:rsidRPr="00C53441">
        <w:rPr>
          <w:rFonts w:eastAsiaTheme="minorHAnsi"/>
          <w:sz w:val="32"/>
          <w:szCs w:val="32"/>
          <w:lang w:eastAsia="en-US"/>
        </w:rPr>
        <w:t>развитие села из  федерального и  областного бюджетов  получено  субсидий  4</w:t>
      </w:r>
      <w:r w:rsidR="001879B9" w:rsidRPr="00C53441">
        <w:rPr>
          <w:rFonts w:eastAsiaTheme="minorHAnsi"/>
          <w:sz w:val="32"/>
          <w:szCs w:val="32"/>
          <w:lang w:eastAsia="en-US"/>
        </w:rPr>
        <w:t>,8</w:t>
      </w:r>
      <w:r w:rsidRPr="00C53441">
        <w:rPr>
          <w:rFonts w:eastAsiaTheme="minorHAnsi"/>
          <w:sz w:val="32"/>
          <w:szCs w:val="32"/>
          <w:lang w:eastAsia="en-US"/>
        </w:rPr>
        <w:t xml:space="preserve"> млн., а из местного бюджета 900 тыс. рублей.</w:t>
      </w:r>
    </w:p>
    <w:p w:rsidR="00923FD9" w:rsidRPr="00C53441" w:rsidRDefault="001879B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На</w:t>
      </w:r>
      <w:r w:rsidR="00923FD9" w:rsidRPr="00C53441">
        <w:rPr>
          <w:rFonts w:eastAsiaTheme="minorHAnsi"/>
          <w:sz w:val="32"/>
          <w:szCs w:val="32"/>
          <w:lang w:eastAsia="en-US"/>
        </w:rPr>
        <w:t xml:space="preserve"> развитие мясного   скотоводства из местного бюджета выделено 351</w:t>
      </w:r>
      <w:r w:rsidR="00E233C6" w:rsidRPr="00C53441">
        <w:rPr>
          <w:rFonts w:eastAsiaTheme="minorHAnsi"/>
          <w:sz w:val="32"/>
          <w:szCs w:val="32"/>
          <w:lang w:eastAsia="en-US"/>
        </w:rPr>
        <w:t xml:space="preserve"> </w:t>
      </w:r>
      <w:r w:rsidR="00923FD9" w:rsidRPr="00C53441">
        <w:rPr>
          <w:rFonts w:eastAsiaTheme="minorHAnsi"/>
          <w:sz w:val="32"/>
          <w:szCs w:val="32"/>
          <w:lang w:eastAsia="en-US"/>
        </w:rPr>
        <w:t xml:space="preserve">тыс. руб.   </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 Сумма  вложенных инвестиционных сре</w:t>
      </w:r>
      <w:proofErr w:type="gramStart"/>
      <w:r w:rsidRPr="00C53441">
        <w:rPr>
          <w:rFonts w:eastAsiaTheme="minorHAnsi"/>
          <w:sz w:val="32"/>
          <w:szCs w:val="32"/>
          <w:lang w:eastAsia="en-US"/>
        </w:rPr>
        <w:t>дств  в  р</w:t>
      </w:r>
      <w:proofErr w:type="gramEnd"/>
      <w:r w:rsidRPr="00C53441">
        <w:rPr>
          <w:rFonts w:eastAsiaTheme="minorHAnsi"/>
          <w:sz w:val="32"/>
          <w:szCs w:val="32"/>
          <w:lang w:eastAsia="en-US"/>
        </w:rPr>
        <w:t>азвитие сельскохозяйственного производства предприятий   с начала  2006 года составила  8 млрд. 750 млн. руб., и Медынский район занимает 4 место в рейтинговой оценке по Калужской области.</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Объём производства валовой  продукции в сельскохозяйственных организациях  - 1,2 млрд. руб., с темпом роста 103,3 %. к  уровню прошлого года.</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lastRenderedPageBreak/>
        <w:t>За отчетный период в сельскохозяйственных предприятиях района надоено – 34899 тонны молока  или 147% к прошлому году.</w:t>
      </w:r>
      <w:r w:rsidRPr="00C53441">
        <w:rPr>
          <w:rFonts w:eastAsiaTheme="minorHAnsi"/>
          <w:sz w:val="32"/>
          <w:szCs w:val="32"/>
          <w:lang w:eastAsia="en-US"/>
        </w:rPr>
        <w:tab/>
      </w:r>
    </w:p>
    <w:p w:rsidR="00663945"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Надой на корову составил  - 8244 кг, что </w:t>
      </w:r>
      <w:r w:rsidR="004F1EFA" w:rsidRPr="00C53441">
        <w:rPr>
          <w:rFonts w:eastAsiaTheme="minorHAnsi"/>
          <w:sz w:val="32"/>
          <w:szCs w:val="32"/>
          <w:lang w:eastAsia="en-US"/>
        </w:rPr>
        <w:t xml:space="preserve">выше </w:t>
      </w:r>
      <w:proofErr w:type="spellStart"/>
      <w:r w:rsidR="004F1EFA" w:rsidRPr="00C53441">
        <w:rPr>
          <w:rFonts w:eastAsiaTheme="minorHAnsi"/>
          <w:sz w:val="32"/>
          <w:szCs w:val="32"/>
          <w:lang w:eastAsia="en-US"/>
        </w:rPr>
        <w:t>среднеобластного</w:t>
      </w:r>
      <w:proofErr w:type="spellEnd"/>
      <w:r w:rsidR="004F1EFA" w:rsidRPr="00C53441">
        <w:rPr>
          <w:rFonts w:eastAsiaTheme="minorHAnsi"/>
          <w:sz w:val="32"/>
          <w:szCs w:val="32"/>
          <w:lang w:eastAsia="en-US"/>
        </w:rPr>
        <w:t xml:space="preserve"> показателя</w:t>
      </w:r>
      <w:r w:rsidR="00663945" w:rsidRPr="00C53441">
        <w:rPr>
          <w:rFonts w:eastAsiaTheme="minorHAnsi"/>
          <w:sz w:val="32"/>
          <w:szCs w:val="32"/>
          <w:lang w:eastAsia="en-US"/>
        </w:rPr>
        <w:t xml:space="preserve"> почти на 200 кг.</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На 01.01.2020 г. в сельхозпредприятиях всех форм собственности общее поголовье КРС составило 13335 голов, в том числе 5807 коров. К концу 2020 года количество КРС составит 17000 голов, в том числе 9100 голов дойного стада. В 2020 году планируется произвести 72 тыс. т молока.</w:t>
      </w:r>
    </w:p>
    <w:p w:rsidR="00923FD9" w:rsidRPr="00C53441" w:rsidRDefault="00663945"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В</w:t>
      </w:r>
      <w:r w:rsidR="00923FD9" w:rsidRPr="00C53441">
        <w:rPr>
          <w:rFonts w:eastAsiaTheme="minorHAnsi"/>
          <w:sz w:val="32"/>
          <w:szCs w:val="32"/>
          <w:lang w:eastAsia="en-US"/>
        </w:rPr>
        <w:t xml:space="preserve"> районе </w:t>
      </w:r>
      <w:r w:rsidRPr="00C53441">
        <w:rPr>
          <w:rFonts w:eastAsiaTheme="minorHAnsi"/>
          <w:sz w:val="32"/>
          <w:szCs w:val="32"/>
          <w:lang w:eastAsia="en-US"/>
        </w:rPr>
        <w:t xml:space="preserve">начало свою </w:t>
      </w:r>
      <w:r w:rsidR="00E233C6" w:rsidRPr="00C53441">
        <w:rPr>
          <w:rFonts w:eastAsiaTheme="minorHAnsi"/>
          <w:sz w:val="32"/>
          <w:szCs w:val="32"/>
          <w:lang w:eastAsia="en-US"/>
        </w:rPr>
        <w:t>работ</w:t>
      </w:r>
      <w:proofErr w:type="gramStart"/>
      <w:r w:rsidRPr="00C53441">
        <w:rPr>
          <w:rFonts w:eastAsiaTheme="minorHAnsi"/>
          <w:sz w:val="32"/>
          <w:szCs w:val="32"/>
          <w:lang w:eastAsia="en-US"/>
        </w:rPr>
        <w:t>у</w:t>
      </w:r>
      <w:r w:rsidR="00923FD9" w:rsidRPr="00C53441">
        <w:rPr>
          <w:rFonts w:eastAsiaTheme="minorHAnsi"/>
          <w:sz w:val="32"/>
          <w:szCs w:val="32"/>
          <w:lang w:eastAsia="en-US"/>
        </w:rPr>
        <w:t xml:space="preserve"> ООО</w:t>
      </w:r>
      <w:proofErr w:type="gramEnd"/>
      <w:r w:rsidR="00923FD9" w:rsidRPr="00C53441">
        <w:rPr>
          <w:rFonts w:eastAsiaTheme="minorHAnsi"/>
          <w:sz w:val="32"/>
          <w:szCs w:val="32"/>
          <w:lang w:eastAsia="en-US"/>
        </w:rPr>
        <w:t xml:space="preserve"> «Сырная губерния»</w:t>
      </w:r>
      <w:r w:rsidRPr="00C53441">
        <w:rPr>
          <w:rFonts w:eastAsiaTheme="minorHAnsi"/>
          <w:sz w:val="32"/>
          <w:szCs w:val="32"/>
          <w:lang w:eastAsia="en-US"/>
        </w:rPr>
        <w:t xml:space="preserve">. </w:t>
      </w:r>
    </w:p>
    <w:p w:rsidR="00663945" w:rsidRPr="00C53441" w:rsidRDefault="00663945"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Это предприятие на сегодня одно из лучших в Калужской области. Современное оборудование, идеальная чистота, жесточайшая санитария – как результат мировое качество продукции.</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За последние годы заметно выросла цена на молоко. Рентабельность производства молока уже позволяет инвестировать в отрасль, заниматься строительством новых комплексов и ферм. </w:t>
      </w:r>
    </w:p>
    <w:p w:rsidR="00923FD9" w:rsidRPr="00C53441" w:rsidRDefault="00663945"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В 2019 году прос</w:t>
      </w:r>
      <w:r w:rsidR="00923FD9" w:rsidRPr="00C53441">
        <w:rPr>
          <w:rFonts w:eastAsiaTheme="minorHAnsi"/>
          <w:sz w:val="32"/>
          <w:szCs w:val="32"/>
          <w:lang w:eastAsia="en-US"/>
        </w:rPr>
        <w:t>убсидир</w:t>
      </w:r>
      <w:r w:rsidRPr="00C53441">
        <w:rPr>
          <w:rFonts w:eastAsiaTheme="minorHAnsi"/>
          <w:sz w:val="32"/>
          <w:szCs w:val="32"/>
          <w:lang w:eastAsia="en-US"/>
        </w:rPr>
        <w:t>овано</w:t>
      </w:r>
      <w:r w:rsidR="00923FD9" w:rsidRPr="00C53441">
        <w:rPr>
          <w:rFonts w:eastAsiaTheme="minorHAnsi"/>
          <w:sz w:val="32"/>
          <w:szCs w:val="32"/>
          <w:lang w:eastAsia="en-US"/>
        </w:rPr>
        <w:t xml:space="preserve"> 30% затрат на строительство животноводческих комплексов. Это кардинально   изменило   ситуацию в сельском хозяйстве.</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Агрохолдинг «Эко-Нива» завершил строительство животноводческого комплекса  на 2800 голов </w:t>
      </w:r>
      <w:proofErr w:type="gramStart"/>
      <w:r w:rsidRPr="00C53441">
        <w:rPr>
          <w:rFonts w:eastAsiaTheme="minorHAnsi"/>
          <w:sz w:val="32"/>
          <w:szCs w:val="32"/>
          <w:lang w:eastAsia="en-US"/>
        </w:rPr>
        <w:t>доенного</w:t>
      </w:r>
      <w:proofErr w:type="gramEnd"/>
      <w:r w:rsidRPr="00C53441">
        <w:rPr>
          <w:rFonts w:eastAsiaTheme="minorHAnsi"/>
          <w:sz w:val="32"/>
          <w:szCs w:val="32"/>
          <w:lang w:eastAsia="en-US"/>
        </w:rPr>
        <w:t xml:space="preserve"> стада(общее поголовье 6000 голов) в д. Уланово.</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В открытии комплекса участвовал Министр сельского хозяйства РФ Д.Н. Патрушев и Губернатор Калужской области Д.А. Артамонов.</w:t>
      </w:r>
    </w:p>
    <w:p w:rsidR="00923FD9"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Сегодня комплекс ежедневно производит 82 т. молока.</w:t>
      </w:r>
    </w:p>
    <w:p w:rsidR="00BD6FCD" w:rsidRPr="00C53441" w:rsidRDefault="00BD6FCD" w:rsidP="00E233C6">
      <w:pPr>
        <w:spacing w:line="300" w:lineRule="auto"/>
        <w:ind w:firstLine="709"/>
        <w:jc w:val="both"/>
        <w:rPr>
          <w:rFonts w:eastAsiaTheme="minorHAnsi"/>
          <w:sz w:val="32"/>
          <w:szCs w:val="32"/>
          <w:lang w:eastAsia="en-US"/>
        </w:rPr>
      </w:pPr>
      <w:r>
        <w:rPr>
          <w:rFonts w:eastAsiaTheme="minorHAnsi"/>
          <w:sz w:val="32"/>
          <w:szCs w:val="32"/>
          <w:lang w:eastAsia="en-US"/>
        </w:rPr>
        <w:t xml:space="preserve">Здесь же  началось реализация другого проекта </w:t>
      </w:r>
      <w:proofErr w:type="gramStart"/>
      <w:r>
        <w:rPr>
          <w:rFonts w:eastAsiaTheme="minorHAnsi"/>
          <w:sz w:val="32"/>
          <w:szCs w:val="32"/>
          <w:lang w:eastAsia="en-US"/>
        </w:rPr>
        <w:t>-у</w:t>
      </w:r>
      <w:proofErr w:type="gramEnd"/>
      <w:r>
        <w:rPr>
          <w:rFonts w:eastAsiaTheme="minorHAnsi"/>
          <w:sz w:val="32"/>
          <w:szCs w:val="32"/>
          <w:lang w:eastAsia="en-US"/>
        </w:rPr>
        <w:t xml:space="preserve">чебно-туристического комплекса </w:t>
      </w:r>
      <w:r w:rsidR="00EE01F5">
        <w:rPr>
          <w:rFonts w:eastAsiaTheme="minorHAnsi"/>
          <w:sz w:val="32"/>
          <w:szCs w:val="32"/>
          <w:lang w:eastAsia="en-US"/>
        </w:rPr>
        <w:t>со строительством гостевых домов, пекарни, экскурсионного дома, трассы для детских тракторов, детских горок, спортивных площадок для тенниса, футбола и волейбола. Все это созд</w:t>
      </w:r>
      <w:r w:rsidR="008C31EC">
        <w:rPr>
          <w:rFonts w:eastAsiaTheme="minorHAnsi"/>
          <w:sz w:val="32"/>
          <w:szCs w:val="32"/>
          <w:lang w:eastAsia="en-US"/>
        </w:rPr>
        <w:t>а</w:t>
      </w:r>
      <w:r w:rsidR="00EE01F5">
        <w:rPr>
          <w:rFonts w:eastAsiaTheme="minorHAnsi"/>
          <w:sz w:val="32"/>
          <w:szCs w:val="32"/>
          <w:lang w:eastAsia="en-US"/>
        </w:rPr>
        <w:t>ст необходимые условия для привлечения молодых кадров на село.</w:t>
      </w:r>
    </w:p>
    <w:p w:rsidR="00923FD9" w:rsidRPr="00C53441" w:rsidRDefault="00E233C6"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lastRenderedPageBreak/>
        <w:t>Продолжается</w:t>
      </w:r>
      <w:r w:rsidR="00923FD9" w:rsidRPr="00C53441">
        <w:rPr>
          <w:rFonts w:eastAsiaTheme="minorHAnsi"/>
          <w:sz w:val="32"/>
          <w:szCs w:val="32"/>
          <w:lang w:eastAsia="en-US"/>
        </w:rPr>
        <w:t xml:space="preserve"> строительство еще одного животноводческого комплекса в д. Гусево на 3</w:t>
      </w:r>
      <w:r w:rsidR="00663945" w:rsidRPr="00C53441">
        <w:rPr>
          <w:rFonts w:eastAsiaTheme="minorHAnsi"/>
          <w:sz w:val="32"/>
          <w:szCs w:val="32"/>
          <w:lang w:eastAsia="en-US"/>
        </w:rPr>
        <w:t>5</w:t>
      </w:r>
      <w:r w:rsidR="00923FD9" w:rsidRPr="00C53441">
        <w:rPr>
          <w:rFonts w:eastAsiaTheme="minorHAnsi"/>
          <w:sz w:val="32"/>
          <w:szCs w:val="32"/>
          <w:lang w:eastAsia="en-US"/>
        </w:rPr>
        <w:t>50 голов доеного стада с общим поголовьем 8000 голов.</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Сегодня выполнено </w:t>
      </w:r>
      <w:r w:rsidR="00C17BCE" w:rsidRPr="00C53441">
        <w:rPr>
          <w:rFonts w:eastAsiaTheme="minorHAnsi"/>
          <w:sz w:val="32"/>
          <w:szCs w:val="32"/>
          <w:lang w:eastAsia="en-US"/>
        </w:rPr>
        <w:t>6</w:t>
      </w:r>
      <w:r w:rsidRPr="00C53441">
        <w:rPr>
          <w:rFonts w:eastAsiaTheme="minorHAnsi"/>
          <w:sz w:val="32"/>
          <w:szCs w:val="32"/>
          <w:lang w:eastAsia="en-US"/>
        </w:rPr>
        <w:t>0% строительно-монтажных работ, а ввод комплекса в эксплуатацию запланирован на июль 2020 года. В феврале запущен доильный  зал  «Карусель»</w:t>
      </w:r>
      <w:r w:rsidR="008C31EC">
        <w:rPr>
          <w:rFonts w:eastAsiaTheme="minorHAnsi"/>
          <w:sz w:val="32"/>
          <w:szCs w:val="32"/>
          <w:lang w:eastAsia="en-US"/>
        </w:rPr>
        <w:t xml:space="preserve"> </w:t>
      </w:r>
      <w:r w:rsidR="00C17BCE" w:rsidRPr="00C53441">
        <w:rPr>
          <w:rFonts w:eastAsiaTheme="minorHAnsi"/>
          <w:sz w:val="32"/>
          <w:szCs w:val="32"/>
          <w:lang w:eastAsia="en-US"/>
        </w:rPr>
        <w:t>и там уже стоит около 1 тысячи коров.</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Всё это позволит в течени</w:t>
      </w:r>
      <w:r w:rsidR="008C31EC">
        <w:rPr>
          <w:rFonts w:eastAsiaTheme="minorHAnsi"/>
          <w:sz w:val="32"/>
          <w:szCs w:val="32"/>
          <w:lang w:eastAsia="en-US"/>
        </w:rPr>
        <w:t>е</w:t>
      </w:r>
      <w:r w:rsidRPr="00C53441">
        <w:rPr>
          <w:rFonts w:eastAsiaTheme="minorHAnsi"/>
          <w:sz w:val="32"/>
          <w:szCs w:val="32"/>
          <w:lang w:eastAsia="en-US"/>
        </w:rPr>
        <w:t xml:space="preserve"> 2020 года производить 200</w:t>
      </w:r>
      <w:r w:rsidR="00C17BCE" w:rsidRPr="00C53441">
        <w:rPr>
          <w:rFonts w:eastAsiaTheme="minorHAnsi"/>
          <w:sz w:val="32"/>
          <w:szCs w:val="32"/>
          <w:lang w:eastAsia="en-US"/>
        </w:rPr>
        <w:t>-250</w:t>
      </w:r>
      <w:r w:rsidRPr="00C53441">
        <w:rPr>
          <w:rFonts w:eastAsiaTheme="minorHAnsi"/>
          <w:sz w:val="32"/>
          <w:szCs w:val="32"/>
          <w:lang w:eastAsia="en-US"/>
        </w:rPr>
        <w:t xml:space="preserve"> тонн молока в сутки.</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Для района - это более 200 рабочих мес</w:t>
      </w:r>
      <w:r w:rsidR="008C31EC">
        <w:rPr>
          <w:rFonts w:eastAsiaTheme="minorHAnsi"/>
          <w:sz w:val="32"/>
          <w:szCs w:val="32"/>
          <w:lang w:eastAsia="en-US"/>
        </w:rPr>
        <w:t>т, поступление налогов, развитие</w:t>
      </w:r>
      <w:r w:rsidRPr="00C53441">
        <w:rPr>
          <w:rFonts w:eastAsiaTheme="minorHAnsi"/>
          <w:sz w:val="32"/>
          <w:szCs w:val="32"/>
          <w:lang w:eastAsia="en-US"/>
        </w:rPr>
        <w:t xml:space="preserve"> инфраструктуры.</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За 2019 год </w:t>
      </w:r>
      <w:r w:rsidR="00C17BCE" w:rsidRPr="00C53441">
        <w:rPr>
          <w:rFonts w:eastAsiaTheme="minorHAnsi"/>
          <w:sz w:val="32"/>
          <w:szCs w:val="32"/>
          <w:lang w:eastAsia="en-US"/>
        </w:rPr>
        <w:t>в районе</w:t>
      </w:r>
      <w:r w:rsidRPr="00C53441">
        <w:rPr>
          <w:rFonts w:eastAsiaTheme="minorHAnsi"/>
          <w:sz w:val="32"/>
          <w:szCs w:val="32"/>
          <w:lang w:eastAsia="en-US"/>
        </w:rPr>
        <w:t xml:space="preserve"> реализовано </w:t>
      </w:r>
      <w:r w:rsidR="008C31EC">
        <w:rPr>
          <w:rFonts w:eastAsiaTheme="minorHAnsi"/>
          <w:sz w:val="32"/>
          <w:szCs w:val="32"/>
          <w:lang w:eastAsia="en-US"/>
        </w:rPr>
        <w:t>почти 1,5 тысячи</w:t>
      </w:r>
      <w:r w:rsidRPr="00C53441">
        <w:rPr>
          <w:rFonts w:eastAsiaTheme="minorHAnsi"/>
          <w:sz w:val="32"/>
          <w:szCs w:val="32"/>
          <w:lang w:eastAsia="en-US"/>
        </w:rPr>
        <w:t xml:space="preserve"> тонн мяса. ООО «Калужская Нива» реализовало -1</w:t>
      </w:r>
      <w:r w:rsidR="008C31EC">
        <w:rPr>
          <w:rFonts w:eastAsiaTheme="minorHAnsi"/>
          <w:sz w:val="32"/>
          <w:szCs w:val="32"/>
          <w:lang w:eastAsia="en-US"/>
        </w:rPr>
        <w:t>,2 тыс.</w:t>
      </w:r>
      <w:r w:rsidRPr="00C53441">
        <w:rPr>
          <w:rFonts w:eastAsiaTheme="minorHAnsi"/>
          <w:sz w:val="32"/>
          <w:szCs w:val="32"/>
          <w:lang w:eastAsia="en-US"/>
        </w:rPr>
        <w:t xml:space="preserve"> т. </w:t>
      </w:r>
      <w:r w:rsidRPr="00C53441">
        <w:rPr>
          <w:rFonts w:eastAsiaTheme="minorHAnsi"/>
          <w:sz w:val="32"/>
          <w:szCs w:val="32"/>
          <w:lang w:eastAsia="en-US"/>
        </w:rPr>
        <w:tab/>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  В наращивании производства говядины </w:t>
      </w:r>
      <w:r w:rsidR="00C17BCE" w:rsidRPr="00C53441">
        <w:rPr>
          <w:rFonts w:eastAsiaTheme="minorHAnsi"/>
          <w:sz w:val="32"/>
          <w:szCs w:val="32"/>
          <w:lang w:eastAsia="en-US"/>
        </w:rPr>
        <w:t>в</w:t>
      </w:r>
      <w:r w:rsidR="00DA242B" w:rsidRPr="00C53441">
        <w:rPr>
          <w:rFonts w:eastAsiaTheme="minorHAnsi"/>
          <w:sz w:val="32"/>
          <w:szCs w:val="32"/>
          <w:lang w:eastAsia="en-US"/>
        </w:rPr>
        <w:t>ектор</w:t>
      </w:r>
      <w:r w:rsidR="00C17BCE" w:rsidRPr="00C53441">
        <w:rPr>
          <w:rFonts w:eastAsiaTheme="minorHAnsi"/>
          <w:sz w:val="32"/>
          <w:szCs w:val="32"/>
          <w:lang w:eastAsia="en-US"/>
        </w:rPr>
        <w:t xml:space="preserve"> работ</w:t>
      </w:r>
      <w:r w:rsidR="00DA242B" w:rsidRPr="00C53441">
        <w:rPr>
          <w:rFonts w:eastAsiaTheme="minorHAnsi"/>
          <w:sz w:val="32"/>
          <w:szCs w:val="32"/>
          <w:lang w:eastAsia="en-US"/>
        </w:rPr>
        <w:t>ы</w:t>
      </w:r>
      <w:r w:rsidR="00C17BCE" w:rsidRPr="00C53441">
        <w:rPr>
          <w:rFonts w:eastAsiaTheme="minorHAnsi"/>
          <w:sz w:val="32"/>
          <w:szCs w:val="32"/>
          <w:lang w:eastAsia="en-US"/>
        </w:rPr>
        <w:t xml:space="preserve"> Администраци</w:t>
      </w:r>
      <w:r w:rsidR="00DA242B" w:rsidRPr="00C53441">
        <w:rPr>
          <w:rFonts w:eastAsiaTheme="minorHAnsi"/>
          <w:sz w:val="32"/>
          <w:szCs w:val="32"/>
          <w:lang w:eastAsia="en-US"/>
        </w:rPr>
        <w:t>и</w:t>
      </w:r>
      <w:r w:rsidR="00C17BCE" w:rsidRPr="00C53441">
        <w:rPr>
          <w:rFonts w:eastAsiaTheme="minorHAnsi"/>
          <w:sz w:val="32"/>
          <w:szCs w:val="32"/>
          <w:lang w:eastAsia="en-US"/>
        </w:rPr>
        <w:t xml:space="preserve"> на полное</w:t>
      </w:r>
      <w:r w:rsidRPr="00C53441">
        <w:rPr>
          <w:rFonts w:eastAsiaTheme="minorHAnsi"/>
          <w:sz w:val="32"/>
          <w:szCs w:val="32"/>
          <w:lang w:eastAsia="en-US"/>
        </w:rPr>
        <w:t xml:space="preserve"> использова</w:t>
      </w:r>
      <w:r w:rsidR="00DA242B" w:rsidRPr="00C53441">
        <w:rPr>
          <w:rFonts w:eastAsiaTheme="minorHAnsi"/>
          <w:sz w:val="32"/>
          <w:szCs w:val="32"/>
          <w:lang w:eastAsia="en-US"/>
        </w:rPr>
        <w:t>ние</w:t>
      </w:r>
      <w:r w:rsidRPr="00C53441">
        <w:rPr>
          <w:rFonts w:eastAsiaTheme="minorHAnsi"/>
          <w:sz w:val="32"/>
          <w:szCs w:val="32"/>
          <w:lang w:eastAsia="en-US"/>
        </w:rPr>
        <w:t xml:space="preserve"> потенциал</w:t>
      </w:r>
      <w:r w:rsidR="00C17BCE" w:rsidRPr="00C53441">
        <w:rPr>
          <w:rFonts w:eastAsiaTheme="minorHAnsi"/>
          <w:sz w:val="32"/>
          <w:szCs w:val="32"/>
          <w:lang w:eastAsia="en-US"/>
        </w:rPr>
        <w:t>а</w:t>
      </w:r>
      <w:r w:rsidRPr="00C53441">
        <w:rPr>
          <w:rFonts w:eastAsiaTheme="minorHAnsi"/>
          <w:sz w:val="32"/>
          <w:szCs w:val="32"/>
          <w:lang w:eastAsia="en-US"/>
        </w:rPr>
        <w:t xml:space="preserve"> малого сельского бизнеса.</w:t>
      </w:r>
    </w:p>
    <w:p w:rsidR="00923FD9"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Именно фермеры сегодня развивают сельскохозяйственное производство там, где нет крупных сельскохозяйственных производителей, сохраняя земли и поддерживая социальную стабильность на сельских территориях.</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В числе наиболее перспективных  и стабильно работающих малых предприятий и  фермерских хозяйств: </w:t>
      </w:r>
      <w:proofErr w:type="spellStart"/>
      <w:r w:rsidRPr="00C53441">
        <w:rPr>
          <w:rFonts w:eastAsiaTheme="minorHAnsi"/>
          <w:sz w:val="32"/>
          <w:szCs w:val="32"/>
          <w:lang w:eastAsia="en-US"/>
        </w:rPr>
        <w:t>Пучкова</w:t>
      </w:r>
      <w:proofErr w:type="spellEnd"/>
      <w:r w:rsidRPr="00C53441">
        <w:rPr>
          <w:rFonts w:eastAsiaTheme="minorHAnsi"/>
          <w:sz w:val="32"/>
          <w:szCs w:val="32"/>
          <w:lang w:eastAsia="en-US"/>
        </w:rPr>
        <w:t xml:space="preserve"> В</w:t>
      </w:r>
      <w:r w:rsidR="00B64655">
        <w:rPr>
          <w:rFonts w:eastAsiaTheme="minorHAnsi"/>
          <w:sz w:val="32"/>
          <w:szCs w:val="32"/>
          <w:lang w:eastAsia="en-US"/>
        </w:rPr>
        <w:t>ладимира Сергеевича</w:t>
      </w:r>
      <w:r w:rsidRPr="00C53441">
        <w:rPr>
          <w:rFonts w:eastAsiaTheme="minorHAnsi"/>
          <w:sz w:val="32"/>
          <w:szCs w:val="32"/>
          <w:lang w:eastAsia="en-US"/>
        </w:rPr>
        <w:t>, Никишина С</w:t>
      </w:r>
      <w:r w:rsidR="00B64655">
        <w:rPr>
          <w:rFonts w:eastAsiaTheme="minorHAnsi"/>
          <w:sz w:val="32"/>
          <w:szCs w:val="32"/>
          <w:lang w:eastAsia="en-US"/>
        </w:rPr>
        <w:t xml:space="preserve">ергея </w:t>
      </w:r>
      <w:r w:rsidRPr="00C53441">
        <w:rPr>
          <w:rFonts w:eastAsiaTheme="minorHAnsi"/>
          <w:sz w:val="32"/>
          <w:szCs w:val="32"/>
          <w:lang w:eastAsia="en-US"/>
        </w:rPr>
        <w:t>И</w:t>
      </w:r>
      <w:r w:rsidR="00B64655">
        <w:rPr>
          <w:rFonts w:eastAsiaTheme="minorHAnsi"/>
          <w:sz w:val="32"/>
          <w:szCs w:val="32"/>
          <w:lang w:eastAsia="en-US"/>
        </w:rPr>
        <w:t>вановича</w:t>
      </w:r>
      <w:r w:rsidRPr="00C53441">
        <w:rPr>
          <w:rFonts w:eastAsiaTheme="minorHAnsi"/>
          <w:sz w:val="32"/>
          <w:szCs w:val="32"/>
          <w:lang w:eastAsia="en-US"/>
        </w:rPr>
        <w:t>,  ООО «</w:t>
      </w:r>
      <w:proofErr w:type="spellStart"/>
      <w:r w:rsidRPr="00C53441">
        <w:rPr>
          <w:rFonts w:eastAsiaTheme="minorHAnsi"/>
          <w:sz w:val="32"/>
          <w:szCs w:val="32"/>
          <w:lang w:eastAsia="en-US"/>
        </w:rPr>
        <w:t>Ферма</w:t>
      </w:r>
      <w:proofErr w:type="gramStart"/>
      <w:r w:rsidRPr="00C53441">
        <w:rPr>
          <w:rFonts w:eastAsiaTheme="minorHAnsi"/>
          <w:sz w:val="32"/>
          <w:szCs w:val="32"/>
          <w:lang w:eastAsia="en-US"/>
        </w:rPr>
        <w:t>.р</w:t>
      </w:r>
      <w:proofErr w:type="gramEnd"/>
      <w:r w:rsidRPr="00C53441">
        <w:rPr>
          <w:rFonts w:eastAsiaTheme="minorHAnsi"/>
          <w:sz w:val="32"/>
          <w:szCs w:val="32"/>
          <w:lang w:eastAsia="en-US"/>
        </w:rPr>
        <w:t>у</w:t>
      </w:r>
      <w:proofErr w:type="spellEnd"/>
      <w:r w:rsidRPr="00C53441">
        <w:rPr>
          <w:rFonts w:eastAsiaTheme="minorHAnsi"/>
          <w:sz w:val="32"/>
          <w:szCs w:val="32"/>
          <w:lang w:eastAsia="en-US"/>
        </w:rPr>
        <w:t xml:space="preserve">», </w:t>
      </w:r>
      <w:r w:rsidR="00B64655">
        <w:rPr>
          <w:rFonts w:eastAsiaTheme="minorHAnsi"/>
          <w:sz w:val="32"/>
          <w:szCs w:val="32"/>
          <w:lang w:eastAsia="en-US"/>
        </w:rPr>
        <w:t>Козлова Александра Николаевича</w:t>
      </w:r>
      <w:r w:rsidR="00B64655" w:rsidRPr="00C53441">
        <w:rPr>
          <w:rFonts w:eastAsiaTheme="minorHAnsi"/>
          <w:sz w:val="32"/>
          <w:szCs w:val="32"/>
          <w:lang w:eastAsia="en-US"/>
        </w:rPr>
        <w:t xml:space="preserve">  </w:t>
      </w:r>
      <w:r w:rsidRPr="00C53441">
        <w:rPr>
          <w:rFonts w:eastAsiaTheme="minorHAnsi"/>
          <w:sz w:val="32"/>
          <w:szCs w:val="32"/>
          <w:lang w:eastAsia="en-US"/>
        </w:rPr>
        <w:t xml:space="preserve">ООО «КФХ </w:t>
      </w:r>
      <w:proofErr w:type="spellStart"/>
      <w:r w:rsidRPr="00C53441">
        <w:rPr>
          <w:rFonts w:eastAsiaTheme="minorHAnsi"/>
          <w:sz w:val="32"/>
          <w:szCs w:val="32"/>
          <w:lang w:eastAsia="en-US"/>
        </w:rPr>
        <w:t>Хеппи</w:t>
      </w:r>
      <w:proofErr w:type="spellEnd"/>
      <w:r w:rsidRPr="00C53441">
        <w:rPr>
          <w:rFonts w:eastAsiaTheme="minorHAnsi"/>
          <w:sz w:val="32"/>
          <w:szCs w:val="32"/>
          <w:lang w:eastAsia="en-US"/>
        </w:rPr>
        <w:t xml:space="preserve"> </w:t>
      </w:r>
      <w:proofErr w:type="spellStart"/>
      <w:r w:rsidRPr="00C53441">
        <w:rPr>
          <w:rFonts w:eastAsiaTheme="minorHAnsi"/>
          <w:sz w:val="32"/>
          <w:szCs w:val="32"/>
          <w:lang w:eastAsia="en-US"/>
        </w:rPr>
        <w:t>Фарм</w:t>
      </w:r>
      <w:proofErr w:type="spellEnd"/>
      <w:r w:rsidRPr="00C53441">
        <w:rPr>
          <w:rFonts w:eastAsiaTheme="minorHAnsi"/>
          <w:sz w:val="32"/>
          <w:szCs w:val="32"/>
          <w:lang w:eastAsia="en-US"/>
        </w:rPr>
        <w:t>»</w:t>
      </w:r>
      <w:r w:rsidR="00B64655">
        <w:rPr>
          <w:rFonts w:eastAsiaTheme="minorHAnsi"/>
          <w:sz w:val="32"/>
          <w:szCs w:val="32"/>
          <w:lang w:eastAsia="en-US"/>
        </w:rPr>
        <w:t>.</w:t>
      </w:r>
    </w:p>
    <w:p w:rsidR="00923FD9"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На сегодня поголовье  мясного скота  составляет 1</w:t>
      </w:r>
      <w:r w:rsidR="00C17BCE" w:rsidRPr="00C53441">
        <w:rPr>
          <w:rFonts w:eastAsiaTheme="minorHAnsi"/>
          <w:sz w:val="32"/>
          <w:szCs w:val="32"/>
          <w:lang w:eastAsia="en-US"/>
        </w:rPr>
        <w:t>500</w:t>
      </w:r>
      <w:r w:rsidRPr="00C53441">
        <w:rPr>
          <w:rFonts w:eastAsiaTheme="minorHAnsi"/>
          <w:sz w:val="32"/>
          <w:szCs w:val="32"/>
          <w:lang w:eastAsia="en-US"/>
        </w:rPr>
        <w:t xml:space="preserve"> голов -  </w:t>
      </w:r>
      <w:proofErr w:type="spellStart"/>
      <w:r w:rsidRPr="00C53441">
        <w:rPr>
          <w:rFonts w:eastAsiaTheme="minorHAnsi"/>
          <w:sz w:val="32"/>
          <w:szCs w:val="32"/>
          <w:lang w:eastAsia="en-US"/>
        </w:rPr>
        <w:t>шаролезской</w:t>
      </w:r>
      <w:proofErr w:type="spellEnd"/>
      <w:r w:rsidRPr="00C53441">
        <w:rPr>
          <w:rFonts w:eastAsiaTheme="minorHAnsi"/>
          <w:sz w:val="32"/>
          <w:szCs w:val="32"/>
          <w:lang w:eastAsia="en-US"/>
        </w:rPr>
        <w:t>, герефордской, абердин-ангусской пород и помесного скота.</w:t>
      </w:r>
    </w:p>
    <w:p w:rsidR="00146386" w:rsidRPr="00D246F5" w:rsidRDefault="00146386" w:rsidP="00146386">
      <w:pPr>
        <w:spacing w:line="300" w:lineRule="auto"/>
        <w:ind w:firstLine="709"/>
        <w:jc w:val="both"/>
        <w:rPr>
          <w:sz w:val="32"/>
          <w:szCs w:val="32"/>
        </w:rPr>
      </w:pPr>
      <w:r w:rsidRPr="00D246F5">
        <w:rPr>
          <w:sz w:val="32"/>
          <w:szCs w:val="32"/>
        </w:rPr>
        <w:t>29 января 2020 года на предприят</w:t>
      </w:r>
      <w:proofErr w:type="gramStart"/>
      <w:r w:rsidRPr="00D246F5">
        <w:rPr>
          <w:sz w:val="32"/>
          <w:szCs w:val="32"/>
        </w:rPr>
        <w:t>ии ООО</w:t>
      </w:r>
      <w:proofErr w:type="gramEnd"/>
      <w:r w:rsidRPr="00D246F5">
        <w:rPr>
          <w:sz w:val="32"/>
          <w:szCs w:val="32"/>
        </w:rPr>
        <w:t xml:space="preserve"> «Ферма </w:t>
      </w:r>
      <w:proofErr w:type="spellStart"/>
      <w:r w:rsidRPr="00D246F5">
        <w:rPr>
          <w:sz w:val="32"/>
          <w:szCs w:val="32"/>
        </w:rPr>
        <w:t>ру</w:t>
      </w:r>
      <w:proofErr w:type="spellEnd"/>
      <w:r w:rsidRPr="00D246F5">
        <w:rPr>
          <w:sz w:val="32"/>
          <w:szCs w:val="32"/>
        </w:rPr>
        <w:t>» был открыт убойный цех на</w:t>
      </w:r>
      <w:r>
        <w:rPr>
          <w:sz w:val="32"/>
          <w:szCs w:val="32"/>
        </w:rPr>
        <w:t xml:space="preserve"> </w:t>
      </w:r>
      <w:r w:rsidRPr="00D246F5">
        <w:rPr>
          <w:sz w:val="32"/>
          <w:szCs w:val="32"/>
        </w:rPr>
        <w:t xml:space="preserve">20 голов крупного рогатого скота и 15 голов мелкого рогатого скота, общей площадью 230 кв. м. В строительство вложено 12  млн. рублей. В состав убойного цеха входят – пункт забоя, холодильная камера с увлажнителем для созревания мяса,   камерой хранения готовой </w:t>
      </w:r>
      <w:r w:rsidRPr="00D246F5">
        <w:rPr>
          <w:sz w:val="32"/>
          <w:szCs w:val="32"/>
        </w:rPr>
        <w:lastRenderedPageBreak/>
        <w:t>продукции. Все это позволит предприятию   рентабельно  производить мясную продукцию.</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ООО «Самсон ферма»  (руководитель Рогачёва  Ирина Александровна) - уникальное предприятие по производству мяса и яиц цесарки.  Выпускается 15 видов продукции. За год произведено 197 тонн  мяса птицы и более 1 млн.  штук яиц. Планируется строительство цеха под производство яйца цесарки.</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В районе идет работа по развитию </w:t>
      </w:r>
      <w:proofErr w:type="spellStart"/>
      <w:r w:rsidRPr="00C53441">
        <w:rPr>
          <w:rFonts w:eastAsiaTheme="minorHAnsi"/>
          <w:sz w:val="32"/>
          <w:szCs w:val="32"/>
          <w:lang w:eastAsia="en-US"/>
        </w:rPr>
        <w:t>агротуризма</w:t>
      </w:r>
      <w:proofErr w:type="spellEnd"/>
      <w:r w:rsidRPr="00C53441">
        <w:rPr>
          <w:rFonts w:eastAsiaTheme="minorHAnsi"/>
          <w:sz w:val="32"/>
          <w:szCs w:val="32"/>
          <w:lang w:eastAsia="en-US"/>
        </w:rPr>
        <w:t>.</w:t>
      </w:r>
    </w:p>
    <w:p w:rsidR="00923FD9" w:rsidRPr="00C53441" w:rsidRDefault="00923FD9" w:rsidP="00E233C6">
      <w:pPr>
        <w:spacing w:line="300" w:lineRule="auto"/>
        <w:ind w:firstLine="709"/>
        <w:jc w:val="both"/>
        <w:rPr>
          <w:rFonts w:eastAsiaTheme="minorHAnsi"/>
          <w:sz w:val="32"/>
          <w:szCs w:val="32"/>
          <w:lang w:eastAsia="en-US"/>
        </w:rPr>
      </w:pPr>
      <w:proofErr w:type="spellStart"/>
      <w:r w:rsidRPr="00C53441">
        <w:rPr>
          <w:rFonts w:eastAsiaTheme="minorHAnsi"/>
          <w:sz w:val="32"/>
          <w:szCs w:val="32"/>
          <w:lang w:eastAsia="en-US"/>
        </w:rPr>
        <w:t>Охотохозяйство</w:t>
      </w:r>
      <w:proofErr w:type="spellEnd"/>
      <w:r w:rsidRPr="00C53441">
        <w:rPr>
          <w:rFonts w:eastAsiaTheme="minorHAnsi"/>
          <w:sz w:val="32"/>
          <w:szCs w:val="32"/>
          <w:lang w:eastAsia="en-US"/>
        </w:rPr>
        <w:t xml:space="preserve"> «Озерное»</w:t>
      </w:r>
      <w:r w:rsidR="00C17BCE" w:rsidRPr="00C53441">
        <w:rPr>
          <w:rFonts w:eastAsiaTheme="minorHAnsi"/>
          <w:sz w:val="32"/>
          <w:szCs w:val="32"/>
          <w:lang w:eastAsia="en-US"/>
        </w:rPr>
        <w:t xml:space="preserve">, как я неоднократно заявлял, </w:t>
      </w:r>
      <w:r w:rsidRPr="00C53441">
        <w:rPr>
          <w:rFonts w:eastAsiaTheme="minorHAnsi"/>
          <w:sz w:val="32"/>
          <w:szCs w:val="32"/>
          <w:lang w:eastAsia="en-US"/>
        </w:rPr>
        <w:t xml:space="preserve">  по праву стало и заслужило признание одного из лучших не только в Калужской области, но и  в России.</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Администрацией района уделяется большое внимание профориентации  с учениками старших классов школ Медынского района.</w:t>
      </w:r>
    </w:p>
    <w:p w:rsidR="00923FD9" w:rsidRPr="00C53441" w:rsidRDefault="00C17BCE"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Ежегодно в</w:t>
      </w:r>
      <w:r w:rsidR="00923FD9" w:rsidRPr="00C53441">
        <w:rPr>
          <w:rFonts w:eastAsiaTheme="minorHAnsi"/>
          <w:sz w:val="32"/>
          <w:szCs w:val="32"/>
          <w:lang w:eastAsia="en-US"/>
        </w:rPr>
        <w:t xml:space="preserve"> феврале месяце пров</w:t>
      </w:r>
      <w:r w:rsidRPr="00C53441">
        <w:rPr>
          <w:rFonts w:eastAsiaTheme="minorHAnsi"/>
          <w:sz w:val="32"/>
          <w:szCs w:val="32"/>
          <w:lang w:eastAsia="en-US"/>
        </w:rPr>
        <w:t>одится</w:t>
      </w:r>
      <w:r w:rsidR="00923FD9" w:rsidRPr="00C53441">
        <w:rPr>
          <w:rFonts w:eastAsiaTheme="minorHAnsi"/>
          <w:sz w:val="32"/>
          <w:szCs w:val="32"/>
          <w:lang w:eastAsia="en-US"/>
        </w:rPr>
        <w:t xml:space="preserve"> День профориентации</w:t>
      </w:r>
      <w:r w:rsidRPr="00C53441">
        <w:rPr>
          <w:rFonts w:eastAsiaTheme="minorHAnsi"/>
          <w:sz w:val="32"/>
          <w:szCs w:val="32"/>
          <w:lang w:eastAsia="en-US"/>
        </w:rPr>
        <w:t xml:space="preserve">, куда </w:t>
      </w:r>
      <w:r w:rsidR="00923FD9" w:rsidRPr="00C53441">
        <w:rPr>
          <w:rFonts w:eastAsiaTheme="minorHAnsi"/>
          <w:sz w:val="32"/>
          <w:szCs w:val="32"/>
          <w:lang w:eastAsia="en-US"/>
        </w:rPr>
        <w:t>приглаш</w:t>
      </w:r>
      <w:r w:rsidRPr="00C53441">
        <w:rPr>
          <w:rFonts w:eastAsiaTheme="minorHAnsi"/>
          <w:sz w:val="32"/>
          <w:szCs w:val="32"/>
          <w:lang w:eastAsia="en-US"/>
        </w:rPr>
        <w:t>аются</w:t>
      </w:r>
      <w:r w:rsidR="00923FD9" w:rsidRPr="00C53441">
        <w:rPr>
          <w:rFonts w:eastAsiaTheme="minorHAnsi"/>
          <w:sz w:val="32"/>
          <w:szCs w:val="32"/>
          <w:lang w:eastAsia="en-US"/>
        </w:rPr>
        <w:t xml:space="preserve"> </w:t>
      </w:r>
      <w:r w:rsidRPr="00C53441">
        <w:rPr>
          <w:rFonts w:eastAsiaTheme="minorHAnsi"/>
          <w:sz w:val="32"/>
          <w:szCs w:val="32"/>
          <w:lang w:eastAsia="en-US"/>
        </w:rPr>
        <w:t>специалисты</w:t>
      </w:r>
      <w:r w:rsidR="00923FD9" w:rsidRPr="00C53441">
        <w:rPr>
          <w:rFonts w:eastAsiaTheme="minorHAnsi"/>
          <w:sz w:val="32"/>
          <w:szCs w:val="32"/>
          <w:lang w:eastAsia="en-US"/>
        </w:rPr>
        <w:t xml:space="preserve"> сельскохозяйственных  учебных заведений Калужской области. Ученики знаком</w:t>
      </w:r>
      <w:r w:rsidR="008C31EC">
        <w:rPr>
          <w:rFonts w:eastAsiaTheme="minorHAnsi"/>
          <w:sz w:val="32"/>
          <w:szCs w:val="32"/>
          <w:lang w:eastAsia="en-US"/>
        </w:rPr>
        <w:t>ятся</w:t>
      </w:r>
      <w:r w:rsidR="00923FD9" w:rsidRPr="00C53441">
        <w:rPr>
          <w:rFonts w:eastAsiaTheme="minorHAnsi"/>
          <w:sz w:val="32"/>
          <w:szCs w:val="32"/>
          <w:lang w:eastAsia="en-US"/>
        </w:rPr>
        <w:t xml:space="preserve"> с производством «Калужск</w:t>
      </w:r>
      <w:r w:rsidR="006117F0" w:rsidRPr="00C53441">
        <w:rPr>
          <w:rFonts w:eastAsiaTheme="minorHAnsi"/>
          <w:sz w:val="32"/>
          <w:szCs w:val="32"/>
          <w:lang w:eastAsia="en-US"/>
        </w:rPr>
        <w:t>ой</w:t>
      </w:r>
      <w:r w:rsidR="00923FD9" w:rsidRPr="00C53441">
        <w:rPr>
          <w:rFonts w:eastAsiaTheme="minorHAnsi"/>
          <w:sz w:val="32"/>
          <w:szCs w:val="32"/>
          <w:lang w:eastAsia="en-US"/>
        </w:rPr>
        <w:t xml:space="preserve"> Нив</w:t>
      </w:r>
      <w:r w:rsidR="006117F0" w:rsidRPr="00C53441">
        <w:rPr>
          <w:rFonts w:eastAsiaTheme="minorHAnsi"/>
          <w:sz w:val="32"/>
          <w:szCs w:val="32"/>
          <w:lang w:eastAsia="en-US"/>
        </w:rPr>
        <w:t>ы</w:t>
      </w:r>
      <w:r w:rsidR="00923FD9" w:rsidRPr="00C53441">
        <w:rPr>
          <w:rFonts w:eastAsiaTheme="minorHAnsi"/>
          <w:sz w:val="32"/>
          <w:szCs w:val="32"/>
          <w:lang w:eastAsia="en-US"/>
        </w:rPr>
        <w:t>»</w:t>
      </w:r>
      <w:r w:rsidR="006117F0" w:rsidRPr="00C53441">
        <w:rPr>
          <w:rFonts w:eastAsiaTheme="minorHAnsi"/>
          <w:sz w:val="32"/>
          <w:szCs w:val="32"/>
          <w:lang w:eastAsia="en-US"/>
        </w:rPr>
        <w:t>,</w:t>
      </w:r>
      <w:r w:rsidR="00923FD9" w:rsidRPr="00C53441">
        <w:rPr>
          <w:rFonts w:eastAsiaTheme="minorHAnsi"/>
          <w:sz w:val="32"/>
          <w:szCs w:val="32"/>
          <w:lang w:eastAsia="en-US"/>
        </w:rPr>
        <w:t xml:space="preserve"> ОХ «Озёрное», ООО «</w:t>
      </w:r>
      <w:proofErr w:type="spellStart"/>
      <w:r w:rsidR="00923FD9" w:rsidRPr="00C53441">
        <w:rPr>
          <w:rFonts w:eastAsiaTheme="minorHAnsi"/>
          <w:sz w:val="32"/>
          <w:szCs w:val="32"/>
          <w:lang w:eastAsia="en-US"/>
        </w:rPr>
        <w:t>Ферма</w:t>
      </w:r>
      <w:proofErr w:type="gramStart"/>
      <w:r w:rsidR="00923FD9" w:rsidRPr="00C53441">
        <w:rPr>
          <w:rFonts w:eastAsiaTheme="minorHAnsi"/>
          <w:sz w:val="32"/>
          <w:szCs w:val="32"/>
          <w:lang w:eastAsia="en-US"/>
        </w:rPr>
        <w:t>.р</w:t>
      </w:r>
      <w:proofErr w:type="gramEnd"/>
      <w:r w:rsidR="00923FD9" w:rsidRPr="00C53441">
        <w:rPr>
          <w:rFonts w:eastAsiaTheme="minorHAnsi"/>
          <w:sz w:val="32"/>
          <w:szCs w:val="32"/>
          <w:lang w:eastAsia="en-US"/>
        </w:rPr>
        <w:t>у</w:t>
      </w:r>
      <w:proofErr w:type="spellEnd"/>
      <w:r w:rsidR="00923FD9" w:rsidRPr="00C53441">
        <w:rPr>
          <w:rFonts w:eastAsiaTheme="minorHAnsi"/>
          <w:sz w:val="32"/>
          <w:szCs w:val="32"/>
          <w:lang w:eastAsia="en-US"/>
        </w:rPr>
        <w:t>».</w:t>
      </w:r>
    </w:p>
    <w:p w:rsidR="008C31EC"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Администрация района совместно с министерством сельского хозяйства Калужской области комплексно подходит к реализации программы «Устойчив</w:t>
      </w:r>
      <w:r w:rsidR="00E233C6" w:rsidRPr="00C53441">
        <w:rPr>
          <w:rFonts w:eastAsiaTheme="minorHAnsi"/>
          <w:sz w:val="32"/>
          <w:szCs w:val="32"/>
          <w:lang w:eastAsia="en-US"/>
        </w:rPr>
        <w:t>ое развитие сельских территорий</w:t>
      </w:r>
      <w:r w:rsidRPr="00C53441">
        <w:rPr>
          <w:rFonts w:eastAsiaTheme="minorHAnsi"/>
          <w:sz w:val="32"/>
          <w:szCs w:val="32"/>
          <w:lang w:eastAsia="en-US"/>
        </w:rPr>
        <w:t>»</w:t>
      </w:r>
      <w:r w:rsidR="00E233C6" w:rsidRPr="00C53441">
        <w:rPr>
          <w:rFonts w:eastAsiaTheme="minorHAnsi"/>
          <w:sz w:val="32"/>
          <w:szCs w:val="32"/>
          <w:lang w:eastAsia="en-US"/>
        </w:rPr>
        <w:t xml:space="preserve">. </w:t>
      </w:r>
    </w:p>
    <w:p w:rsidR="00923FD9" w:rsidRPr="00C53441" w:rsidRDefault="00E233C6"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 М</w:t>
      </w:r>
      <w:r w:rsidR="00923FD9" w:rsidRPr="00C53441">
        <w:rPr>
          <w:rFonts w:eastAsiaTheme="minorHAnsi"/>
          <w:sz w:val="32"/>
          <w:szCs w:val="32"/>
          <w:lang w:eastAsia="en-US"/>
        </w:rPr>
        <w:t>ы многое сделали: провели реконструкцию двух  школ, отремонтировали  два сельских дома культуры,  построили в четырех сельских поселениях водопроводы протяженностью 12.5 км</w:t>
      </w:r>
      <w:proofErr w:type="gramStart"/>
      <w:r w:rsidR="00923FD9" w:rsidRPr="00C53441">
        <w:rPr>
          <w:rFonts w:eastAsiaTheme="minorHAnsi"/>
          <w:sz w:val="32"/>
          <w:szCs w:val="32"/>
          <w:lang w:eastAsia="en-US"/>
        </w:rPr>
        <w:t xml:space="preserve">.,  </w:t>
      </w:r>
      <w:proofErr w:type="gramEnd"/>
      <w:r w:rsidR="00923FD9" w:rsidRPr="00C53441">
        <w:rPr>
          <w:rFonts w:eastAsiaTheme="minorHAnsi"/>
          <w:sz w:val="32"/>
          <w:szCs w:val="32"/>
          <w:lang w:eastAsia="en-US"/>
        </w:rPr>
        <w:t>газопроводы более 20 км.,  построили для молодых специалист</w:t>
      </w:r>
      <w:r w:rsidR="00DA242B" w:rsidRPr="00C53441">
        <w:rPr>
          <w:rFonts w:eastAsiaTheme="minorHAnsi"/>
          <w:sz w:val="32"/>
          <w:szCs w:val="32"/>
          <w:lang w:eastAsia="en-US"/>
        </w:rPr>
        <w:t xml:space="preserve">ов 5 домов,  3 детские площадки, </w:t>
      </w:r>
      <w:r w:rsidR="00923FD9" w:rsidRPr="00C53441">
        <w:rPr>
          <w:rFonts w:eastAsiaTheme="minorHAnsi"/>
          <w:sz w:val="32"/>
          <w:szCs w:val="32"/>
          <w:lang w:eastAsia="en-US"/>
        </w:rPr>
        <w:t xml:space="preserve">     </w:t>
      </w:r>
      <w:r w:rsidR="00DA242B" w:rsidRPr="00C53441">
        <w:rPr>
          <w:rFonts w:eastAsiaTheme="minorHAnsi"/>
          <w:sz w:val="32"/>
          <w:szCs w:val="32"/>
          <w:lang w:eastAsia="en-US"/>
        </w:rPr>
        <w:t xml:space="preserve">два </w:t>
      </w:r>
      <w:proofErr w:type="spellStart"/>
      <w:r w:rsidR="00DA242B" w:rsidRPr="00C53441">
        <w:rPr>
          <w:rFonts w:eastAsiaTheme="minorHAnsi"/>
          <w:sz w:val="32"/>
          <w:szCs w:val="32"/>
          <w:lang w:eastAsia="en-US"/>
        </w:rPr>
        <w:t>ФАПа</w:t>
      </w:r>
      <w:proofErr w:type="spellEnd"/>
      <w:r w:rsidR="00DA242B" w:rsidRPr="00C53441">
        <w:rPr>
          <w:rFonts w:eastAsiaTheme="minorHAnsi"/>
          <w:sz w:val="32"/>
          <w:szCs w:val="32"/>
          <w:lang w:eastAsia="en-US"/>
        </w:rPr>
        <w:t xml:space="preserve">. В 2020 году будет открыто еще 4 </w:t>
      </w:r>
      <w:proofErr w:type="spellStart"/>
      <w:r w:rsidR="00DA242B" w:rsidRPr="00C53441">
        <w:rPr>
          <w:rFonts w:eastAsiaTheme="minorHAnsi"/>
          <w:sz w:val="32"/>
          <w:szCs w:val="32"/>
          <w:lang w:eastAsia="en-US"/>
        </w:rPr>
        <w:t>ФАПа</w:t>
      </w:r>
      <w:proofErr w:type="spellEnd"/>
      <w:r w:rsidR="00DA242B" w:rsidRPr="00C53441">
        <w:rPr>
          <w:rFonts w:eastAsiaTheme="minorHAnsi"/>
          <w:sz w:val="32"/>
          <w:szCs w:val="32"/>
          <w:lang w:eastAsia="en-US"/>
        </w:rPr>
        <w:t xml:space="preserve"> – в Гусево, Михеево, </w:t>
      </w:r>
      <w:proofErr w:type="spellStart"/>
      <w:r w:rsidR="00DA242B" w:rsidRPr="00C53441">
        <w:rPr>
          <w:rFonts w:eastAsiaTheme="minorHAnsi"/>
          <w:sz w:val="32"/>
          <w:szCs w:val="32"/>
          <w:lang w:eastAsia="en-US"/>
        </w:rPr>
        <w:t>Адуево</w:t>
      </w:r>
      <w:proofErr w:type="spellEnd"/>
      <w:r w:rsidR="00DA242B" w:rsidRPr="00C53441">
        <w:rPr>
          <w:rFonts w:eastAsiaTheme="minorHAnsi"/>
          <w:sz w:val="32"/>
          <w:szCs w:val="32"/>
          <w:lang w:eastAsia="en-US"/>
        </w:rPr>
        <w:t xml:space="preserve">, Егорье. </w:t>
      </w:r>
      <w:r w:rsidR="00923FD9" w:rsidRPr="00C53441">
        <w:rPr>
          <w:rFonts w:eastAsiaTheme="minorHAnsi"/>
          <w:sz w:val="32"/>
          <w:szCs w:val="32"/>
          <w:lang w:eastAsia="en-US"/>
        </w:rPr>
        <w:t xml:space="preserve">         </w:t>
      </w:r>
    </w:p>
    <w:p w:rsidR="00923FD9" w:rsidRPr="00C53441" w:rsidRDefault="00E233C6"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 </w:t>
      </w:r>
      <w:r w:rsidR="00923FD9" w:rsidRPr="00C53441">
        <w:rPr>
          <w:rFonts w:eastAsiaTheme="minorHAnsi"/>
          <w:sz w:val="32"/>
          <w:szCs w:val="32"/>
          <w:lang w:eastAsia="en-US"/>
        </w:rPr>
        <w:t xml:space="preserve">В  2019 году  реализована инициатива жителей деревни Михеево,  </w:t>
      </w:r>
      <w:proofErr w:type="gramStart"/>
      <w:r w:rsidR="006117F0" w:rsidRPr="00C53441">
        <w:rPr>
          <w:rFonts w:eastAsiaTheme="minorHAnsi"/>
          <w:sz w:val="32"/>
          <w:szCs w:val="32"/>
          <w:lang w:eastAsia="en-US"/>
        </w:rPr>
        <w:t>на</w:t>
      </w:r>
      <w:proofErr w:type="gramEnd"/>
      <w:r w:rsidR="006117F0" w:rsidRPr="00C53441">
        <w:rPr>
          <w:rFonts w:eastAsiaTheme="minorHAnsi"/>
          <w:sz w:val="32"/>
          <w:szCs w:val="32"/>
          <w:lang w:eastAsia="en-US"/>
        </w:rPr>
        <w:t xml:space="preserve"> </w:t>
      </w:r>
      <w:proofErr w:type="gramStart"/>
      <w:r w:rsidR="006117F0" w:rsidRPr="00C53441">
        <w:rPr>
          <w:rFonts w:eastAsiaTheme="minorHAnsi"/>
          <w:sz w:val="32"/>
          <w:szCs w:val="32"/>
          <w:lang w:eastAsia="en-US"/>
        </w:rPr>
        <w:t>гранд</w:t>
      </w:r>
      <w:proofErr w:type="gramEnd"/>
      <w:r w:rsidR="00923FD9" w:rsidRPr="00C53441">
        <w:rPr>
          <w:rFonts w:eastAsiaTheme="minorHAnsi"/>
          <w:sz w:val="32"/>
          <w:szCs w:val="32"/>
          <w:lang w:eastAsia="en-US"/>
        </w:rPr>
        <w:t xml:space="preserve">  Министерств</w:t>
      </w:r>
      <w:r w:rsidR="006117F0" w:rsidRPr="00C53441">
        <w:rPr>
          <w:rFonts w:eastAsiaTheme="minorHAnsi"/>
          <w:sz w:val="32"/>
          <w:szCs w:val="32"/>
          <w:lang w:eastAsia="en-US"/>
        </w:rPr>
        <w:t>а</w:t>
      </w:r>
      <w:r w:rsidR="00923FD9" w:rsidRPr="00C53441">
        <w:rPr>
          <w:rFonts w:eastAsiaTheme="minorHAnsi"/>
          <w:sz w:val="32"/>
          <w:szCs w:val="32"/>
          <w:lang w:eastAsia="en-US"/>
        </w:rPr>
        <w:t xml:space="preserve">  сельского хозяйства  Калужской области </w:t>
      </w:r>
      <w:r w:rsidR="006117F0" w:rsidRPr="00C53441">
        <w:rPr>
          <w:rFonts w:eastAsiaTheme="minorHAnsi"/>
          <w:sz w:val="32"/>
          <w:szCs w:val="32"/>
          <w:lang w:eastAsia="en-US"/>
        </w:rPr>
        <w:t>з</w:t>
      </w:r>
      <w:r w:rsidR="00923FD9" w:rsidRPr="00C53441">
        <w:rPr>
          <w:rFonts w:eastAsiaTheme="minorHAnsi"/>
          <w:sz w:val="32"/>
          <w:szCs w:val="32"/>
          <w:lang w:eastAsia="en-US"/>
        </w:rPr>
        <w:t>авершено благоустройство парка, где построена детская и спортивная площадки, стоянка автомобилей, проведено благоустройство территории.</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Общая сумма вложенных средств 3.3 </w:t>
      </w:r>
      <w:proofErr w:type="spellStart"/>
      <w:r w:rsidRPr="00C53441">
        <w:rPr>
          <w:rFonts w:eastAsiaTheme="minorHAnsi"/>
          <w:sz w:val="32"/>
          <w:szCs w:val="32"/>
          <w:lang w:eastAsia="en-US"/>
        </w:rPr>
        <w:t>млн</w:t>
      </w:r>
      <w:proofErr w:type="gramStart"/>
      <w:r w:rsidRPr="00C53441">
        <w:rPr>
          <w:rFonts w:eastAsiaTheme="minorHAnsi"/>
          <w:sz w:val="32"/>
          <w:szCs w:val="32"/>
          <w:lang w:eastAsia="en-US"/>
        </w:rPr>
        <w:t>.р</w:t>
      </w:r>
      <w:proofErr w:type="gramEnd"/>
      <w:r w:rsidRPr="00C53441">
        <w:rPr>
          <w:rFonts w:eastAsiaTheme="minorHAnsi"/>
          <w:sz w:val="32"/>
          <w:szCs w:val="32"/>
          <w:lang w:eastAsia="en-US"/>
        </w:rPr>
        <w:t>уб</w:t>
      </w:r>
      <w:proofErr w:type="spellEnd"/>
      <w:r w:rsidRPr="00C53441">
        <w:rPr>
          <w:rFonts w:eastAsiaTheme="minorHAnsi"/>
          <w:sz w:val="32"/>
          <w:szCs w:val="32"/>
          <w:lang w:eastAsia="en-US"/>
        </w:rPr>
        <w:t xml:space="preserve">. </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lastRenderedPageBreak/>
        <w:t xml:space="preserve">Ввели два дома для молодых  семей работающих на селе в д. Михеево и д. </w:t>
      </w:r>
      <w:proofErr w:type="spellStart"/>
      <w:r w:rsidRPr="00C53441">
        <w:rPr>
          <w:rFonts w:eastAsiaTheme="minorHAnsi"/>
          <w:sz w:val="32"/>
          <w:szCs w:val="32"/>
          <w:lang w:eastAsia="en-US"/>
        </w:rPr>
        <w:t>Дошино</w:t>
      </w:r>
      <w:proofErr w:type="spellEnd"/>
      <w:r w:rsidRPr="00C53441">
        <w:rPr>
          <w:rFonts w:eastAsiaTheme="minorHAnsi"/>
          <w:sz w:val="32"/>
          <w:szCs w:val="32"/>
          <w:lang w:eastAsia="en-US"/>
        </w:rPr>
        <w:t xml:space="preserve"> – сумма социальных выплат 2.8 </w:t>
      </w:r>
      <w:proofErr w:type="spellStart"/>
      <w:r w:rsidRPr="00C53441">
        <w:rPr>
          <w:rFonts w:eastAsiaTheme="minorHAnsi"/>
          <w:sz w:val="32"/>
          <w:szCs w:val="32"/>
          <w:lang w:eastAsia="en-US"/>
        </w:rPr>
        <w:t>млн</w:t>
      </w:r>
      <w:proofErr w:type="gramStart"/>
      <w:r w:rsidRPr="00C53441">
        <w:rPr>
          <w:rFonts w:eastAsiaTheme="minorHAnsi"/>
          <w:sz w:val="32"/>
          <w:szCs w:val="32"/>
          <w:lang w:eastAsia="en-US"/>
        </w:rPr>
        <w:t>.р</w:t>
      </w:r>
      <w:proofErr w:type="gramEnd"/>
      <w:r w:rsidRPr="00C53441">
        <w:rPr>
          <w:rFonts w:eastAsiaTheme="minorHAnsi"/>
          <w:sz w:val="32"/>
          <w:szCs w:val="32"/>
          <w:lang w:eastAsia="en-US"/>
        </w:rPr>
        <w:t>уб</w:t>
      </w:r>
      <w:proofErr w:type="spellEnd"/>
      <w:r w:rsidRPr="00C53441">
        <w:rPr>
          <w:rFonts w:eastAsiaTheme="minorHAnsi"/>
          <w:sz w:val="32"/>
          <w:szCs w:val="32"/>
          <w:lang w:eastAsia="en-US"/>
        </w:rPr>
        <w:t>.</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Администрация района  вместе с администрациями сельских поселений  планируют  участвовать  фактически по всем направлениям программы комплексного развития сельских территорий.</w:t>
      </w:r>
      <w:r w:rsidR="006117F0" w:rsidRPr="00C53441">
        <w:rPr>
          <w:rFonts w:eastAsiaTheme="minorHAnsi"/>
          <w:sz w:val="32"/>
          <w:szCs w:val="32"/>
          <w:lang w:eastAsia="en-US"/>
        </w:rPr>
        <w:t xml:space="preserve"> И здесь как никогда возрастает роль органов местного самоуправления.</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 В настоящий</w:t>
      </w:r>
      <w:r w:rsidR="008C31EC">
        <w:rPr>
          <w:rFonts w:eastAsiaTheme="minorHAnsi"/>
          <w:sz w:val="32"/>
          <w:szCs w:val="32"/>
          <w:lang w:eastAsia="en-US"/>
        </w:rPr>
        <w:t xml:space="preserve"> </w:t>
      </w:r>
      <w:r w:rsidRPr="00C53441">
        <w:rPr>
          <w:rFonts w:eastAsiaTheme="minorHAnsi"/>
          <w:sz w:val="32"/>
          <w:szCs w:val="32"/>
          <w:lang w:eastAsia="en-US"/>
        </w:rPr>
        <w:t>момент подготовлена документация</w:t>
      </w:r>
      <w:r w:rsidR="008C31EC">
        <w:rPr>
          <w:rFonts w:eastAsiaTheme="minorHAnsi"/>
          <w:sz w:val="32"/>
          <w:szCs w:val="32"/>
          <w:lang w:eastAsia="en-US"/>
        </w:rPr>
        <w:t xml:space="preserve"> </w:t>
      </w:r>
      <w:r w:rsidRPr="00C53441">
        <w:rPr>
          <w:rFonts w:eastAsiaTheme="minorHAnsi"/>
          <w:sz w:val="32"/>
          <w:szCs w:val="32"/>
          <w:lang w:eastAsia="en-US"/>
        </w:rPr>
        <w:t>по</w:t>
      </w:r>
      <w:r w:rsidR="008C31EC">
        <w:rPr>
          <w:rFonts w:eastAsiaTheme="minorHAnsi"/>
          <w:sz w:val="32"/>
          <w:szCs w:val="32"/>
          <w:lang w:eastAsia="en-US"/>
        </w:rPr>
        <w:t xml:space="preserve"> </w:t>
      </w:r>
      <w:r w:rsidRPr="00C53441">
        <w:rPr>
          <w:rFonts w:eastAsiaTheme="minorHAnsi"/>
          <w:sz w:val="32"/>
          <w:szCs w:val="32"/>
          <w:lang w:eastAsia="en-US"/>
        </w:rPr>
        <w:t>благоустройству сельских территорий:</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СП « Деревня Михеево» - благоустройство памятника 1</w:t>
      </w:r>
      <w:r w:rsidR="008C31EC">
        <w:rPr>
          <w:rFonts w:eastAsiaTheme="minorHAnsi"/>
          <w:sz w:val="32"/>
          <w:szCs w:val="32"/>
          <w:lang w:eastAsia="en-US"/>
        </w:rPr>
        <w:t>,</w:t>
      </w:r>
      <w:r w:rsidRPr="00C53441">
        <w:rPr>
          <w:rFonts w:eastAsiaTheme="minorHAnsi"/>
          <w:sz w:val="32"/>
          <w:szCs w:val="32"/>
          <w:lang w:eastAsia="en-US"/>
        </w:rPr>
        <w:t xml:space="preserve">13 </w:t>
      </w:r>
      <w:proofErr w:type="spellStart"/>
      <w:r w:rsidRPr="00C53441">
        <w:rPr>
          <w:rFonts w:eastAsiaTheme="minorHAnsi"/>
          <w:sz w:val="32"/>
          <w:szCs w:val="32"/>
          <w:lang w:eastAsia="en-US"/>
        </w:rPr>
        <w:t>млн</w:t>
      </w:r>
      <w:proofErr w:type="gramStart"/>
      <w:r w:rsidRPr="00C53441">
        <w:rPr>
          <w:rFonts w:eastAsiaTheme="minorHAnsi"/>
          <w:sz w:val="32"/>
          <w:szCs w:val="32"/>
          <w:lang w:eastAsia="en-US"/>
        </w:rPr>
        <w:t>.р</w:t>
      </w:r>
      <w:proofErr w:type="gramEnd"/>
      <w:r w:rsidRPr="00C53441">
        <w:rPr>
          <w:rFonts w:eastAsiaTheme="minorHAnsi"/>
          <w:sz w:val="32"/>
          <w:szCs w:val="32"/>
          <w:lang w:eastAsia="en-US"/>
        </w:rPr>
        <w:t>уб</w:t>
      </w:r>
      <w:proofErr w:type="spellEnd"/>
      <w:r w:rsidRPr="00C53441">
        <w:rPr>
          <w:rFonts w:eastAsiaTheme="minorHAnsi"/>
          <w:sz w:val="32"/>
          <w:szCs w:val="32"/>
          <w:lang w:eastAsia="en-US"/>
        </w:rPr>
        <w:t>.</w:t>
      </w:r>
    </w:p>
    <w:p w:rsidR="008C31EC"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СП «Деревня </w:t>
      </w:r>
      <w:proofErr w:type="spellStart"/>
      <w:r w:rsidRPr="00C53441">
        <w:rPr>
          <w:rFonts w:eastAsiaTheme="minorHAnsi"/>
          <w:sz w:val="32"/>
          <w:szCs w:val="32"/>
          <w:lang w:eastAsia="en-US"/>
        </w:rPr>
        <w:t>Михальчуково</w:t>
      </w:r>
      <w:proofErr w:type="spellEnd"/>
      <w:r w:rsidRPr="00C53441">
        <w:rPr>
          <w:rFonts w:eastAsiaTheme="minorHAnsi"/>
          <w:sz w:val="32"/>
          <w:szCs w:val="32"/>
          <w:lang w:eastAsia="en-US"/>
        </w:rPr>
        <w:t xml:space="preserve">» - строительство спортивной площадки  1.1 </w:t>
      </w:r>
      <w:proofErr w:type="spellStart"/>
      <w:r w:rsidRPr="00C53441">
        <w:rPr>
          <w:rFonts w:eastAsiaTheme="minorHAnsi"/>
          <w:sz w:val="32"/>
          <w:szCs w:val="32"/>
          <w:lang w:eastAsia="en-US"/>
        </w:rPr>
        <w:t>млн</w:t>
      </w:r>
      <w:proofErr w:type="gramStart"/>
      <w:r w:rsidRPr="00C53441">
        <w:rPr>
          <w:rFonts w:eastAsiaTheme="minorHAnsi"/>
          <w:sz w:val="32"/>
          <w:szCs w:val="32"/>
          <w:lang w:eastAsia="en-US"/>
        </w:rPr>
        <w:t>.р</w:t>
      </w:r>
      <w:proofErr w:type="gramEnd"/>
      <w:r w:rsidRPr="00C53441">
        <w:rPr>
          <w:rFonts w:eastAsiaTheme="minorHAnsi"/>
          <w:sz w:val="32"/>
          <w:szCs w:val="32"/>
          <w:lang w:eastAsia="en-US"/>
        </w:rPr>
        <w:t>уб</w:t>
      </w:r>
      <w:proofErr w:type="spellEnd"/>
      <w:r w:rsidRPr="00C53441">
        <w:rPr>
          <w:rFonts w:eastAsiaTheme="minorHAnsi"/>
          <w:sz w:val="32"/>
          <w:szCs w:val="32"/>
          <w:lang w:eastAsia="en-US"/>
        </w:rPr>
        <w:t>.</w:t>
      </w:r>
      <w:r w:rsidR="006117F0" w:rsidRPr="00C53441">
        <w:rPr>
          <w:rFonts w:eastAsiaTheme="minorHAnsi"/>
          <w:sz w:val="32"/>
          <w:szCs w:val="32"/>
          <w:lang w:eastAsia="en-US"/>
        </w:rPr>
        <w:t xml:space="preserve"> </w:t>
      </w:r>
    </w:p>
    <w:p w:rsidR="00923FD9" w:rsidRPr="00C53441" w:rsidRDefault="00D30F73"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С 2020 года </w:t>
      </w:r>
      <w:r w:rsidR="00923FD9" w:rsidRPr="00C53441">
        <w:rPr>
          <w:rFonts w:eastAsiaTheme="minorHAnsi"/>
          <w:sz w:val="32"/>
          <w:szCs w:val="32"/>
          <w:lang w:eastAsia="en-US"/>
        </w:rPr>
        <w:t xml:space="preserve">каждое  </w:t>
      </w:r>
      <w:r w:rsidR="008C31EC">
        <w:rPr>
          <w:rFonts w:eastAsiaTheme="minorHAnsi"/>
          <w:sz w:val="32"/>
          <w:szCs w:val="32"/>
          <w:lang w:eastAsia="en-US"/>
        </w:rPr>
        <w:t>поселение</w:t>
      </w:r>
      <w:r w:rsidR="00923FD9" w:rsidRPr="00C53441">
        <w:rPr>
          <w:rFonts w:eastAsiaTheme="minorHAnsi"/>
          <w:sz w:val="32"/>
          <w:szCs w:val="32"/>
          <w:lang w:eastAsia="en-US"/>
        </w:rPr>
        <w:t xml:space="preserve"> </w:t>
      </w:r>
      <w:r w:rsidR="006117F0" w:rsidRPr="00C53441">
        <w:rPr>
          <w:rFonts w:eastAsiaTheme="minorHAnsi"/>
          <w:sz w:val="32"/>
          <w:szCs w:val="32"/>
          <w:lang w:eastAsia="en-US"/>
        </w:rPr>
        <w:t xml:space="preserve">обязано </w:t>
      </w:r>
      <w:r w:rsidR="00923FD9" w:rsidRPr="00C53441">
        <w:rPr>
          <w:rFonts w:eastAsiaTheme="minorHAnsi"/>
          <w:sz w:val="32"/>
          <w:szCs w:val="32"/>
          <w:lang w:eastAsia="en-US"/>
        </w:rPr>
        <w:t>готовит</w:t>
      </w:r>
      <w:r w:rsidR="006117F0" w:rsidRPr="00C53441">
        <w:rPr>
          <w:rFonts w:eastAsiaTheme="minorHAnsi"/>
          <w:sz w:val="32"/>
          <w:szCs w:val="32"/>
          <w:lang w:eastAsia="en-US"/>
        </w:rPr>
        <w:t>ь</w:t>
      </w:r>
      <w:r w:rsidR="00923FD9" w:rsidRPr="00C53441">
        <w:rPr>
          <w:rFonts w:eastAsiaTheme="minorHAnsi"/>
          <w:sz w:val="32"/>
          <w:szCs w:val="32"/>
          <w:lang w:eastAsia="en-US"/>
        </w:rPr>
        <w:t xml:space="preserve">  </w:t>
      </w:r>
      <w:proofErr w:type="gramStart"/>
      <w:r w:rsidR="00923FD9" w:rsidRPr="00C53441">
        <w:rPr>
          <w:rFonts w:eastAsiaTheme="minorHAnsi"/>
          <w:sz w:val="32"/>
          <w:szCs w:val="32"/>
          <w:lang w:eastAsia="en-US"/>
        </w:rPr>
        <w:t>документацию</w:t>
      </w:r>
      <w:proofErr w:type="gramEnd"/>
      <w:r w:rsidR="00923FD9" w:rsidRPr="00C53441">
        <w:rPr>
          <w:rFonts w:eastAsiaTheme="minorHAnsi"/>
          <w:sz w:val="32"/>
          <w:szCs w:val="32"/>
          <w:lang w:eastAsia="en-US"/>
        </w:rPr>
        <w:t xml:space="preserve"> и будет  участвовать  в данной программе  по благоустройству своих деревень.</w:t>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В городе Медыни по направлению подпрограммы «Современный  облик  сельских территорий</w:t>
      </w:r>
      <w:r w:rsidR="008C31EC">
        <w:rPr>
          <w:rFonts w:eastAsiaTheme="minorHAnsi"/>
          <w:sz w:val="32"/>
          <w:szCs w:val="32"/>
          <w:lang w:eastAsia="en-US"/>
        </w:rPr>
        <w:t xml:space="preserve">», </w:t>
      </w:r>
      <w:proofErr w:type="gramStart"/>
      <w:r w:rsidRPr="00C53441">
        <w:rPr>
          <w:rFonts w:eastAsiaTheme="minorHAnsi"/>
          <w:sz w:val="32"/>
          <w:szCs w:val="32"/>
          <w:lang w:eastAsia="en-US"/>
        </w:rPr>
        <w:t>в</w:t>
      </w:r>
      <w:proofErr w:type="gramEnd"/>
      <w:r w:rsidRPr="00C53441">
        <w:rPr>
          <w:rFonts w:eastAsiaTheme="minorHAnsi"/>
          <w:sz w:val="32"/>
          <w:szCs w:val="32"/>
          <w:lang w:eastAsia="en-US"/>
        </w:rPr>
        <w:t xml:space="preserve"> </w:t>
      </w:r>
      <w:proofErr w:type="gramStart"/>
      <w:r w:rsidRPr="00C53441">
        <w:rPr>
          <w:rFonts w:eastAsiaTheme="minorHAnsi"/>
          <w:sz w:val="32"/>
          <w:szCs w:val="32"/>
          <w:lang w:eastAsia="en-US"/>
        </w:rPr>
        <w:t>которою</w:t>
      </w:r>
      <w:proofErr w:type="gramEnd"/>
      <w:r w:rsidRPr="00C53441">
        <w:rPr>
          <w:rFonts w:eastAsiaTheme="minorHAnsi"/>
          <w:sz w:val="32"/>
          <w:szCs w:val="32"/>
          <w:lang w:eastAsia="en-US"/>
        </w:rPr>
        <w:t xml:space="preserve">  могут входить города до 30 тыс. населения</w:t>
      </w:r>
      <w:r w:rsidR="008C31EC">
        <w:rPr>
          <w:rFonts w:eastAsiaTheme="minorHAnsi"/>
          <w:sz w:val="32"/>
          <w:szCs w:val="32"/>
          <w:lang w:eastAsia="en-US"/>
        </w:rPr>
        <w:t>,</w:t>
      </w:r>
      <w:r w:rsidRPr="00C53441">
        <w:rPr>
          <w:rFonts w:eastAsiaTheme="minorHAnsi"/>
          <w:sz w:val="32"/>
          <w:szCs w:val="32"/>
          <w:lang w:eastAsia="en-US"/>
        </w:rPr>
        <w:t xml:space="preserve"> составлен  перечень объектов   строительства - стадион, строительство водозабора,</w:t>
      </w:r>
      <w:r w:rsidR="005A0BA7" w:rsidRPr="00C53441">
        <w:rPr>
          <w:rFonts w:eastAsiaTheme="minorHAnsi"/>
          <w:sz w:val="32"/>
          <w:szCs w:val="32"/>
          <w:lang w:eastAsia="en-US"/>
        </w:rPr>
        <w:t xml:space="preserve"> бассейн, </w:t>
      </w:r>
      <w:r w:rsidRPr="00C53441">
        <w:rPr>
          <w:rFonts w:eastAsiaTheme="minorHAnsi"/>
          <w:sz w:val="32"/>
          <w:szCs w:val="32"/>
          <w:lang w:eastAsia="en-US"/>
        </w:rPr>
        <w:t xml:space="preserve">строительство водоснабжения и водоотведения    </w:t>
      </w:r>
      <w:r w:rsidR="006117F0" w:rsidRPr="00C53441">
        <w:rPr>
          <w:rFonts w:eastAsiaTheme="minorHAnsi"/>
          <w:sz w:val="32"/>
          <w:szCs w:val="32"/>
          <w:lang w:eastAsia="en-US"/>
        </w:rPr>
        <w:t xml:space="preserve">протяженностью </w:t>
      </w:r>
      <w:r w:rsidR="008C31EC" w:rsidRPr="00C53441">
        <w:rPr>
          <w:rFonts w:eastAsiaTheme="minorHAnsi"/>
          <w:sz w:val="32"/>
          <w:szCs w:val="32"/>
          <w:lang w:eastAsia="en-US"/>
        </w:rPr>
        <w:t xml:space="preserve">10 км </w:t>
      </w:r>
      <w:r w:rsidR="006117F0" w:rsidRPr="00C53441">
        <w:rPr>
          <w:rFonts w:eastAsiaTheme="minorHAnsi"/>
          <w:sz w:val="32"/>
          <w:szCs w:val="32"/>
          <w:lang w:eastAsia="en-US"/>
        </w:rPr>
        <w:t>каждый, газопроводы 6,5 км.</w:t>
      </w:r>
    </w:p>
    <w:p w:rsidR="00923FD9" w:rsidRPr="00C53441" w:rsidRDefault="006117F0"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С</w:t>
      </w:r>
      <w:r w:rsidR="00923FD9" w:rsidRPr="00C53441">
        <w:rPr>
          <w:rFonts w:eastAsiaTheme="minorHAnsi"/>
          <w:sz w:val="32"/>
          <w:szCs w:val="32"/>
          <w:lang w:eastAsia="en-US"/>
        </w:rPr>
        <w:t xml:space="preserve">овместно   с </w:t>
      </w:r>
      <w:r w:rsidRPr="00C53441">
        <w:rPr>
          <w:rFonts w:eastAsiaTheme="minorHAnsi"/>
          <w:sz w:val="32"/>
          <w:szCs w:val="32"/>
          <w:lang w:eastAsia="en-US"/>
        </w:rPr>
        <w:t>министерством сельского хозяйства</w:t>
      </w:r>
      <w:r w:rsidR="00923FD9" w:rsidRPr="00C53441">
        <w:rPr>
          <w:rFonts w:eastAsiaTheme="minorHAnsi"/>
          <w:sz w:val="32"/>
          <w:szCs w:val="32"/>
          <w:lang w:eastAsia="en-US"/>
        </w:rPr>
        <w:t xml:space="preserve"> области  и ООО «Калужская Нива» планируется комплексная  жилищная  застройка на 60 домов  со всеми  необходимыми  коммуникациями</w:t>
      </w:r>
      <w:r w:rsidRPr="00C53441">
        <w:rPr>
          <w:rFonts w:eastAsiaTheme="minorHAnsi"/>
          <w:sz w:val="32"/>
          <w:szCs w:val="32"/>
          <w:lang w:eastAsia="en-US"/>
        </w:rPr>
        <w:t xml:space="preserve"> в районе </w:t>
      </w:r>
      <w:proofErr w:type="spellStart"/>
      <w:r w:rsidRPr="00C53441">
        <w:rPr>
          <w:rFonts w:eastAsiaTheme="minorHAnsi"/>
          <w:sz w:val="32"/>
          <w:szCs w:val="32"/>
          <w:lang w:eastAsia="en-US"/>
        </w:rPr>
        <w:t>д</w:t>
      </w:r>
      <w:proofErr w:type="gramStart"/>
      <w:r w:rsidRPr="00C53441">
        <w:rPr>
          <w:rFonts w:eastAsiaTheme="minorHAnsi"/>
          <w:sz w:val="32"/>
          <w:szCs w:val="32"/>
          <w:lang w:eastAsia="en-US"/>
        </w:rPr>
        <w:t>.У</w:t>
      </w:r>
      <w:proofErr w:type="gramEnd"/>
      <w:r w:rsidRPr="00C53441">
        <w:rPr>
          <w:rFonts w:eastAsiaTheme="minorHAnsi"/>
          <w:sz w:val="32"/>
          <w:szCs w:val="32"/>
          <w:lang w:eastAsia="en-US"/>
        </w:rPr>
        <w:t>ланово</w:t>
      </w:r>
      <w:proofErr w:type="spellEnd"/>
      <w:r w:rsidR="00923FD9" w:rsidRPr="00C53441">
        <w:rPr>
          <w:rFonts w:eastAsiaTheme="minorHAnsi"/>
          <w:sz w:val="32"/>
          <w:szCs w:val="32"/>
          <w:lang w:eastAsia="en-US"/>
        </w:rPr>
        <w:t>. Сейчас ведутся переговоры  о выкупе земельного участка  под застройку. Это будет поселок  современного облика и что позволит в полной мере решить кадровые проблемы  предприятия.</w:t>
      </w:r>
      <w:r w:rsidR="00923FD9" w:rsidRPr="00C53441">
        <w:rPr>
          <w:rFonts w:eastAsiaTheme="minorHAnsi"/>
          <w:sz w:val="32"/>
          <w:szCs w:val="32"/>
          <w:lang w:eastAsia="en-US"/>
        </w:rPr>
        <w:tab/>
      </w:r>
      <w:r w:rsidR="00923FD9" w:rsidRPr="00C53441">
        <w:rPr>
          <w:rFonts w:eastAsiaTheme="minorHAnsi"/>
          <w:sz w:val="32"/>
          <w:szCs w:val="32"/>
          <w:lang w:eastAsia="en-US"/>
        </w:rPr>
        <w:tab/>
      </w:r>
      <w:r w:rsidR="00923FD9" w:rsidRPr="00C53441">
        <w:rPr>
          <w:rFonts w:eastAsiaTheme="minorHAnsi"/>
          <w:sz w:val="32"/>
          <w:szCs w:val="32"/>
          <w:lang w:eastAsia="en-US"/>
        </w:rPr>
        <w:tab/>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 Обязательное требование программы  -  участие и внебюджетных средств.</w:t>
      </w:r>
      <w:r w:rsidRPr="00C53441">
        <w:rPr>
          <w:rFonts w:eastAsiaTheme="minorHAnsi"/>
          <w:sz w:val="32"/>
          <w:szCs w:val="32"/>
          <w:lang w:eastAsia="en-US"/>
        </w:rPr>
        <w:tab/>
      </w:r>
    </w:p>
    <w:p w:rsidR="00923FD9" w:rsidRPr="00C53441" w:rsidRDefault="00923FD9"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В этой связи нам придется решать эту задачу </w:t>
      </w:r>
      <w:r w:rsidRPr="00C53441">
        <w:rPr>
          <w:rFonts w:eastAsiaTheme="minorHAnsi"/>
          <w:sz w:val="32"/>
          <w:szCs w:val="32"/>
          <w:lang w:eastAsia="en-US"/>
        </w:rPr>
        <w:tab/>
        <w:t>всем</w:t>
      </w:r>
      <w:r w:rsidR="008C31EC">
        <w:rPr>
          <w:rFonts w:eastAsiaTheme="minorHAnsi"/>
          <w:sz w:val="32"/>
          <w:szCs w:val="32"/>
          <w:lang w:eastAsia="en-US"/>
        </w:rPr>
        <w:t xml:space="preserve"> </w:t>
      </w:r>
      <w:r w:rsidRPr="00C53441">
        <w:rPr>
          <w:rFonts w:eastAsiaTheme="minorHAnsi"/>
          <w:sz w:val="32"/>
          <w:szCs w:val="32"/>
          <w:lang w:eastAsia="en-US"/>
        </w:rPr>
        <w:t>вместе</w:t>
      </w:r>
      <w:r w:rsidR="008C31EC">
        <w:rPr>
          <w:rFonts w:eastAsiaTheme="minorHAnsi"/>
          <w:sz w:val="32"/>
          <w:szCs w:val="32"/>
          <w:lang w:eastAsia="en-US"/>
        </w:rPr>
        <w:t xml:space="preserve"> </w:t>
      </w:r>
      <w:r w:rsidRPr="00C53441">
        <w:rPr>
          <w:rFonts w:eastAsiaTheme="minorHAnsi"/>
          <w:sz w:val="32"/>
          <w:szCs w:val="32"/>
          <w:lang w:eastAsia="en-US"/>
        </w:rPr>
        <w:t xml:space="preserve">с предприятиями, предпринимателями и населением города. Задача </w:t>
      </w:r>
      <w:r w:rsidR="006117F0" w:rsidRPr="00C53441">
        <w:rPr>
          <w:rFonts w:eastAsiaTheme="minorHAnsi"/>
          <w:sz w:val="32"/>
          <w:szCs w:val="32"/>
          <w:lang w:eastAsia="en-US"/>
        </w:rPr>
        <w:t>архи</w:t>
      </w:r>
      <w:r w:rsidRPr="00C53441">
        <w:rPr>
          <w:rFonts w:eastAsiaTheme="minorHAnsi"/>
          <w:sz w:val="32"/>
          <w:szCs w:val="32"/>
          <w:lang w:eastAsia="en-US"/>
        </w:rPr>
        <w:t xml:space="preserve">сложная, но </w:t>
      </w:r>
      <w:r w:rsidR="006117F0" w:rsidRPr="00C53441">
        <w:rPr>
          <w:rFonts w:eastAsiaTheme="minorHAnsi"/>
          <w:sz w:val="32"/>
          <w:szCs w:val="32"/>
          <w:lang w:eastAsia="en-US"/>
        </w:rPr>
        <w:t xml:space="preserve">ее надо будет </w:t>
      </w:r>
      <w:r w:rsidRPr="00C53441">
        <w:rPr>
          <w:rFonts w:eastAsiaTheme="minorHAnsi"/>
          <w:sz w:val="32"/>
          <w:szCs w:val="32"/>
          <w:lang w:eastAsia="en-US"/>
        </w:rPr>
        <w:t>реш</w:t>
      </w:r>
      <w:r w:rsidR="006117F0" w:rsidRPr="00C53441">
        <w:rPr>
          <w:rFonts w:eastAsiaTheme="minorHAnsi"/>
          <w:sz w:val="32"/>
          <w:szCs w:val="32"/>
          <w:lang w:eastAsia="en-US"/>
        </w:rPr>
        <w:t>ить</w:t>
      </w:r>
      <w:r w:rsidRPr="00C53441">
        <w:rPr>
          <w:rFonts w:eastAsiaTheme="minorHAnsi"/>
          <w:sz w:val="32"/>
          <w:szCs w:val="32"/>
          <w:lang w:eastAsia="en-US"/>
        </w:rPr>
        <w:t>.</w:t>
      </w:r>
      <w:r w:rsidRPr="00C53441">
        <w:rPr>
          <w:rFonts w:eastAsiaTheme="minorHAnsi"/>
          <w:sz w:val="32"/>
          <w:szCs w:val="32"/>
          <w:lang w:eastAsia="en-US"/>
        </w:rPr>
        <w:tab/>
      </w:r>
    </w:p>
    <w:p w:rsidR="00B64655" w:rsidRDefault="00B64655" w:rsidP="00E233C6">
      <w:pPr>
        <w:spacing w:line="300" w:lineRule="auto"/>
        <w:ind w:firstLine="709"/>
        <w:jc w:val="both"/>
        <w:rPr>
          <w:rFonts w:eastAsiaTheme="minorHAnsi"/>
          <w:sz w:val="32"/>
          <w:szCs w:val="32"/>
          <w:lang w:eastAsia="en-US"/>
        </w:rPr>
      </w:pPr>
    </w:p>
    <w:p w:rsidR="0093634B" w:rsidRPr="00C53441" w:rsidRDefault="0093634B" w:rsidP="00E233C6">
      <w:pPr>
        <w:spacing w:line="300" w:lineRule="auto"/>
        <w:ind w:firstLine="709"/>
        <w:jc w:val="both"/>
        <w:rPr>
          <w:rFonts w:eastAsiaTheme="minorHAnsi"/>
          <w:sz w:val="32"/>
          <w:szCs w:val="32"/>
          <w:lang w:eastAsia="en-US"/>
        </w:rPr>
      </w:pPr>
    </w:p>
    <w:p w:rsidR="00B8305F" w:rsidRPr="00C53441" w:rsidRDefault="00E233C6" w:rsidP="00E233C6">
      <w:pPr>
        <w:spacing w:line="300" w:lineRule="auto"/>
        <w:ind w:firstLine="709"/>
        <w:jc w:val="both"/>
        <w:rPr>
          <w:rFonts w:eastAsiaTheme="minorHAnsi"/>
          <w:b/>
          <w:i/>
          <w:sz w:val="32"/>
          <w:szCs w:val="32"/>
          <w:lang w:eastAsia="en-US"/>
        </w:rPr>
      </w:pPr>
      <w:r w:rsidRPr="00C53441">
        <w:rPr>
          <w:rFonts w:eastAsiaTheme="minorHAnsi"/>
          <w:b/>
          <w:i/>
          <w:sz w:val="32"/>
          <w:szCs w:val="32"/>
          <w:lang w:eastAsia="en-US"/>
        </w:rPr>
        <w:lastRenderedPageBreak/>
        <w:t>Образование</w:t>
      </w:r>
    </w:p>
    <w:p w:rsidR="00B8305F" w:rsidRPr="00F64DAD" w:rsidRDefault="00B8305F" w:rsidP="00E233C6">
      <w:pPr>
        <w:spacing w:line="300" w:lineRule="auto"/>
        <w:ind w:firstLine="709"/>
        <w:jc w:val="both"/>
        <w:rPr>
          <w:rFonts w:eastAsiaTheme="minorHAnsi"/>
          <w:sz w:val="20"/>
          <w:szCs w:val="20"/>
          <w:lang w:eastAsia="en-US"/>
        </w:rPr>
      </w:pPr>
    </w:p>
    <w:p w:rsidR="00B8305F" w:rsidRPr="00C53441" w:rsidRDefault="00B8305F" w:rsidP="00E233C6">
      <w:pPr>
        <w:suppressAutoHyphens/>
        <w:spacing w:line="300" w:lineRule="auto"/>
        <w:ind w:firstLine="709"/>
        <w:jc w:val="both"/>
        <w:rPr>
          <w:sz w:val="32"/>
          <w:szCs w:val="32"/>
          <w:lang w:eastAsia="ar-SA"/>
        </w:rPr>
      </w:pPr>
      <w:r w:rsidRPr="00C53441">
        <w:rPr>
          <w:sz w:val="32"/>
          <w:szCs w:val="32"/>
          <w:lang w:eastAsia="ar-SA"/>
        </w:rPr>
        <w:t>На протяжении ряда лет с</w:t>
      </w:r>
      <w:r w:rsidRPr="00C53441">
        <w:rPr>
          <w:sz w:val="32"/>
          <w:szCs w:val="32"/>
        </w:rPr>
        <w:t>охраняется стопроцентная доступность дошкольного образования для детей в возрасте от 3 до 7 лет</w:t>
      </w:r>
      <w:r w:rsidR="006117F0" w:rsidRPr="00C53441">
        <w:rPr>
          <w:sz w:val="32"/>
          <w:szCs w:val="32"/>
        </w:rPr>
        <w:t>, очереди нет, в садах</w:t>
      </w:r>
      <w:r w:rsidRPr="00C53441">
        <w:rPr>
          <w:sz w:val="32"/>
          <w:szCs w:val="32"/>
          <w:lang w:eastAsia="ar-SA"/>
        </w:rPr>
        <w:t xml:space="preserve"> </w:t>
      </w:r>
      <w:r w:rsidRPr="00C53441">
        <w:rPr>
          <w:b/>
          <w:sz w:val="32"/>
          <w:szCs w:val="32"/>
          <w:lang w:eastAsia="ar-SA"/>
        </w:rPr>
        <w:t>495</w:t>
      </w:r>
      <w:r w:rsidRPr="00C53441">
        <w:rPr>
          <w:sz w:val="32"/>
          <w:szCs w:val="32"/>
          <w:lang w:eastAsia="ar-SA"/>
        </w:rPr>
        <w:t xml:space="preserve"> детей. </w:t>
      </w:r>
      <w:r w:rsidR="006117F0" w:rsidRPr="00C53441">
        <w:rPr>
          <w:sz w:val="32"/>
          <w:szCs w:val="32"/>
          <w:lang w:eastAsia="ar-SA"/>
        </w:rPr>
        <w:t>С</w:t>
      </w:r>
      <w:r w:rsidRPr="00C53441">
        <w:rPr>
          <w:sz w:val="32"/>
          <w:szCs w:val="32"/>
          <w:lang w:eastAsia="ar-SA"/>
        </w:rPr>
        <w:t>оздаю</w:t>
      </w:r>
      <w:r w:rsidR="006117F0" w:rsidRPr="00C53441">
        <w:rPr>
          <w:sz w:val="32"/>
          <w:szCs w:val="32"/>
          <w:lang w:eastAsia="ar-SA"/>
        </w:rPr>
        <w:t>тся</w:t>
      </w:r>
      <w:r w:rsidRPr="00C53441">
        <w:rPr>
          <w:sz w:val="32"/>
          <w:szCs w:val="32"/>
          <w:lang w:eastAsia="ar-SA"/>
        </w:rPr>
        <w:t xml:space="preserve"> новы</w:t>
      </w:r>
      <w:r w:rsidR="006117F0" w:rsidRPr="00C53441">
        <w:rPr>
          <w:sz w:val="32"/>
          <w:szCs w:val="32"/>
          <w:lang w:eastAsia="ar-SA"/>
        </w:rPr>
        <w:t>е</w:t>
      </w:r>
      <w:r w:rsidRPr="00C53441">
        <w:rPr>
          <w:sz w:val="32"/>
          <w:szCs w:val="32"/>
          <w:lang w:eastAsia="ar-SA"/>
        </w:rPr>
        <w:t xml:space="preserve"> мест</w:t>
      </w:r>
      <w:r w:rsidR="006117F0" w:rsidRPr="00C53441">
        <w:rPr>
          <w:sz w:val="32"/>
          <w:szCs w:val="32"/>
          <w:lang w:eastAsia="ar-SA"/>
        </w:rPr>
        <w:t>а. В</w:t>
      </w:r>
      <w:r w:rsidRPr="00C53441">
        <w:rPr>
          <w:sz w:val="32"/>
          <w:szCs w:val="32"/>
          <w:lang w:eastAsia="ar-SA"/>
        </w:rPr>
        <w:t xml:space="preserve"> Детских садах «Колокольчик» и «Пчелка» было открыто </w:t>
      </w:r>
      <w:r w:rsidRPr="00C53441">
        <w:rPr>
          <w:b/>
          <w:sz w:val="32"/>
          <w:szCs w:val="32"/>
          <w:lang w:eastAsia="ar-SA"/>
        </w:rPr>
        <w:t xml:space="preserve">12 </w:t>
      </w:r>
      <w:r w:rsidRPr="00C53441">
        <w:rPr>
          <w:sz w:val="32"/>
          <w:szCs w:val="32"/>
          <w:lang w:eastAsia="ar-SA"/>
        </w:rPr>
        <w:t xml:space="preserve">новых мест для детей 2-летнего возраста в </w:t>
      </w:r>
      <w:proofErr w:type="gramStart"/>
      <w:r w:rsidRPr="00C53441">
        <w:rPr>
          <w:sz w:val="32"/>
          <w:szCs w:val="32"/>
          <w:lang w:eastAsia="ar-SA"/>
        </w:rPr>
        <w:t>режиме полного дня</w:t>
      </w:r>
      <w:proofErr w:type="gramEnd"/>
      <w:r w:rsidRPr="00C53441">
        <w:rPr>
          <w:sz w:val="32"/>
          <w:szCs w:val="32"/>
          <w:lang w:eastAsia="ar-SA"/>
        </w:rPr>
        <w:t xml:space="preserve">. </w:t>
      </w:r>
    </w:p>
    <w:p w:rsidR="00B8305F" w:rsidRPr="00C53441" w:rsidRDefault="00B8305F" w:rsidP="00E233C6">
      <w:pPr>
        <w:suppressAutoHyphens/>
        <w:spacing w:line="300" w:lineRule="auto"/>
        <w:ind w:firstLine="709"/>
        <w:jc w:val="both"/>
        <w:rPr>
          <w:sz w:val="32"/>
          <w:szCs w:val="32"/>
          <w:lang w:eastAsia="ar-SA"/>
        </w:rPr>
      </w:pPr>
      <w:r w:rsidRPr="00C53441">
        <w:rPr>
          <w:sz w:val="32"/>
          <w:szCs w:val="32"/>
          <w:lang w:eastAsia="ar-SA"/>
        </w:rPr>
        <w:t xml:space="preserve">С ноября  в </w:t>
      </w:r>
      <w:proofErr w:type="spellStart"/>
      <w:r w:rsidRPr="00C53441">
        <w:rPr>
          <w:sz w:val="32"/>
          <w:szCs w:val="32"/>
          <w:lang w:eastAsia="ar-SA"/>
        </w:rPr>
        <w:t>Кременской</w:t>
      </w:r>
      <w:proofErr w:type="spellEnd"/>
      <w:r w:rsidRPr="00C53441">
        <w:rPr>
          <w:sz w:val="32"/>
          <w:szCs w:val="32"/>
          <w:lang w:eastAsia="ar-SA"/>
        </w:rPr>
        <w:t xml:space="preserve"> школе  </w:t>
      </w:r>
      <w:r w:rsidR="006117F0" w:rsidRPr="00C53441">
        <w:rPr>
          <w:sz w:val="32"/>
          <w:szCs w:val="32"/>
          <w:lang w:eastAsia="ar-SA"/>
        </w:rPr>
        <w:t>работает</w:t>
      </w:r>
      <w:r w:rsidRPr="00C53441">
        <w:rPr>
          <w:sz w:val="32"/>
          <w:szCs w:val="32"/>
          <w:lang w:eastAsia="ar-SA"/>
        </w:rPr>
        <w:t xml:space="preserve"> дошкольная группа.</w:t>
      </w:r>
      <w:r w:rsidR="006117F0" w:rsidRPr="00C53441">
        <w:rPr>
          <w:sz w:val="32"/>
          <w:szCs w:val="32"/>
          <w:lang w:eastAsia="ar-SA"/>
        </w:rPr>
        <w:t xml:space="preserve"> </w:t>
      </w:r>
      <w:r w:rsidR="006117F0" w:rsidRPr="00B64655">
        <w:rPr>
          <w:sz w:val="32"/>
          <w:szCs w:val="32"/>
          <w:lang w:eastAsia="ar-SA"/>
        </w:rPr>
        <w:t>С</w:t>
      </w:r>
      <w:r w:rsidR="00B64655">
        <w:rPr>
          <w:sz w:val="32"/>
          <w:szCs w:val="32"/>
          <w:lang w:eastAsia="ar-SA"/>
        </w:rPr>
        <w:t>ейчас там 12</w:t>
      </w:r>
      <w:r w:rsidR="006117F0" w:rsidRPr="00B64655">
        <w:rPr>
          <w:sz w:val="32"/>
          <w:szCs w:val="32"/>
          <w:lang w:eastAsia="ar-SA"/>
        </w:rPr>
        <w:t xml:space="preserve"> детей</w:t>
      </w:r>
      <w:r w:rsidR="00B64655">
        <w:rPr>
          <w:sz w:val="32"/>
          <w:szCs w:val="32"/>
          <w:lang w:eastAsia="ar-SA"/>
        </w:rPr>
        <w:t>.</w:t>
      </w:r>
      <w:r w:rsidRPr="00C53441">
        <w:rPr>
          <w:sz w:val="32"/>
          <w:szCs w:val="32"/>
          <w:lang w:eastAsia="ar-SA"/>
        </w:rPr>
        <w:t xml:space="preserve"> </w:t>
      </w:r>
    </w:p>
    <w:p w:rsidR="00B8305F" w:rsidRPr="00C53441" w:rsidRDefault="00B8305F" w:rsidP="00E233C6">
      <w:pPr>
        <w:suppressAutoHyphens/>
        <w:spacing w:line="300" w:lineRule="auto"/>
        <w:ind w:firstLine="709"/>
        <w:jc w:val="both"/>
        <w:rPr>
          <w:sz w:val="32"/>
          <w:szCs w:val="32"/>
          <w:lang w:eastAsia="ar-SA"/>
        </w:rPr>
      </w:pPr>
      <w:r w:rsidRPr="00C53441">
        <w:rPr>
          <w:sz w:val="32"/>
          <w:szCs w:val="32"/>
          <w:lang w:eastAsia="ar-SA"/>
        </w:rPr>
        <w:t>Дошкольники - активные участники сдачи норм ГТО. В детско</w:t>
      </w:r>
      <w:r w:rsidR="00215129" w:rsidRPr="00C53441">
        <w:rPr>
          <w:sz w:val="32"/>
          <w:szCs w:val="32"/>
          <w:lang w:eastAsia="ar-SA"/>
        </w:rPr>
        <w:t>м</w:t>
      </w:r>
      <w:r w:rsidRPr="00C53441">
        <w:rPr>
          <w:sz w:val="32"/>
          <w:szCs w:val="32"/>
          <w:lang w:eastAsia="ar-SA"/>
        </w:rPr>
        <w:t xml:space="preserve"> сад</w:t>
      </w:r>
      <w:r w:rsidR="00215129" w:rsidRPr="00C53441">
        <w:rPr>
          <w:sz w:val="32"/>
          <w:szCs w:val="32"/>
          <w:lang w:eastAsia="ar-SA"/>
        </w:rPr>
        <w:t>у</w:t>
      </w:r>
      <w:r w:rsidRPr="00C53441">
        <w:rPr>
          <w:sz w:val="32"/>
          <w:szCs w:val="32"/>
          <w:lang w:eastAsia="ar-SA"/>
        </w:rPr>
        <w:t xml:space="preserve"> «Звездочка» </w:t>
      </w:r>
      <w:r w:rsidR="00215129" w:rsidRPr="00C53441">
        <w:rPr>
          <w:sz w:val="32"/>
          <w:szCs w:val="32"/>
          <w:lang w:eastAsia="ar-SA"/>
        </w:rPr>
        <w:t xml:space="preserve"> 4 ребенка </w:t>
      </w:r>
      <w:r w:rsidRPr="00C53441">
        <w:rPr>
          <w:sz w:val="32"/>
          <w:szCs w:val="32"/>
          <w:lang w:eastAsia="ar-SA"/>
        </w:rPr>
        <w:t xml:space="preserve">стали обладателями золотых значков и 2 серебряных, В  Детском саду </w:t>
      </w:r>
      <w:r w:rsidR="00215129" w:rsidRPr="00C53441">
        <w:rPr>
          <w:sz w:val="32"/>
          <w:szCs w:val="32"/>
          <w:lang w:eastAsia="ar-SA"/>
        </w:rPr>
        <w:t>«</w:t>
      </w:r>
      <w:r w:rsidRPr="00C53441">
        <w:rPr>
          <w:sz w:val="32"/>
          <w:szCs w:val="32"/>
          <w:lang w:eastAsia="ar-SA"/>
        </w:rPr>
        <w:t>Пчелка</w:t>
      </w:r>
      <w:r w:rsidR="00215129" w:rsidRPr="00C53441">
        <w:rPr>
          <w:sz w:val="32"/>
          <w:szCs w:val="32"/>
          <w:lang w:eastAsia="ar-SA"/>
        </w:rPr>
        <w:t>»</w:t>
      </w:r>
      <w:r w:rsidRPr="00C53441">
        <w:rPr>
          <w:sz w:val="32"/>
          <w:szCs w:val="32"/>
          <w:lang w:eastAsia="ar-SA"/>
        </w:rPr>
        <w:t xml:space="preserve"> 17 обладателей знаков ГТО: 4 золотых, 6 серебряных, 7 бронзовых.</w:t>
      </w:r>
    </w:p>
    <w:p w:rsidR="00B8305F" w:rsidRPr="00C53441" w:rsidRDefault="00B8305F" w:rsidP="00E233C6">
      <w:pPr>
        <w:suppressAutoHyphens/>
        <w:spacing w:line="300" w:lineRule="auto"/>
        <w:ind w:firstLine="709"/>
        <w:jc w:val="both"/>
        <w:rPr>
          <w:sz w:val="32"/>
          <w:szCs w:val="32"/>
          <w:lang w:eastAsia="ar-SA"/>
        </w:rPr>
      </w:pPr>
      <w:r w:rsidRPr="00C53441">
        <w:rPr>
          <w:sz w:val="32"/>
          <w:szCs w:val="32"/>
          <w:lang w:eastAsia="ar-SA"/>
        </w:rPr>
        <w:t>Воспитанники дошкольных организаций – главная гордость сводного хора Медынского района, который выступает на общегородских мероприятиях.</w:t>
      </w:r>
    </w:p>
    <w:p w:rsidR="00B8305F" w:rsidRPr="00C53441" w:rsidRDefault="00B8305F"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Из 6</w:t>
      </w:r>
      <w:r w:rsidR="00B64655">
        <w:rPr>
          <w:rFonts w:eastAsiaTheme="minorHAnsi"/>
          <w:sz w:val="32"/>
          <w:szCs w:val="32"/>
          <w:lang w:eastAsia="en-US"/>
        </w:rPr>
        <w:t>6</w:t>
      </w:r>
      <w:r w:rsidRPr="00C53441">
        <w:rPr>
          <w:rFonts w:eastAsiaTheme="minorHAnsi"/>
          <w:sz w:val="32"/>
          <w:szCs w:val="32"/>
          <w:lang w:eastAsia="en-US"/>
        </w:rPr>
        <w:t xml:space="preserve"> выпускников 11 класса – 33 человека (53%) поступили в ВУЗы, 5 СПО, 7 служат в армии, 10 чел. трудоустроены.</w:t>
      </w:r>
    </w:p>
    <w:p w:rsidR="00B8305F" w:rsidRPr="00C53441" w:rsidRDefault="00B8305F"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Сегодня в системе образования района трудится  130   педагогических работников. Кадровый педагогический состав района  на протяжении нескольких лет остаётся  стабильным. В этом году три молодых сп</w:t>
      </w:r>
      <w:r w:rsidR="000D4D76" w:rsidRPr="00C53441">
        <w:rPr>
          <w:rFonts w:eastAsiaTheme="minorHAnsi"/>
          <w:sz w:val="32"/>
          <w:szCs w:val="32"/>
          <w:lang w:eastAsia="en-US"/>
        </w:rPr>
        <w:t xml:space="preserve">ециалиста пришли работать в </w:t>
      </w:r>
      <w:proofErr w:type="gramStart"/>
      <w:r w:rsidRPr="00C53441">
        <w:rPr>
          <w:rFonts w:eastAsiaTheme="minorHAnsi"/>
          <w:sz w:val="32"/>
          <w:szCs w:val="32"/>
          <w:lang w:eastAsia="en-US"/>
        </w:rPr>
        <w:t>Медынск</w:t>
      </w:r>
      <w:r w:rsidR="000D4D76" w:rsidRPr="00C53441">
        <w:rPr>
          <w:rFonts w:eastAsiaTheme="minorHAnsi"/>
          <w:sz w:val="32"/>
          <w:szCs w:val="32"/>
          <w:lang w:eastAsia="en-US"/>
        </w:rPr>
        <w:t>ую</w:t>
      </w:r>
      <w:proofErr w:type="gramEnd"/>
      <w:r w:rsidRPr="00C53441">
        <w:rPr>
          <w:rFonts w:eastAsiaTheme="minorHAnsi"/>
          <w:sz w:val="32"/>
          <w:szCs w:val="32"/>
          <w:lang w:eastAsia="en-US"/>
        </w:rPr>
        <w:t xml:space="preserve"> и </w:t>
      </w:r>
      <w:proofErr w:type="spellStart"/>
      <w:r w:rsidRPr="00C53441">
        <w:rPr>
          <w:rFonts w:eastAsiaTheme="minorHAnsi"/>
          <w:sz w:val="32"/>
          <w:szCs w:val="32"/>
          <w:lang w:eastAsia="en-US"/>
        </w:rPr>
        <w:t>Кременск</w:t>
      </w:r>
      <w:r w:rsidR="000D4D76" w:rsidRPr="00C53441">
        <w:rPr>
          <w:rFonts w:eastAsiaTheme="minorHAnsi"/>
          <w:sz w:val="32"/>
          <w:szCs w:val="32"/>
          <w:lang w:eastAsia="en-US"/>
        </w:rPr>
        <w:t>ую</w:t>
      </w:r>
      <w:proofErr w:type="spellEnd"/>
      <w:r w:rsidRPr="00C53441">
        <w:rPr>
          <w:rFonts w:eastAsiaTheme="minorHAnsi"/>
          <w:sz w:val="32"/>
          <w:szCs w:val="32"/>
          <w:lang w:eastAsia="en-US"/>
        </w:rPr>
        <w:t xml:space="preserve"> школы.</w:t>
      </w:r>
    </w:p>
    <w:p w:rsidR="00B8305F" w:rsidRPr="00C53441" w:rsidRDefault="00B8305F" w:rsidP="00E233C6">
      <w:pPr>
        <w:spacing w:line="300" w:lineRule="auto"/>
        <w:ind w:firstLine="709"/>
        <w:jc w:val="both"/>
        <w:rPr>
          <w:rFonts w:eastAsiaTheme="minorHAnsi"/>
          <w:sz w:val="32"/>
          <w:szCs w:val="32"/>
          <w:lang w:eastAsia="en-US"/>
        </w:rPr>
      </w:pPr>
      <w:r w:rsidRPr="00C53441">
        <w:rPr>
          <w:rFonts w:eastAsiaTheme="minorHAnsi"/>
          <w:sz w:val="32"/>
          <w:szCs w:val="32"/>
          <w:lang w:eastAsia="en-US"/>
        </w:rPr>
        <w:t xml:space="preserve">Особое внимание уделяется повышению профессиональных компетенций педагогических работников. В прошлом учебном году курсы повышения квалификации по различным моделям прошли 105 педагогов (81%). Высшую квалификационную категорию имеют </w:t>
      </w:r>
      <w:r w:rsidRPr="00C53441">
        <w:rPr>
          <w:rFonts w:eastAsiaTheme="minorHAnsi"/>
          <w:color w:val="000000"/>
          <w:sz w:val="32"/>
          <w:szCs w:val="32"/>
          <w:lang w:eastAsia="en-US"/>
        </w:rPr>
        <w:t>25</w:t>
      </w:r>
      <w:r w:rsidRPr="00C53441">
        <w:rPr>
          <w:rFonts w:eastAsiaTheme="minorHAnsi"/>
          <w:sz w:val="32"/>
          <w:szCs w:val="32"/>
          <w:lang w:eastAsia="en-US"/>
        </w:rPr>
        <w:t xml:space="preserve"> педагогов</w:t>
      </w:r>
      <w:r w:rsidRPr="00C53441">
        <w:rPr>
          <w:rFonts w:eastAsiaTheme="minorHAnsi"/>
          <w:color w:val="000000"/>
          <w:sz w:val="32"/>
          <w:szCs w:val="32"/>
          <w:lang w:eastAsia="en-US"/>
        </w:rPr>
        <w:t>,  первую  - 51</w:t>
      </w:r>
      <w:r w:rsidRPr="00C53441">
        <w:rPr>
          <w:rFonts w:eastAsiaTheme="minorHAnsi"/>
          <w:sz w:val="32"/>
          <w:szCs w:val="32"/>
          <w:lang w:eastAsia="en-US"/>
        </w:rPr>
        <w:t xml:space="preserve">.  </w:t>
      </w:r>
    </w:p>
    <w:p w:rsidR="00B8305F" w:rsidRPr="00C53441" w:rsidRDefault="00B8305F" w:rsidP="00E23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709"/>
        <w:jc w:val="both"/>
        <w:rPr>
          <w:sz w:val="32"/>
          <w:szCs w:val="32"/>
        </w:rPr>
      </w:pPr>
      <w:r w:rsidRPr="00C53441">
        <w:rPr>
          <w:sz w:val="32"/>
          <w:szCs w:val="32"/>
        </w:rPr>
        <w:t>Одним из важных направлений деятельности образовательной системы является участие в Национальном проекте «Образование».</w:t>
      </w:r>
    </w:p>
    <w:p w:rsidR="00B8305F" w:rsidRPr="00C53441" w:rsidRDefault="00B8305F" w:rsidP="00E23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709"/>
        <w:jc w:val="both"/>
        <w:rPr>
          <w:sz w:val="32"/>
          <w:szCs w:val="32"/>
        </w:rPr>
      </w:pPr>
      <w:r w:rsidRPr="00C53441">
        <w:rPr>
          <w:sz w:val="32"/>
          <w:szCs w:val="32"/>
        </w:rPr>
        <w:t>Региональный проект «</w:t>
      </w:r>
      <w:proofErr w:type="spellStart"/>
      <w:r w:rsidRPr="00C53441">
        <w:rPr>
          <w:sz w:val="32"/>
          <w:szCs w:val="32"/>
        </w:rPr>
        <w:t>Агроклассы</w:t>
      </w:r>
      <w:proofErr w:type="spellEnd"/>
      <w:r w:rsidRPr="00C53441">
        <w:rPr>
          <w:sz w:val="32"/>
          <w:szCs w:val="32"/>
        </w:rPr>
        <w:t xml:space="preserve">» реализуется с </w:t>
      </w:r>
      <w:r w:rsidRPr="0094149E">
        <w:rPr>
          <w:sz w:val="32"/>
          <w:szCs w:val="32"/>
        </w:rPr>
        <w:t>1 сентября 2019</w:t>
      </w:r>
      <w:r w:rsidRPr="00C53441">
        <w:rPr>
          <w:sz w:val="32"/>
          <w:szCs w:val="32"/>
        </w:rPr>
        <w:t xml:space="preserve"> г. в 4 </w:t>
      </w:r>
      <w:r w:rsidR="000D4D76" w:rsidRPr="00C53441">
        <w:rPr>
          <w:sz w:val="32"/>
          <w:szCs w:val="32"/>
        </w:rPr>
        <w:t>школах района</w:t>
      </w:r>
      <w:r w:rsidRPr="00C53441">
        <w:rPr>
          <w:sz w:val="32"/>
          <w:szCs w:val="32"/>
        </w:rPr>
        <w:t>:  Медынская</w:t>
      </w:r>
      <w:r w:rsidR="000D4D76" w:rsidRPr="00C53441">
        <w:rPr>
          <w:sz w:val="32"/>
          <w:szCs w:val="32"/>
        </w:rPr>
        <w:t>,</w:t>
      </w:r>
      <w:r w:rsidRPr="00C53441">
        <w:rPr>
          <w:sz w:val="32"/>
          <w:szCs w:val="32"/>
        </w:rPr>
        <w:t xml:space="preserve"> </w:t>
      </w:r>
      <w:proofErr w:type="spellStart"/>
      <w:r w:rsidRPr="00C53441">
        <w:rPr>
          <w:sz w:val="32"/>
          <w:szCs w:val="32"/>
        </w:rPr>
        <w:t>К</w:t>
      </w:r>
      <w:r w:rsidR="000D4D76" w:rsidRPr="00C53441">
        <w:rPr>
          <w:sz w:val="32"/>
          <w:szCs w:val="32"/>
        </w:rPr>
        <w:t>ременская</w:t>
      </w:r>
      <w:proofErr w:type="spellEnd"/>
      <w:r w:rsidR="000D4D76" w:rsidRPr="00C53441">
        <w:rPr>
          <w:sz w:val="32"/>
          <w:szCs w:val="32"/>
        </w:rPr>
        <w:t xml:space="preserve">, </w:t>
      </w:r>
      <w:proofErr w:type="spellStart"/>
      <w:r w:rsidR="000D4D76" w:rsidRPr="00C53441">
        <w:rPr>
          <w:sz w:val="32"/>
          <w:szCs w:val="32"/>
        </w:rPr>
        <w:t>Передельская</w:t>
      </w:r>
      <w:proofErr w:type="spellEnd"/>
      <w:r w:rsidR="000D4D76" w:rsidRPr="00C53441">
        <w:rPr>
          <w:sz w:val="32"/>
          <w:szCs w:val="32"/>
        </w:rPr>
        <w:t xml:space="preserve"> и </w:t>
      </w:r>
      <w:r w:rsidRPr="00C53441">
        <w:rPr>
          <w:sz w:val="32"/>
          <w:szCs w:val="32"/>
        </w:rPr>
        <w:t xml:space="preserve"> </w:t>
      </w:r>
      <w:r w:rsidRPr="00C53441">
        <w:rPr>
          <w:sz w:val="32"/>
          <w:szCs w:val="32"/>
        </w:rPr>
        <w:lastRenderedPageBreak/>
        <w:t>Романовская</w:t>
      </w:r>
      <w:r w:rsidR="000D4D76" w:rsidRPr="00C53441">
        <w:rPr>
          <w:sz w:val="32"/>
          <w:szCs w:val="32"/>
        </w:rPr>
        <w:t xml:space="preserve">. </w:t>
      </w:r>
      <w:proofErr w:type="gramStart"/>
      <w:r w:rsidRPr="00C53441">
        <w:rPr>
          <w:sz w:val="32"/>
          <w:szCs w:val="32"/>
        </w:rPr>
        <w:t xml:space="preserve">Так, в Медынской школе, </w:t>
      </w:r>
      <w:proofErr w:type="spellStart"/>
      <w:r w:rsidRPr="00C53441">
        <w:rPr>
          <w:sz w:val="32"/>
          <w:szCs w:val="32"/>
        </w:rPr>
        <w:t>агроклассы</w:t>
      </w:r>
      <w:proofErr w:type="spellEnd"/>
      <w:r w:rsidRPr="00C53441">
        <w:rPr>
          <w:sz w:val="32"/>
          <w:szCs w:val="32"/>
        </w:rPr>
        <w:t xml:space="preserve"> – это комплексный курс обучения обучающихся 10 класса в рамках внеурочной деятельности по специально созданной программе «Введение в агробизнес».  </w:t>
      </w:r>
      <w:proofErr w:type="gramEnd"/>
    </w:p>
    <w:p w:rsidR="00B8305F" w:rsidRPr="00C53441" w:rsidRDefault="00B8305F" w:rsidP="00E233C6">
      <w:pPr>
        <w:spacing w:line="300" w:lineRule="auto"/>
        <w:ind w:firstLine="709"/>
        <w:jc w:val="both"/>
        <w:rPr>
          <w:sz w:val="32"/>
          <w:szCs w:val="32"/>
        </w:rPr>
      </w:pPr>
      <w:r w:rsidRPr="00C53441">
        <w:rPr>
          <w:sz w:val="32"/>
          <w:szCs w:val="32"/>
        </w:rPr>
        <w:t xml:space="preserve">Для выявления и поддержки одаренных детей направлен региональный проект «Успех каждого ребенка». В прошлом учебном году увеличилось количество обучающихся, принимавших участие в конкурсных мероприятиях, а так же увеличилось количество победителей. </w:t>
      </w:r>
    </w:p>
    <w:p w:rsidR="00B8305F" w:rsidRPr="00C53441" w:rsidRDefault="00B8305F" w:rsidP="00E233C6">
      <w:pPr>
        <w:suppressAutoHyphens/>
        <w:spacing w:line="300" w:lineRule="auto"/>
        <w:ind w:firstLine="709"/>
        <w:jc w:val="both"/>
        <w:rPr>
          <w:sz w:val="32"/>
          <w:szCs w:val="32"/>
          <w:lang w:eastAsia="ar-SA"/>
        </w:rPr>
      </w:pPr>
      <w:r w:rsidRPr="00C53441">
        <w:rPr>
          <w:sz w:val="32"/>
          <w:szCs w:val="32"/>
          <w:lang w:eastAsia="ar-SA"/>
        </w:rPr>
        <w:t xml:space="preserve">Всего в 2019 г. приняло участие в конкурсах   </w:t>
      </w:r>
      <w:r w:rsidRPr="00C53441">
        <w:rPr>
          <w:b/>
          <w:sz w:val="32"/>
          <w:szCs w:val="32"/>
          <w:lang w:eastAsia="ar-SA"/>
        </w:rPr>
        <w:t xml:space="preserve"> 1321 </w:t>
      </w:r>
      <w:r w:rsidRPr="00C53441">
        <w:rPr>
          <w:sz w:val="32"/>
          <w:szCs w:val="32"/>
          <w:lang w:eastAsia="ar-SA"/>
        </w:rPr>
        <w:t>учащийся</w:t>
      </w:r>
      <w:r w:rsidR="000D4D76" w:rsidRPr="00C53441">
        <w:rPr>
          <w:sz w:val="32"/>
          <w:szCs w:val="32"/>
          <w:lang w:eastAsia="ar-SA"/>
        </w:rPr>
        <w:t xml:space="preserve"> (</w:t>
      </w:r>
      <w:r w:rsidR="00215129" w:rsidRPr="00C53441">
        <w:rPr>
          <w:sz w:val="32"/>
          <w:szCs w:val="32"/>
          <w:lang w:eastAsia="ar-SA"/>
        </w:rPr>
        <w:t>95</w:t>
      </w:r>
      <w:r w:rsidR="000D4D76" w:rsidRPr="00C53441">
        <w:rPr>
          <w:sz w:val="32"/>
          <w:szCs w:val="32"/>
          <w:lang w:eastAsia="ar-SA"/>
        </w:rPr>
        <w:t xml:space="preserve"> %) </w:t>
      </w:r>
      <w:r w:rsidRPr="00C53441">
        <w:rPr>
          <w:sz w:val="32"/>
          <w:szCs w:val="32"/>
          <w:lang w:eastAsia="ar-SA"/>
        </w:rPr>
        <w:t>, из них: победителей – 96 чел., призеров –129  чел.</w:t>
      </w:r>
    </w:p>
    <w:p w:rsidR="00B8305F" w:rsidRPr="00C53441" w:rsidRDefault="00B8305F" w:rsidP="00E23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709"/>
        <w:jc w:val="both"/>
        <w:rPr>
          <w:sz w:val="32"/>
          <w:szCs w:val="32"/>
          <w:lang w:eastAsia="ar-SA"/>
        </w:rPr>
      </w:pPr>
      <w:r w:rsidRPr="00C53441">
        <w:rPr>
          <w:sz w:val="32"/>
          <w:szCs w:val="32"/>
          <w:lang w:eastAsia="ar-SA"/>
        </w:rPr>
        <w:t>В муниципальном  этапе конкурса</w:t>
      </w:r>
      <w:r w:rsidR="000D4D76" w:rsidRPr="00C53441">
        <w:rPr>
          <w:sz w:val="32"/>
          <w:szCs w:val="32"/>
          <w:lang w:eastAsia="ar-SA"/>
        </w:rPr>
        <w:t xml:space="preserve"> одаренных учащихся в области проектной и исследовательской деятельности</w:t>
      </w:r>
      <w:r w:rsidRPr="00C53441">
        <w:rPr>
          <w:sz w:val="32"/>
          <w:szCs w:val="32"/>
          <w:lang w:eastAsia="ar-SA"/>
        </w:rPr>
        <w:t xml:space="preserve"> приняли участие 10 </w:t>
      </w:r>
      <w:r w:rsidR="000D4D76" w:rsidRPr="00C53441">
        <w:rPr>
          <w:sz w:val="32"/>
          <w:szCs w:val="32"/>
          <w:lang w:eastAsia="ar-SA"/>
        </w:rPr>
        <w:t>учеников</w:t>
      </w:r>
      <w:r w:rsidRPr="00C53441">
        <w:rPr>
          <w:sz w:val="32"/>
          <w:szCs w:val="32"/>
          <w:lang w:eastAsia="ar-SA"/>
        </w:rPr>
        <w:t xml:space="preserve">  9-11 классов (6 </w:t>
      </w:r>
      <w:r w:rsidR="000D4D76" w:rsidRPr="00C53441">
        <w:rPr>
          <w:sz w:val="32"/>
          <w:szCs w:val="32"/>
          <w:lang w:eastAsia="ar-SA"/>
        </w:rPr>
        <w:t xml:space="preserve">-  Медынской, </w:t>
      </w:r>
      <w:r w:rsidRPr="00C53441">
        <w:rPr>
          <w:sz w:val="32"/>
          <w:szCs w:val="32"/>
          <w:lang w:eastAsia="ar-SA"/>
        </w:rPr>
        <w:t>1</w:t>
      </w:r>
      <w:r w:rsidR="000D4D76" w:rsidRPr="00C53441">
        <w:rPr>
          <w:sz w:val="32"/>
          <w:szCs w:val="32"/>
          <w:lang w:eastAsia="ar-SA"/>
        </w:rPr>
        <w:t>-</w:t>
      </w:r>
      <w:r w:rsidRPr="00C53441">
        <w:rPr>
          <w:sz w:val="32"/>
          <w:szCs w:val="32"/>
          <w:lang w:eastAsia="ar-SA"/>
        </w:rPr>
        <w:t xml:space="preserve"> </w:t>
      </w:r>
      <w:proofErr w:type="spellStart"/>
      <w:r w:rsidRPr="00C53441">
        <w:rPr>
          <w:sz w:val="32"/>
          <w:szCs w:val="32"/>
          <w:lang w:eastAsia="ar-SA"/>
        </w:rPr>
        <w:t>Адуевской</w:t>
      </w:r>
      <w:proofErr w:type="spellEnd"/>
      <w:r w:rsidR="000D4D76" w:rsidRPr="00C53441">
        <w:rPr>
          <w:sz w:val="32"/>
          <w:szCs w:val="32"/>
          <w:lang w:eastAsia="ar-SA"/>
        </w:rPr>
        <w:t>,</w:t>
      </w:r>
      <w:r w:rsidRPr="00C53441">
        <w:rPr>
          <w:sz w:val="32"/>
          <w:szCs w:val="32"/>
          <w:lang w:eastAsia="ar-SA"/>
        </w:rPr>
        <w:t xml:space="preserve">  2</w:t>
      </w:r>
      <w:r w:rsidR="000D4D76" w:rsidRPr="00C53441">
        <w:rPr>
          <w:sz w:val="32"/>
          <w:szCs w:val="32"/>
          <w:lang w:eastAsia="ar-SA"/>
        </w:rPr>
        <w:t xml:space="preserve"> –</w:t>
      </w:r>
      <w:r w:rsidRPr="00C53441">
        <w:rPr>
          <w:sz w:val="32"/>
          <w:szCs w:val="32"/>
          <w:lang w:eastAsia="ar-SA"/>
        </w:rPr>
        <w:t xml:space="preserve"> </w:t>
      </w:r>
      <w:proofErr w:type="spellStart"/>
      <w:r w:rsidRPr="00C53441">
        <w:rPr>
          <w:sz w:val="32"/>
          <w:szCs w:val="32"/>
          <w:lang w:eastAsia="ar-SA"/>
        </w:rPr>
        <w:t>Радюкинской</w:t>
      </w:r>
      <w:proofErr w:type="spellEnd"/>
      <w:r w:rsidR="000D4D76" w:rsidRPr="00C53441">
        <w:rPr>
          <w:sz w:val="32"/>
          <w:szCs w:val="32"/>
          <w:lang w:eastAsia="ar-SA"/>
        </w:rPr>
        <w:t>,</w:t>
      </w:r>
      <w:r w:rsidRPr="00C53441">
        <w:rPr>
          <w:sz w:val="32"/>
          <w:szCs w:val="32"/>
          <w:lang w:eastAsia="ar-SA"/>
        </w:rPr>
        <w:t xml:space="preserve">   1</w:t>
      </w:r>
      <w:r w:rsidR="000D4D76" w:rsidRPr="00C53441">
        <w:rPr>
          <w:sz w:val="32"/>
          <w:szCs w:val="32"/>
          <w:lang w:eastAsia="ar-SA"/>
        </w:rPr>
        <w:t xml:space="preserve"> - Ро</w:t>
      </w:r>
      <w:r w:rsidRPr="00C53441">
        <w:rPr>
          <w:sz w:val="32"/>
          <w:szCs w:val="32"/>
          <w:lang w:eastAsia="ar-SA"/>
        </w:rPr>
        <w:t>мановской). Победителем регионального этапа  конкурса стал уч</w:t>
      </w:r>
      <w:r w:rsidR="00B64655">
        <w:rPr>
          <w:sz w:val="32"/>
          <w:szCs w:val="32"/>
          <w:lang w:eastAsia="ar-SA"/>
        </w:rPr>
        <w:t>еник 11 класса</w:t>
      </w:r>
      <w:r w:rsidRPr="00C53441">
        <w:rPr>
          <w:sz w:val="32"/>
          <w:szCs w:val="32"/>
          <w:lang w:eastAsia="ar-SA"/>
        </w:rPr>
        <w:t xml:space="preserve"> Медынской  </w:t>
      </w:r>
      <w:r w:rsidRPr="00B64655">
        <w:rPr>
          <w:sz w:val="32"/>
          <w:szCs w:val="32"/>
          <w:lang w:eastAsia="ar-SA"/>
        </w:rPr>
        <w:t>школы</w:t>
      </w:r>
      <w:r w:rsidR="000D4D76" w:rsidRPr="00B64655">
        <w:rPr>
          <w:sz w:val="32"/>
          <w:szCs w:val="32"/>
          <w:lang w:eastAsia="ar-SA"/>
        </w:rPr>
        <w:t xml:space="preserve"> </w:t>
      </w:r>
      <w:r w:rsidR="00B64655">
        <w:rPr>
          <w:sz w:val="32"/>
          <w:szCs w:val="32"/>
          <w:lang w:eastAsia="ar-SA"/>
        </w:rPr>
        <w:t xml:space="preserve"> Савин Владимир.</w:t>
      </w:r>
    </w:p>
    <w:p w:rsidR="00B8305F" w:rsidRPr="00C53441" w:rsidRDefault="00B8305F" w:rsidP="00E233C6">
      <w:pPr>
        <w:suppressAutoHyphens/>
        <w:spacing w:line="300" w:lineRule="auto"/>
        <w:ind w:firstLine="709"/>
        <w:jc w:val="both"/>
        <w:rPr>
          <w:sz w:val="32"/>
          <w:szCs w:val="32"/>
          <w:lang w:eastAsia="ar-SA"/>
        </w:rPr>
      </w:pPr>
      <w:proofErr w:type="gramStart"/>
      <w:r w:rsidRPr="00C53441">
        <w:rPr>
          <w:sz w:val="32"/>
          <w:szCs w:val="32"/>
          <w:lang w:eastAsia="ar-SA"/>
        </w:rPr>
        <w:t xml:space="preserve">В течение </w:t>
      </w:r>
      <w:r w:rsidR="00131E85" w:rsidRPr="00C53441">
        <w:rPr>
          <w:sz w:val="32"/>
          <w:szCs w:val="32"/>
          <w:lang w:eastAsia="ar-SA"/>
        </w:rPr>
        <w:t xml:space="preserve">всего </w:t>
      </w:r>
      <w:r w:rsidRPr="00C53441">
        <w:rPr>
          <w:sz w:val="32"/>
          <w:szCs w:val="32"/>
          <w:lang w:eastAsia="ar-SA"/>
        </w:rPr>
        <w:t>года</w:t>
      </w:r>
      <w:r w:rsidR="00131E85" w:rsidRPr="00C53441">
        <w:rPr>
          <w:sz w:val="32"/>
          <w:szCs w:val="32"/>
          <w:lang w:eastAsia="ar-SA"/>
        </w:rPr>
        <w:t xml:space="preserve"> ученики</w:t>
      </w:r>
      <w:r w:rsidRPr="00C53441">
        <w:rPr>
          <w:sz w:val="32"/>
          <w:szCs w:val="32"/>
          <w:lang w:eastAsia="ar-SA"/>
        </w:rPr>
        <w:t xml:space="preserve">  Медынской и Романовской  школ  принимали активное участие  в профильных сменах для одаренных детей  на базе Областного центра  образования.</w:t>
      </w:r>
      <w:proofErr w:type="gramEnd"/>
    </w:p>
    <w:p w:rsidR="00B8305F" w:rsidRPr="00C53441" w:rsidRDefault="00B8305F" w:rsidP="00E233C6">
      <w:pPr>
        <w:suppressAutoHyphens/>
        <w:spacing w:line="300" w:lineRule="auto"/>
        <w:ind w:firstLine="709"/>
        <w:jc w:val="both"/>
        <w:rPr>
          <w:rFonts w:eastAsia="Calibri"/>
          <w:sz w:val="32"/>
          <w:szCs w:val="32"/>
          <w:lang w:eastAsia="en-US"/>
        </w:rPr>
      </w:pPr>
      <w:r w:rsidRPr="00C53441">
        <w:rPr>
          <w:rFonts w:eastAsia="Calibri"/>
          <w:sz w:val="32"/>
          <w:szCs w:val="32"/>
          <w:lang w:eastAsia="ar-SA"/>
        </w:rPr>
        <w:t>Огромное внимание в районе уделяется  отдыху и оздоровлению детей.</w:t>
      </w:r>
      <w:r w:rsidRPr="00C53441">
        <w:rPr>
          <w:sz w:val="32"/>
          <w:szCs w:val="32"/>
        </w:rPr>
        <w:t xml:space="preserve"> На базе </w:t>
      </w:r>
      <w:r w:rsidR="00131E85" w:rsidRPr="00C53441">
        <w:rPr>
          <w:sz w:val="32"/>
          <w:szCs w:val="32"/>
        </w:rPr>
        <w:t>школ</w:t>
      </w:r>
      <w:r w:rsidRPr="00C53441">
        <w:rPr>
          <w:sz w:val="32"/>
          <w:szCs w:val="32"/>
        </w:rPr>
        <w:t xml:space="preserve">  работали 9 оздоровительных лагерей, в которых отдохнуло 270 школьников, в том числе 115 детей из семей, находящихся в трудной жизненной ситуации. На организацию отдыха детей из областного бюджета выделено 450</w:t>
      </w:r>
      <w:r w:rsidR="00131E85" w:rsidRPr="00C53441">
        <w:rPr>
          <w:sz w:val="32"/>
          <w:szCs w:val="32"/>
        </w:rPr>
        <w:t xml:space="preserve"> тыс.</w:t>
      </w:r>
      <w:r w:rsidRPr="00C53441">
        <w:rPr>
          <w:sz w:val="32"/>
          <w:szCs w:val="32"/>
        </w:rPr>
        <w:t xml:space="preserve"> руб., из бюджета</w:t>
      </w:r>
      <w:r w:rsidR="00131E85" w:rsidRPr="00C53441">
        <w:rPr>
          <w:sz w:val="32"/>
          <w:szCs w:val="32"/>
        </w:rPr>
        <w:t xml:space="preserve"> района</w:t>
      </w:r>
      <w:r w:rsidRPr="00C53441">
        <w:rPr>
          <w:sz w:val="32"/>
          <w:szCs w:val="32"/>
        </w:rPr>
        <w:t xml:space="preserve">  - 530</w:t>
      </w:r>
      <w:r w:rsidR="00131E85" w:rsidRPr="00C53441">
        <w:rPr>
          <w:sz w:val="32"/>
          <w:szCs w:val="32"/>
        </w:rPr>
        <w:t xml:space="preserve"> тыс.</w:t>
      </w:r>
      <w:r w:rsidRPr="00C53441">
        <w:rPr>
          <w:sz w:val="32"/>
          <w:szCs w:val="32"/>
        </w:rPr>
        <w:t xml:space="preserve"> руб. </w:t>
      </w:r>
    </w:p>
    <w:p w:rsidR="00B8305F" w:rsidRPr="00C53441" w:rsidRDefault="00B8305F" w:rsidP="00E233C6">
      <w:pPr>
        <w:spacing w:line="300" w:lineRule="auto"/>
        <w:ind w:firstLine="709"/>
        <w:jc w:val="both"/>
        <w:rPr>
          <w:rFonts w:eastAsia="Calibri"/>
          <w:sz w:val="32"/>
          <w:szCs w:val="32"/>
          <w:lang w:eastAsia="en-US"/>
        </w:rPr>
      </w:pPr>
      <w:r w:rsidRPr="00C53441">
        <w:rPr>
          <w:rFonts w:eastAsia="Calibri"/>
          <w:sz w:val="32"/>
          <w:szCs w:val="32"/>
          <w:lang w:eastAsia="en-US"/>
        </w:rPr>
        <w:t>В ежегодном областном конкурсе «ДОБРАЯ ДОРОГА ДЕТСТВА» Медынск</w:t>
      </w:r>
      <w:r w:rsidR="00131E85" w:rsidRPr="00C53441">
        <w:rPr>
          <w:rFonts w:eastAsia="Calibri"/>
          <w:sz w:val="32"/>
          <w:szCs w:val="32"/>
          <w:lang w:eastAsia="en-US"/>
        </w:rPr>
        <w:t>ая</w:t>
      </w:r>
      <w:r w:rsidRPr="00C53441">
        <w:rPr>
          <w:rFonts w:eastAsia="Calibri"/>
          <w:sz w:val="32"/>
          <w:szCs w:val="32"/>
          <w:lang w:eastAsia="en-US"/>
        </w:rPr>
        <w:t xml:space="preserve"> школ</w:t>
      </w:r>
      <w:r w:rsidR="00131E85" w:rsidRPr="00C53441">
        <w:rPr>
          <w:rFonts w:eastAsia="Calibri"/>
          <w:sz w:val="32"/>
          <w:szCs w:val="32"/>
          <w:lang w:eastAsia="en-US"/>
        </w:rPr>
        <w:t>а</w:t>
      </w:r>
      <w:r w:rsidRPr="00C53441">
        <w:rPr>
          <w:rFonts w:eastAsia="Calibri"/>
          <w:sz w:val="32"/>
          <w:szCs w:val="32"/>
          <w:lang w:eastAsia="en-US"/>
        </w:rPr>
        <w:t xml:space="preserve"> заняла 1 место. Программа была представлена на всероссийский  конкурс социальных активных технологий воспитания обучающихся «Растим гражданина» и заняла 3 место.</w:t>
      </w:r>
    </w:p>
    <w:p w:rsidR="00131E85" w:rsidRPr="00C53441" w:rsidRDefault="00131E85" w:rsidP="00E233C6">
      <w:pPr>
        <w:suppressAutoHyphens/>
        <w:spacing w:line="300" w:lineRule="auto"/>
        <w:ind w:firstLine="709"/>
        <w:jc w:val="both"/>
        <w:rPr>
          <w:sz w:val="32"/>
          <w:szCs w:val="32"/>
          <w:lang w:eastAsia="ar-SA"/>
        </w:rPr>
      </w:pPr>
      <w:r w:rsidRPr="00C53441">
        <w:rPr>
          <w:sz w:val="32"/>
          <w:szCs w:val="32"/>
          <w:lang w:eastAsia="ar-SA"/>
        </w:rPr>
        <w:t xml:space="preserve"> В начале 2019 года в школах проведен  районный конкурс на тему благоустройства.  На конкурс представлено 652 </w:t>
      </w:r>
      <w:r w:rsidR="00215129" w:rsidRPr="00C53441">
        <w:rPr>
          <w:sz w:val="32"/>
          <w:szCs w:val="32"/>
          <w:lang w:eastAsia="ar-SA"/>
        </w:rPr>
        <w:t>работ</w:t>
      </w:r>
      <w:r w:rsidRPr="00C53441">
        <w:rPr>
          <w:sz w:val="32"/>
          <w:szCs w:val="32"/>
          <w:lang w:eastAsia="ar-SA"/>
        </w:rPr>
        <w:t xml:space="preserve">. </w:t>
      </w:r>
      <w:r w:rsidR="00215129" w:rsidRPr="00C53441">
        <w:rPr>
          <w:sz w:val="32"/>
          <w:szCs w:val="32"/>
          <w:lang w:eastAsia="ar-SA"/>
        </w:rPr>
        <w:t>Работ</w:t>
      </w:r>
      <w:proofErr w:type="gramStart"/>
      <w:r w:rsidR="00215129" w:rsidRPr="00C53441">
        <w:rPr>
          <w:sz w:val="32"/>
          <w:szCs w:val="32"/>
          <w:lang w:eastAsia="ar-SA"/>
        </w:rPr>
        <w:t>ы-</w:t>
      </w:r>
      <w:proofErr w:type="gramEnd"/>
      <w:r w:rsidR="00215129" w:rsidRPr="00C53441">
        <w:rPr>
          <w:sz w:val="32"/>
          <w:szCs w:val="32"/>
          <w:lang w:eastAsia="ar-SA"/>
        </w:rPr>
        <w:t xml:space="preserve"> </w:t>
      </w:r>
      <w:r w:rsidRPr="00C53441">
        <w:rPr>
          <w:sz w:val="32"/>
          <w:szCs w:val="32"/>
          <w:lang w:eastAsia="ar-SA"/>
        </w:rPr>
        <w:t>победители  размещены на информационных досках в городских парках и улицах.</w:t>
      </w:r>
    </w:p>
    <w:p w:rsidR="00B8305F" w:rsidRPr="00C53441" w:rsidRDefault="00B8305F" w:rsidP="00E233C6">
      <w:pPr>
        <w:spacing w:line="300" w:lineRule="auto"/>
        <w:ind w:firstLine="709"/>
        <w:jc w:val="both"/>
        <w:rPr>
          <w:rFonts w:eastAsia="Calibri"/>
          <w:sz w:val="32"/>
          <w:szCs w:val="32"/>
          <w:lang w:eastAsia="en-US"/>
        </w:rPr>
      </w:pPr>
      <w:r w:rsidRPr="00C53441">
        <w:rPr>
          <w:rFonts w:eastAsia="Calibri"/>
          <w:sz w:val="32"/>
          <w:szCs w:val="32"/>
          <w:lang w:eastAsia="en-US"/>
        </w:rPr>
        <w:lastRenderedPageBreak/>
        <w:t>Все образовательные организации  провели косметические ремонты школьных кабинетов и коридоров. В Медынской школе работ</w:t>
      </w:r>
      <w:r w:rsidR="00131E85" w:rsidRPr="00C53441">
        <w:rPr>
          <w:rFonts w:eastAsia="Calibri"/>
          <w:sz w:val="32"/>
          <w:szCs w:val="32"/>
          <w:lang w:eastAsia="en-US"/>
        </w:rPr>
        <w:t>ала трудовая бригада школьников</w:t>
      </w:r>
      <w:r w:rsidRPr="00C53441">
        <w:rPr>
          <w:rFonts w:eastAsia="Calibri"/>
          <w:sz w:val="32"/>
          <w:szCs w:val="32"/>
          <w:lang w:eastAsia="en-US"/>
        </w:rPr>
        <w:t>. Сделан косметический ремонт школьной раздевалки (обустроен подвесной потолок, покра</w:t>
      </w:r>
      <w:r w:rsidR="00131E85" w:rsidRPr="00C53441">
        <w:rPr>
          <w:rFonts w:eastAsia="Calibri"/>
          <w:sz w:val="32"/>
          <w:szCs w:val="32"/>
          <w:lang w:eastAsia="en-US"/>
        </w:rPr>
        <w:t>шены</w:t>
      </w:r>
      <w:r w:rsidRPr="00C53441">
        <w:rPr>
          <w:rFonts w:eastAsia="Calibri"/>
          <w:sz w:val="32"/>
          <w:szCs w:val="32"/>
          <w:lang w:eastAsia="en-US"/>
        </w:rPr>
        <w:t xml:space="preserve"> стен</w:t>
      </w:r>
      <w:r w:rsidR="00131E85" w:rsidRPr="00C53441">
        <w:rPr>
          <w:rFonts w:eastAsia="Calibri"/>
          <w:sz w:val="32"/>
          <w:szCs w:val="32"/>
          <w:lang w:eastAsia="en-US"/>
        </w:rPr>
        <w:t>ы</w:t>
      </w:r>
      <w:r w:rsidRPr="00C53441">
        <w:rPr>
          <w:rFonts w:eastAsia="Calibri"/>
          <w:sz w:val="32"/>
          <w:szCs w:val="32"/>
          <w:lang w:eastAsia="en-US"/>
        </w:rPr>
        <w:t>, пол</w:t>
      </w:r>
      <w:r w:rsidR="00131E85" w:rsidRPr="00C53441">
        <w:rPr>
          <w:rFonts w:eastAsia="Calibri"/>
          <w:sz w:val="32"/>
          <w:szCs w:val="32"/>
          <w:lang w:eastAsia="en-US"/>
        </w:rPr>
        <w:t>ы</w:t>
      </w:r>
      <w:r w:rsidRPr="00C53441">
        <w:rPr>
          <w:rFonts w:eastAsia="Calibri"/>
          <w:sz w:val="32"/>
          <w:szCs w:val="32"/>
          <w:lang w:eastAsia="en-US"/>
        </w:rPr>
        <w:t>, потолк</w:t>
      </w:r>
      <w:r w:rsidR="00131E85" w:rsidRPr="00C53441">
        <w:rPr>
          <w:rFonts w:eastAsia="Calibri"/>
          <w:sz w:val="32"/>
          <w:szCs w:val="32"/>
          <w:lang w:eastAsia="en-US"/>
        </w:rPr>
        <w:t>и</w:t>
      </w:r>
      <w:r w:rsidRPr="00C53441">
        <w:rPr>
          <w:rFonts w:eastAsia="Calibri"/>
          <w:sz w:val="32"/>
          <w:szCs w:val="32"/>
          <w:lang w:eastAsia="en-US"/>
        </w:rPr>
        <w:t xml:space="preserve">). Большой объем работ выполнен в </w:t>
      </w:r>
      <w:proofErr w:type="spellStart"/>
      <w:r w:rsidRPr="00C53441">
        <w:rPr>
          <w:rFonts w:eastAsia="Calibri"/>
          <w:sz w:val="32"/>
          <w:szCs w:val="32"/>
          <w:lang w:eastAsia="en-US"/>
        </w:rPr>
        <w:t>Радюкинской</w:t>
      </w:r>
      <w:proofErr w:type="spellEnd"/>
      <w:r w:rsidRPr="00C53441">
        <w:rPr>
          <w:rFonts w:eastAsia="Calibri"/>
          <w:sz w:val="32"/>
          <w:szCs w:val="32"/>
          <w:lang w:eastAsia="en-US"/>
        </w:rPr>
        <w:t xml:space="preserve"> школе: заменены оконные блоки на 1 этаже здания. Проведен косметический ремонт  пищеблока, коридоров, спортивного зала,  установлено ограждение школьной территории. </w:t>
      </w:r>
    </w:p>
    <w:p w:rsidR="00B8305F" w:rsidRPr="00C53441" w:rsidRDefault="00B8305F" w:rsidP="00E233C6">
      <w:pPr>
        <w:spacing w:line="300" w:lineRule="auto"/>
        <w:ind w:firstLine="709"/>
        <w:jc w:val="both"/>
        <w:rPr>
          <w:rFonts w:eastAsia="Calibri"/>
          <w:sz w:val="32"/>
          <w:szCs w:val="32"/>
          <w:lang w:eastAsia="en-US"/>
        </w:rPr>
      </w:pPr>
      <w:r w:rsidRPr="00C53441">
        <w:rPr>
          <w:rFonts w:eastAsia="Calibri"/>
          <w:sz w:val="32"/>
          <w:szCs w:val="32"/>
          <w:lang w:eastAsia="en-US"/>
        </w:rPr>
        <w:t>В Михеевской школе осуществлен полный ремонт 1 этажа здания, покрашены стены, полы, заменены двери в учебных кабинетах</w:t>
      </w:r>
      <w:r w:rsidR="00131E85" w:rsidRPr="00C53441">
        <w:rPr>
          <w:rFonts w:eastAsia="Calibri"/>
          <w:sz w:val="32"/>
          <w:szCs w:val="32"/>
          <w:lang w:eastAsia="en-US"/>
        </w:rPr>
        <w:t>, произведен</w:t>
      </w:r>
      <w:r w:rsidRPr="00C53441">
        <w:rPr>
          <w:rFonts w:eastAsia="Calibri"/>
          <w:sz w:val="32"/>
          <w:szCs w:val="32"/>
          <w:lang w:eastAsia="en-US"/>
        </w:rPr>
        <w:t xml:space="preserve"> ремонт ограждения.</w:t>
      </w:r>
    </w:p>
    <w:p w:rsidR="00B8305F" w:rsidRPr="00C53441" w:rsidRDefault="00B8305F" w:rsidP="00E233C6">
      <w:pPr>
        <w:spacing w:line="300" w:lineRule="auto"/>
        <w:ind w:firstLine="709"/>
        <w:jc w:val="both"/>
        <w:rPr>
          <w:rFonts w:eastAsia="Calibri"/>
          <w:sz w:val="32"/>
          <w:szCs w:val="32"/>
          <w:lang w:eastAsia="en-US"/>
        </w:rPr>
      </w:pPr>
      <w:r w:rsidRPr="00C53441">
        <w:rPr>
          <w:rFonts w:eastAsia="Calibri"/>
          <w:sz w:val="32"/>
          <w:szCs w:val="32"/>
          <w:lang w:eastAsia="en-US"/>
        </w:rPr>
        <w:t xml:space="preserve"> В </w:t>
      </w:r>
      <w:proofErr w:type="spellStart"/>
      <w:r w:rsidRPr="00C53441">
        <w:rPr>
          <w:rFonts w:eastAsia="Calibri"/>
          <w:sz w:val="32"/>
          <w:szCs w:val="32"/>
          <w:lang w:eastAsia="en-US"/>
        </w:rPr>
        <w:t>Адуевской</w:t>
      </w:r>
      <w:proofErr w:type="spellEnd"/>
      <w:r w:rsidRPr="00C53441">
        <w:rPr>
          <w:rFonts w:eastAsia="Calibri"/>
          <w:sz w:val="32"/>
          <w:szCs w:val="32"/>
          <w:lang w:eastAsia="en-US"/>
        </w:rPr>
        <w:t xml:space="preserve"> школе обустроена </w:t>
      </w:r>
      <w:proofErr w:type="spellStart"/>
      <w:r w:rsidRPr="00C53441">
        <w:rPr>
          <w:rFonts w:eastAsia="Calibri"/>
          <w:sz w:val="32"/>
          <w:szCs w:val="32"/>
          <w:lang w:eastAsia="en-US"/>
        </w:rPr>
        <w:t>отмостка</w:t>
      </w:r>
      <w:proofErr w:type="spellEnd"/>
      <w:r w:rsidRPr="00C53441">
        <w:rPr>
          <w:rFonts w:eastAsia="Calibri"/>
          <w:sz w:val="32"/>
          <w:szCs w:val="32"/>
          <w:lang w:eastAsia="en-US"/>
        </w:rPr>
        <w:t xml:space="preserve">  здания, осуществлен косметический ремонт столовой, учебных кабинетов, отремонтирована входная группа.</w:t>
      </w:r>
    </w:p>
    <w:p w:rsidR="00B8305F" w:rsidRPr="00C53441" w:rsidRDefault="00B8305F" w:rsidP="00E233C6">
      <w:pPr>
        <w:spacing w:line="300" w:lineRule="auto"/>
        <w:ind w:firstLine="709"/>
        <w:jc w:val="both"/>
        <w:rPr>
          <w:rFonts w:eastAsia="Calibri"/>
          <w:sz w:val="32"/>
          <w:szCs w:val="32"/>
          <w:lang w:eastAsia="en-US"/>
        </w:rPr>
      </w:pPr>
      <w:r w:rsidRPr="00C53441">
        <w:rPr>
          <w:rFonts w:eastAsia="Calibri"/>
          <w:sz w:val="32"/>
          <w:szCs w:val="32"/>
          <w:lang w:eastAsia="en-US"/>
        </w:rPr>
        <w:t>Детские сады  провели косметические ремонты в группах, отремонтирова</w:t>
      </w:r>
      <w:r w:rsidR="00131E85" w:rsidRPr="00C53441">
        <w:rPr>
          <w:rFonts w:eastAsia="Calibri"/>
          <w:sz w:val="32"/>
          <w:szCs w:val="32"/>
          <w:lang w:eastAsia="en-US"/>
        </w:rPr>
        <w:t>ны</w:t>
      </w:r>
      <w:r w:rsidRPr="00C53441">
        <w:rPr>
          <w:rFonts w:eastAsia="Calibri"/>
          <w:sz w:val="32"/>
          <w:szCs w:val="32"/>
          <w:lang w:eastAsia="en-US"/>
        </w:rPr>
        <w:t xml:space="preserve"> кровли, </w:t>
      </w:r>
      <w:r w:rsidR="00131E85" w:rsidRPr="00C53441">
        <w:rPr>
          <w:rFonts w:eastAsia="Calibri"/>
          <w:sz w:val="32"/>
          <w:szCs w:val="32"/>
          <w:lang w:eastAsia="en-US"/>
        </w:rPr>
        <w:t xml:space="preserve">в </w:t>
      </w:r>
      <w:r w:rsidRPr="00C53441">
        <w:rPr>
          <w:rFonts w:eastAsia="Calibri"/>
          <w:sz w:val="32"/>
          <w:szCs w:val="32"/>
          <w:lang w:eastAsia="en-US"/>
        </w:rPr>
        <w:t xml:space="preserve">д/с «Колокольчик» </w:t>
      </w:r>
      <w:r w:rsidR="00131E85" w:rsidRPr="00C53441">
        <w:rPr>
          <w:rFonts w:eastAsia="Calibri"/>
          <w:sz w:val="32"/>
          <w:szCs w:val="32"/>
          <w:lang w:eastAsia="en-US"/>
        </w:rPr>
        <w:t>при</w:t>
      </w:r>
      <w:r w:rsidRPr="00C53441">
        <w:rPr>
          <w:rFonts w:eastAsia="Calibri"/>
          <w:sz w:val="32"/>
          <w:szCs w:val="32"/>
          <w:lang w:eastAsia="en-US"/>
        </w:rPr>
        <w:t xml:space="preserve"> поддержке администрации </w:t>
      </w:r>
      <w:r w:rsidR="008C31EC">
        <w:rPr>
          <w:rFonts w:eastAsia="Calibri"/>
          <w:sz w:val="32"/>
          <w:szCs w:val="32"/>
          <w:lang w:eastAsia="en-US"/>
        </w:rPr>
        <w:t xml:space="preserve">и </w:t>
      </w:r>
      <w:r w:rsidRPr="00C53441">
        <w:rPr>
          <w:rFonts w:eastAsia="Calibri"/>
          <w:sz w:val="32"/>
          <w:szCs w:val="32"/>
          <w:lang w:eastAsia="en-US"/>
        </w:rPr>
        <w:t xml:space="preserve"> родителе</w:t>
      </w:r>
      <w:r w:rsidR="008C31EC">
        <w:rPr>
          <w:rFonts w:eastAsia="Calibri"/>
          <w:sz w:val="32"/>
          <w:szCs w:val="32"/>
          <w:lang w:eastAsia="en-US"/>
        </w:rPr>
        <w:t>й</w:t>
      </w:r>
      <w:r w:rsidRPr="00C53441">
        <w:rPr>
          <w:rFonts w:eastAsia="Calibri"/>
          <w:sz w:val="32"/>
          <w:szCs w:val="32"/>
          <w:lang w:eastAsia="en-US"/>
        </w:rPr>
        <w:t xml:space="preserve"> установили новый забор.</w:t>
      </w:r>
    </w:p>
    <w:p w:rsidR="00131E85" w:rsidRPr="00C53441" w:rsidRDefault="00131E85" w:rsidP="00E233C6">
      <w:pPr>
        <w:spacing w:line="300" w:lineRule="auto"/>
        <w:ind w:firstLine="709"/>
        <w:jc w:val="both"/>
        <w:rPr>
          <w:rFonts w:eastAsia="Calibri"/>
          <w:b/>
          <w:sz w:val="32"/>
          <w:szCs w:val="32"/>
          <w:lang w:eastAsia="en-US" w:bidi="en-US"/>
        </w:rPr>
      </w:pPr>
    </w:p>
    <w:p w:rsidR="008C31EC" w:rsidRDefault="007940BA" w:rsidP="00E233C6">
      <w:pPr>
        <w:spacing w:line="300" w:lineRule="auto"/>
        <w:ind w:firstLine="709"/>
        <w:jc w:val="both"/>
        <w:rPr>
          <w:rFonts w:eastAsia="Calibri"/>
          <w:b/>
          <w:sz w:val="32"/>
          <w:szCs w:val="32"/>
          <w:lang w:eastAsia="en-US" w:bidi="en-US"/>
        </w:rPr>
      </w:pPr>
      <w:r w:rsidRPr="00C53441">
        <w:rPr>
          <w:rFonts w:eastAsia="Calibri"/>
          <w:b/>
          <w:sz w:val="32"/>
          <w:szCs w:val="32"/>
          <w:lang w:eastAsia="en-US" w:bidi="en-US"/>
        </w:rPr>
        <w:t>Социальная защита</w:t>
      </w:r>
    </w:p>
    <w:p w:rsidR="007940BA" w:rsidRPr="00C53441" w:rsidRDefault="007940BA" w:rsidP="00E233C6">
      <w:pPr>
        <w:spacing w:line="300" w:lineRule="auto"/>
        <w:ind w:firstLine="709"/>
        <w:jc w:val="both"/>
        <w:rPr>
          <w:rFonts w:eastAsia="Calibri"/>
          <w:bCs/>
          <w:kern w:val="36"/>
          <w:sz w:val="32"/>
          <w:szCs w:val="32"/>
        </w:rPr>
      </w:pPr>
      <w:r w:rsidRPr="00C53441">
        <w:rPr>
          <w:rFonts w:eastAsia="Calibri"/>
          <w:sz w:val="32"/>
          <w:szCs w:val="32"/>
          <w:lang w:eastAsia="en-US"/>
        </w:rPr>
        <w:t>В 2019 год</w:t>
      </w:r>
      <w:r w:rsidR="00215129" w:rsidRPr="00C53441">
        <w:rPr>
          <w:rFonts w:eastAsia="Calibri"/>
          <w:sz w:val="32"/>
          <w:szCs w:val="32"/>
          <w:lang w:eastAsia="en-US"/>
        </w:rPr>
        <w:t>у</w:t>
      </w:r>
      <w:r w:rsidRPr="00C53441">
        <w:rPr>
          <w:rFonts w:eastAsia="Calibri"/>
          <w:sz w:val="32"/>
          <w:szCs w:val="32"/>
          <w:lang w:eastAsia="en-US"/>
        </w:rPr>
        <w:t xml:space="preserve"> социальную поддержку получили 4 187 жителей района</w:t>
      </w:r>
      <w:r w:rsidR="001A10CA" w:rsidRPr="00C53441">
        <w:rPr>
          <w:rFonts w:eastAsia="Calibri"/>
          <w:sz w:val="32"/>
          <w:szCs w:val="32"/>
          <w:lang w:eastAsia="en-US"/>
        </w:rPr>
        <w:t>, это треть населения района</w:t>
      </w:r>
      <w:r w:rsidRPr="00C53441">
        <w:rPr>
          <w:rFonts w:eastAsia="Calibri"/>
          <w:sz w:val="32"/>
          <w:szCs w:val="32"/>
          <w:lang w:eastAsia="en-US"/>
        </w:rPr>
        <w:t xml:space="preserve">, </w:t>
      </w:r>
      <w:r w:rsidR="00D30F73" w:rsidRPr="00C53441">
        <w:rPr>
          <w:rFonts w:eastAsia="Calibri"/>
          <w:sz w:val="32"/>
          <w:szCs w:val="32"/>
          <w:lang w:eastAsia="en-US"/>
        </w:rPr>
        <w:t>на сумму</w:t>
      </w:r>
      <w:r w:rsidRPr="00C53441">
        <w:rPr>
          <w:rFonts w:eastAsia="Calibri"/>
          <w:bCs/>
          <w:kern w:val="36"/>
          <w:sz w:val="32"/>
          <w:szCs w:val="32"/>
        </w:rPr>
        <w:t xml:space="preserve"> более 66 млн. руб., что на 2 м</w:t>
      </w:r>
      <w:r w:rsidR="00D30F73" w:rsidRPr="00C53441">
        <w:rPr>
          <w:rFonts w:eastAsia="Calibri"/>
          <w:bCs/>
          <w:kern w:val="36"/>
          <w:sz w:val="32"/>
          <w:szCs w:val="32"/>
        </w:rPr>
        <w:t>лн.</w:t>
      </w:r>
      <w:r w:rsidRPr="00C53441">
        <w:rPr>
          <w:rFonts w:eastAsia="Calibri"/>
          <w:bCs/>
          <w:kern w:val="36"/>
          <w:sz w:val="32"/>
          <w:szCs w:val="32"/>
        </w:rPr>
        <w:t xml:space="preserve"> </w:t>
      </w:r>
      <w:r w:rsidR="00D30F73" w:rsidRPr="00C53441">
        <w:rPr>
          <w:rFonts w:eastAsia="Calibri"/>
          <w:bCs/>
          <w:kern w:val="36"/>
          <w:sz w:val="32"/>
          <w:szCs w:val="32"/>
        </w:rPr>
        <w:t>больше</w:t>
      </w:r>
      <w:r w:rsidR="001A10CA" w:rsidRPr="00C53441">
        <w:rPr>
          <w:rFonts w:eastAsia="Calibri"/>
          <w:bCs/>
          <w:kern w:val="36"/>
          <w:sz w:val="32"/>
          <w:szCs w:val="32"/>
        </w:rPr>
        <w:t>,</w:t>
      </w:r>
      <w:r w:rsidRPr="00C53441">
        <w:rPr>
          <w:rFonts w:eastAsia="Calibri"/>
          <w:bCs/>
          <w:kern w:val="36"/>
          <w:sz w:val="32"/>
          <w:szCs w:val="32"/>
        </w:rPr>
        <w:t xml:space="preserve"> чем в 2018 год</w:t>
      </w:r>
      <w:r w:rsidR="001A10CA" w:rsidRPr="00C53441">
        <w:rPr>
          <w:rFonts w:eastAsia="Calibri"/>
          <w:bCs/>
          <w:kern w:val="36"/>
          <w:sz w:val="32"/>
          <w:szCs w:val="32"/>
        </w:rPr>
        <w:t>у</w:t>
      </w:r>
      <w:r w:rsidRPr="00C53441">
        <w:rPr>
          <w:rFonts w:eastAsia="Calibri"/>
          <w:bCs/>
          <w:kern w:val="36"/>
          <w:sz w:val="32"/>
          <w:szCs w:val="32"/>
        </w:rPr>
        <w:t>.</w:t>
      </w:r>
    </w:p>
    <w:p w:rsidR="007940BA" w:rsidRPr="00C53441" w:rsidRDefault="007940BA" w:rsidP="00E233C6">
      <w:pPr>
        <w:spacing w:line="300" w:lineRule="auto"/>
        <w:ind w:firstLine="709"/>
        <w:jc w:val="both"/>
        <w:rPr>
          <w:rFonts w:eastAsia="Calibri"/>
          <w:bCs/>
          <w:kern w:val="36"/>
          <w:sz w:val="32"/>
          <w:szCs w:val="32"/>
        </w:rPr>
      </w:pPr>
    </w:p>
    <w:p w:rsidR="007940BA" w:rsidRPr="00C53441" w:rsidRDefault="007940BA" w:rsidP="00E233C6">
      <w:pPr>
        <w:spacing w:line="300" w:lineRule="auto"/>
        <w:ind w:firstLine="709"/>
        <w:jc w:val="both"/>
        <w:rPr>
          <w:rFonts w:eastAsia="Calibri"/>
          <w:sz w:val="32"/>
          <w:szCs w:val="32"/>
          <w:lang w:eastAsia="en-US"/>
        </w:rPr>
      </w:pPr>
      <w:r w:rsidRPr="00C53441">
        <w:rPr>
          <w:rFonts w:eastAsia="Calibri"/>
          <w:sz w:val="32"/>
          <w:szCs w:val="32"/>
          <w:lang w:eastAsia="en-US"/>
        </w:rPr>
        <w:t>Каждый четвертый житель Медынского района (более 3 тыс. человек) воспользовался мерами социальной поддержки на оплату жилья и коммунальных услуг</w:t>
      </w:r>
      <w:r w:rsidR="00D30F73" w:rsidRPr="00C53441">
        <w:rPr>
          <w:rFonts w:eastAsia="Calibri"/>
          <w:sz w:val="32"/>
          <w:szCs w:val="32"/>
          <w:lang w:eastAsia="en-US"/>
        </w:rPr>
        <w:t>, всего на сумму</w:t>
      </w:r>
      <w:r w:rsidRPr="00C53441">
        <w:rPr>
          <w:rFonts w:eastAsia="Calibri"/>
          <w:sz w:val="32"/>
          <w:szCs w:val="32"/>
          <w:lang w:eastAsia="en-US"/>
        </w:rPr>
        <w:t xml:space="preserve"> 12</w:t>
      </w:r>
      <w:r w:rsidR="001A10CA" w:rsidRPr="00C53441">
        <w:rPr>
          <w:rFonts w:eastAsia="Calibri"/>
          <w:sz w:val="32"/>
          <w:szCs w:val="32"/>
          <w:lang w:eastAsia="en-US"/>
        </w:rPr>
        <w:t>,2  м</w:t>
      </w:r>
      <w:r w:rsidRPr="00C53441">
        <w:rPr>
          <w:rFonts w:eastAsia="Calibri"/>
          <w:sz w:val="32"/>
          <w:szCs w:val="32"/>
          <w:lang w:eastAsia="en-US"/>
        </w:rPr>
        <w:t>лн</w:t>
      </w:r>
      <w:r w:rsidR="001A10CA" w:rsidRPr="00C53441">
        <w:rPr>
          <w:rFonts w:eastAsia="Calibri"/>
          <w:sz w:val="32"/>
          <w:szCs w:val="32"/>
          <w:lang w:eastAsia="en-US"/>
        </w:rPr>
        <w:t>.</w:t>
      </w:r>
      <w:r w:rsidRPr="00C53441">
        <w:rPr>
          <w:rFonts w:eastAsia="Calibri"/>
          <w:sz w:val="32"/>
          <w:szCs w:val="32"/>
          <w:lang w:eastAsia="en-US"/>
        </w:rPr>
        <w:t xml:space="preserve"> руб., это 20% от общего объема финансирования</w:t>
      </w:r>
      <w:r w:rsidR="001A10CA" w:rsidRPr="00C53441">
        <w:rPr>
          <w:rFonts w:eastAsia="Calibri"/>
          <w:sz w:val="32"/>
          <w:szCs w:val="32"/>
          <w:lang w:eastAsia="en-US"/>
        </w:rPr>
        <w:t xml:space="preserve"> района</w:t>
      </w:r>
      <w:r w:rsidR="00D30F73" w:rsidRPr="00C53441">
        <w:rPr>
          <w:rFonts w:eastAsia="Calibri"/>
          <w:sz w:val="32"/>
          <w:szCs w:val="32"/>
          <w:lang w:eastAsia="en-US"/>
        </w:rPr>
        <w:t>.</w:t>
      </w:r>
      <w:r w:rsidRPr="00C53441">
        <w:rPr>
          <w:rFonts w:eastAsia="Calibri"/>
          <w:sz w:val="32"/>
          <w:szCs w:val="32"/>
          <w:lang w:eastAsia="en-US"/>
        </w:rPr>
        <w:t xml:space="preserve"> </w:t>
      </w:r>
    </w:p>
    <w:p w:rsidR="007940BA" w:rsidRPr="00C53441" w:rsidRDefault="007940BA" w:rsidP="00E233C6">
      <w:pPr>
        <w:tabs>
          <w:tab w:val="left" w:pos="9356"/>
        </w:tabs>
        <w:spacing w:line="300" w:lineRule="auto"/>
        <w:ind w:firstLine="709"/>
        <w:jc w:val="both"/>
        <w:rPr>
          <w:rFonts w:eastAsia="Calibri"/>
          <w:sz w:val="32"/>
          <w:szCs w:val="32"/>
          <w:lang w:eastAsia="en-US"/>
        </w:rPr>
      </w:pPr>
      <w:r w:rsidRPr="00C53441">
        <w:rPr>
          <w:rFonts w:eastAsia="Calibri"/>
          <w:bCs/>
          <w:kern w:val="36"/>
          <w:sz w:val="32"/>
          <w:szCs w:val="32"/>
          <w:lang w:eastAsia="en-US"/>
        </w:rPr>
        <w:t>67 % от общего числа пенсионеров</w:t>
      </w:r>
      <w:r w:rsidRPr="00C53441">
        <w:rPr>
          <w:rFonts w:eastAsia="Calibri"/>
          <w:sz w:val="32"/>
          <w:szCs w:val="32"/>
          <w:lang w:eastAsia="en-US"/>
        </w:rPr>
        <w:t xml:space="preserve"> состоят на учете и являются получателями денежных выплат.</w:t>
      </w:r>
      <w:r w:rsidR="00D30F73" w:rsidRPr="00C53441">
        <w:rPr>
          <w:rFonts w:eastAsia="Calibri"/>
          <w:sz w:val="32"/>
          <w:szCs w:val="32"/>
          <w:lang w:eastAsia="en-US"/>
        </w:rPr>
        <w:t xml:space="preserve"> </w:t>
      </w:r>
      <w:r w:rsidRPr="00C53441">
        <w:rPr>
          <w:rFonts w:eastAsia="Calibri"/>
          <w:sz w:val="32"/>
          <w:szCs w:val="32"/>
          <w:lang w:eastAsia="en-US"/>
        </w:rPr>
        <w:t>В 2019 году общая сумма выплат составила более 41 млн</w:t>
      </w:r>
      <w:r w:rsidR="001A10CA" w:rsidRPr="00C53441">
        <w:rPr>
          <w:rFonts w:eastAsia="Calibri"/>
          <w:sz w:val="32"/>
          <w:szCs w:val="32"/>
          <w:lang w:eastAsia="en-US"/>
        </w:rPr>
        <w:t>.</w:t>
      </w:r>
      <w:r w:rsidRPr="00C53441">
        <w:rPr>
          <w:rFonts w:eastAsia="Calibri"/>
          <w:sz w:val="32"/>
          <w:szCs w:val="32"/>
          <w:lang w:eastAsia="en-US"/>
        </w:rPr>
        <w:t xml:space="preserve"> руб.,  почти на 2 млн</w:t>
      </w:r>
      <w:r w:rsidR="001A10CA" w:rsidRPr="00C53441">
        <w:rPr>
          <w:rFonts w:eastAsia="Calibri"/>
          <w:sz w:val="32"/>
          <w:szCs w:val="32"/>
          <w:lang w:eastAsia="en-US"/>
        </w:rPr>
        <w:t>.</w:t>
      </w:r>
      <w:r w:rsidRPr="00C53441">
        <w:rPr>
          <w:rFonts w:eastAsia="Calibri"/>
          <w:sz w:val="32"/>
          <w:szCs w:val="32"/>
          <w:lang w:eastAsia="en-US"/>
        </w:rPr>
        <w:t xml:space="preserve"> руб. </w:t>
      </w:r>
      <w:r w:rsidR="001A10CA" w:rsidRPr="00C53441">
        <w:rPr>
          <w:rFonts w:eastAsia="Calibri"/>
          <w:sz w:val="32"/>
          <w:szCs w:val="32"/>
          <w:lang w:eastAsia="en-US"/>
        </w:rPr>
        <w:t>больше</w:t>
      </w:r>
      <w:r w:rsidRPr="00C53441">
        <w:rPr>
          <w:rFonts w:eastAsia="Calibri"/>
          <w:sz w:val="32"/>
          <w:szCs w:val="32"/>
          <w:lang w:eastAsia="en-US"/>
        </w:rPr>
        <w:t>, чем в 2018.</w:t>
      </w:r>
    </w:p>
    <w:p w:rsidR="001A10CA" w:rsidRPr="00C53441" w:rsidRDefault="00D30F73" w:rsidP="00D30F73">
      <w:pPr>
        <w:spacing w:line="300" w:lineRule="auto"/>
        <w:ind w:left="-567" w:firstLine="567"/>
        <w:jc w:val="both"/>
        <w:rPr>
          <w:rFonts w:eastAsia="Calibri"/>
          <w:sz w:val="32"/>
          <w:szCs w:val="32"/>
          <w:lang w:eastAsia="en-US"/>
        </w:rPr>
      </w:pPr>
      <w:r w:rsidRPr="00C53441">
        <w:rPr>
          <w:rFonts w:eastAsia="Calibri"/>
          <w:sz w:val="32"/>
          <w:szCs w:val="32"/>
          <w:lang w:eastAsia="en-US"/>
        </w:rPr>
        <w:t xml:space="preserve">           </w:t>
      </w:r>
      <w:r w:rsidR="007940BA" w:rsidRPr="00C53441">
        <w:rPr>
          <w:rFonts w:eastAsia="Calibri"/>
          <w:sz w:val="32"/>
          <w:szCs w:val="32"/>
          <w:lang w:eastAsia="en-US"/>
        </w:rPr>
        <w:t xml:space="preserve">Главная ценность Медынского района – это его жители, а будущее – это наши дети. В Медынском районе проживает 2 166 детей. </w:t>
      </w:r>
    </w:p>
    <w:p w:rsidR="007940BA" w:rsidRPr="00C53441" w:rsidRDefault="00D30F73" w:rsidP="00D30F73">
      <w:pPr>
        <w:spacing w:line="300" w:lineRule="auto"/>
        <w:ind w:left="-567" w:firstLine="567"/>
        <w:jc w:val="both"/>
        <w:rPr>
          <w:sz w:val="32"/>
          <w:szCs w:val="32"/>
        </w:rPr>
      </w:pPr>
      <w:r w:rsidRPr="00C53441">
        <w:rPr>
          <w:rFonts w:eastAsia="Calibri"/>
          <w:sz w:val="32"/>
          <w:szCs w:val="32"/>
          <w:lang w:eastAsia="en-US"/>
        </w:rPr>
        <w:lastRenderedPageBreak/>
        <w:t xml:space="preserve">        </w:t>
      </w:r>
      <w:r w:rsidR="007940BA" w:rsidRPr="00C53441">
        <w:rPr>
          <w:rFonts w:eastAsia="Calibri"/>
          <w:sz w:val="32"/>
          <w:szCs w:val="32"/>
          <w:lang w:eastAsia="en-US"/>
        </w:rPr>
        <w:t>318 семей с детьми состоят на учете</w:t>
      </w:r>
      <w:r w:rsidR="001A10CA" w:rsidRPr="00C53441">
        <w:rPr>
          <w:rFonts w:eastAsia="Calibri"/>
          <w:sz w:val="32"/>
          <w:szCs w:val="32"/>
          <w:lang w:eastAsia="en-US"/>
        </w:rPr>
        <w:t xml:space="preserve"> и получают </w:t>
      </w:r>
      <w:r w:rsidR="007940BA" w:rsidRPr="00C53441">
        <w:rPr>
          <w:sz w:val="32"/>
          <w:szCs w:val="32"/>
        </w:rPr>
        <w:t>пособия и компенсации на 1281 ребен</w:t>
      </w:r>
      <w:r w:rsidRPr="00C53441">
        <w:rPr>
          <w:sz w:val="32"/>
          <w:szCs w:val="32"/>
        </w:rPr>
        <w:t>ок</w:t>
      </w:r>
      <w:r w:rsidR="007940BA" w:rsidRPr="00C53441">
        <w:rPr>
          <w:sz w:val="32"/>
          <w:szCs w:val="32"/>
        </w:rPr>
        <w:t>, что составляет 59% от общей численности детей в районе. Общая сумма средств, направленных на эти цели более 25 млн</w:t>
      </w:r>
      <w:r w:rsidR="001A10CA" w:rsidRPr="00C53441">
        <w:rPr>
          <w:sz w:val="32"/>
          <w:szCs w:val="32"/>
        </w:rPr>
        <w:t>.</w:t>
      </w:r>
      <w:r w:rsidR="008C31EC">
        <w:rPr>
          <w:sz w:val="32"/>
          <w:szCs w:val="32"/>
        </w:rPr>
        <w:t xml:space="preserve"> </w:t>
      </w:r>
      <w:r w:rsidR="007940BA" w:rsidRPr="00C53441">
        <w:rPr>
          <w:sz w:val="32"/>
          <w:szCs w:val="32"/>
        </w:rPr>
        <w:t>рублей. Выплаты осуществлялись более чем по 26 направлениям. Коротко о некоторых.</w:t>
      </w:r>
    </w:p>
    <w:p w:rsidR="007940BA" w:rsidRPr="00C53441" w:rsidRDefault="00D30F73" w:rsidP="00D30F73">
      <w:pPr>
        <w:spacing w:line="300" w:lineRule="auto"/>
        <w:ind w:left="-567" w:firstLine="567"/>
        <w:jc w:val="both"/>
        <w:rPr>
          <w:sz w:val="32"/>
          <w:szCs w:val="32"/>
        </w:rPr>
      </w:pPr>
      <w:r w:rsidRPr="00C53441">
        <w:rPr>
          <w:rFonts w:eastAsia="Calibri"/>
          <w:bCs/>
          <w:kern w:val="36"/>
          <w:sz w:val="32"/>
          <w:szCs w:val="32"/>
          <w:lang w:eastAsia="en-US"/>
        </w:rPr>
        <w:t xml:space="preserve">        </w:t>
      </w:r>
      <w:r w:rsidR="007940BA" w:rsidRPr="00C53441">
        <w:rPr>
          <w:rFonts w:eastAsia="Calibri"/>
          <w:bCs/>
          <w:kern w:val="36"/>
          <w:sz w:val="32"/>
          <w:szCs w:val="32"/>
          <w:lang w:eastAsia="en-US"/>
        </w:rPr>
        <w:t>Количество многодетных семей</w:t>
      </w:r>
      <w:r w:rsidR="007940BA" w:rsidRPr="00C53441">
        <w:rPr>
          <w:rFonts w:ascii="Calibri" w:eastAsia="Calibri" w:hAnsi="Calibri"/>
          <w:bCs/>
          <w:kern w:val="36"/>
          <w:sz w:val="32"/>
          <w:szCs w:val="32"/>
          <w:lang w:eastAsia="en-US"/>
        </w:rPr>
        <w:t xml:space="preserve"> в</w:t>
      </w:r>
      <w:r w:rsidR="007940BA" w:rsidRPr="00C53441">
        <w:rPr>
          <w:sz w:val="32"/>
          <w:szCs w:val="32"/>
        </w:rPr>
        <w:t xml:space="preserve"> Медынском районе стабильно держится на цифре 150</w:t>
      </w:r>
      <w:r w:rsidR="001A10CA" w:rsidRPr="00C53441">
        <w:rPr>
          <w:sz w:val="32"/>
          <w:szCs w:val="32"/>
        </w:rPr>
        <w:t>.</w:t>
      </w:r>
      <w:r w:rsidR="007940BA" w:rsidRPr="00C53441">
        <w:rPr>
          <w:sz w:val="32"/>
          <w:szCs w:val="32"/>
        </w:rPr>
        <w:t xml:space="preserve"> На сегодняшний день их 148, в них детей 507. </w:t>
      </w:r>
    </w:p>
    <w:p w:rsidR="001A10CA" w:rsidRPr="00C53441" w:rsidRDefault="001A10CA" w:rsidP="00923FD9">
      <w:pPr>
        <w:ind w:left="284"/>
        <w:jc w:val="both"/>
        <w:rPr>
          <w:rFonts w:eastAsia="Calibri"/>
          <w:b/>
          <w:sz w:val="32"/>
          <w:szCs w:val="32"/>
          <w:lang w:eastAsia="en-US" w:bidi="en-US"/>
        </w:rPr>
      </w:pPr>
    </w:p>
    <w:p w:rsidR="00CA3E53" w:rsidRPr="00C53441" w:rsidRDefault="00CA3E53" w:rsidP="00D30F73">
      <w:pPr>
        <w:pStyle w:val="a9"/>
        <w:spacing w:line="300" w:lineRule="auto"/>
        <w:ind w:firstLine="709"/>
        <w:rPr>
          <w:rFonts w:ascii="Times New Roman" w:hAnsi="Times New Roman" w:cs="Times New Roman"/>
          <w:b/>
          <w:i/>
          <w:sz w:val="32"/>
          <w:szCs w:val="32"/>
        </w:rPr>
      </w:pPr>
      <w:r w:rsidRPr="00C53441">
        <w:rPr>
          <w:rFonts w:ascii="Times New Roman" w:hAnsi="Times New Roman" w:cs="Times New Roman"/>
          <w:b/>
          <w:i/>
          <w:sz w:val="32"/>
          <w:szCs w:val="32"/>
        </w:rPr>
        <w:t xml:space="preserve">          </w:t>
      </w:r>
      <w:proofErr w:type="spellStart"/>
      <w:r w:rsidRPr="00C53441">
        <w:rPr>
          <w:rFonts w:ascii="Times New Roman" w:hAnsi="Times New Roman" w:cs="Times New Roman"/>
          <w:b/>
          <w:i/>
          <w:sz w:val="32"/>
          <w:szCs w:val="32"/>
        </w:rPr>
        <w:t>Жилищно</w:t>
      </w:r>
      <w:proofErr w:type="spellEnd"/>
      <w:r w:rsidRPr="00C53441">
        <w:rPr>
          <w:rFonts w:ascii="Times New Roman" w:hAnsi="Times New Roman" w:cs="Times New Roman"/>
          <w:b/>
          <w:i/>
          <w:sz w:val="32"/>
          <w:szCs w:val="32"/>
        </w:rPr>
        <w:t xml:space="preserve"> -  коммунальное   хозяйство</w:t>
      </w:r>
    </w:p>
    <w:p w:rsidR="00871370" w:rsidRPr="00C53441" w:rsidRDefault="00871370" w:rsidP="00D30F73">
      <w:pPr>
        <w:pStyle w:val="a9"/>
        <w:spacing w:line="300" w:lineRule="auto"/>
        <w:ind w:firstLine="709"/>
        <w:rPr>
          <w:rFonts w:ascii="Times New Roman" w:hAnsi="Times New Roman" w:cs="Times New Roman"/>
          <w:b/>
          <w:i/>
          <w:sz w:val="32"/>
          <w:szCs w:val="32"/>
        </w:rPr>
      </w:pPr>
    </w:p>
    <w:p w:rsidR="00CA3E53" w:rsidRPr="00C53441" w:rsidRDefault="00CA3E53" w:rsidP="00D30F73">
      <w:pPr>
        <w:tabs>
          <w:tab w:val="left" w:pos="2688"/>
        </w:tabs>
        <w:spacing w:line="300" w:lineRule="auto"/>
        <w:ind w:firstLine="709"/>
        <w:jc w:val="both"/>
        <w:rPr>
          <w:sz w:val="32"/>
          <w:szCs w:val="32"/>
        </w:rPr>
      </w:pPr>
      <w:r w:rsidRPr="00C53441">
        <w:rPr>
          <w:sz w:val="32"/>
          <w:szCs w:val="32"/>
        </w:rPr>
        <w:t xml:space="preserve">Работа жилищно-коммунальных служб Медыни и Медынском районе, обеспечивает комфортное проживание и уверенность в завтрашнем дне жителей города и района.  </w:t>
      </w:r>
      <w:proofErr w:type="gramStart"/>
      <w:r w:rsidRPr="00C53441">
        <w:rPr>
          <w:sz w:val="32"/>
          <w:szCs w:val="32"/>
        </w:rPr>
        <w:t>Жилищно-коммунальное хозяйство, включает в себя  работы ООО «</w:t>
      </w:r>
      <w:proofErr w:type="spellStart"/>
      <w:r w:rsidRPr="00C53441">
        <w:rPr>
          <w:sz w:val="32"/>
          <w:szCs w:val="32"/>
        </w:rPr>
        <w:t>Теплосервис</w:t>
      </w:r>
      <w:proofErr w:type="spellEnd"/>
      <w:r w:rsidRPr="00C53441">
        <w:rPr>
          <w:sz w:val="32"/>
          <w:szCs w:val="32"/>
        </w:rPr>
        <w:t>», «</w:t>
      </w:r>
      <w:proofErr w:type="spellStart"/>
      <w:r w:rsidRPr="00C53441">
        <w:rPr>
          <w:sz w:val="32"/>
          <w:szCs w:val="32"/>
        </w:rPr>
        <w:t>Уютсервис</w:t>
      </w:r>
      <w:proofErr w:type="spellEnd"/>
      <w:r w:rsidRPr="00C53441">
        <w:rPr>
          <w:sz w:val="32"/>
          <w:szCs w:val="32"/>
        </w:rPr>
        <w:t xml:space="preserve">», руководитель </w:t>
      </w:r>
      <w:proofErr w:type="spellStart"/>
      <w:r w:rsidRPr="00C53441">
        <w:rPr>
          <w:sz w:val="32"/>
          <w:szCs w:val="32"/>
        </w:rPr>
        <w:t>Дидусенко</w:t>
      </w:r>
      <w:proofErr w:type="spellEnd"/>
      <w:r w:rsidRPr="00C53441">
        <w:rPr>
          <w:sz w:val="32"/>
          <w:szCs w:val="32"/>
        </w:rPr>
        <w:t xml:space="preserve"> В.Д., Медынский участок ГП  «</w:t>
      </w:r>
      <w:proofErr w:type="spellStart"/>
      <w:r w:rsidRPr="00C53441">
        <w:rPr>
          <w:sz w:val="32"/>
          <w:szCs w:val="32"/>
        </w:rPr>
        <w:t>Калугаводоканал</w:t>
      </w:r>
      <w:proofErr w:type="spellEnd"/>
      <w:r w:rsidRPr="00C53441">
        <w:rPr>
          <w:sz w:val="32"/>
          <w:szCs w:val="32"/>
        </w:rPr>
        <w:t>», руководитель Паршин Д.А., Медынское АТП руководитель,  Сухов С.В., МУП « Управления и ЖКХ Медынский район», руководитель Устинов А.И., МУП «Управления и ЖКХ Город Медынь», руководитель Данилов Д.А., Медынский РЭС руководитель Еськов С.Н.,   АО «Медынский дорожник», руководитель Макаров Н.Б.</w:t>
      </w:r>
      <w:proofErr w:type="gramEnd"/>
    </w:p>
    <w:p w:rsidR="00CA3E53" w:rsidRPr="00C53441" w:rsidRDefault="00CA3E53" w:rsidP="00D30F73">
      <w:pPr>
        <w:pStyle w:val="a3"/>
        <w:spacing w:before="0" w:beforeAutospacing="0" w:after="0" w:afterAutospacing="0" w:line="300" w:lineRule="auto"/>
        <w:ind w:firstLine="709"/>
        <w:jc w:val="both"/>
        <w:rPr>
          <w:sz w:val="32"/>
          <w:szCs w:val="32"/>
        </w:rPr>
      </w:pPr>
      <w:r w:rsidRPr="00C53441">
        <w:rPr>
          <w:sz w:val="32"/>
          <w:szCs w:val="32"/>
        </w:rPr>
        <w:t>В 2019 году деятельность каждой организации осуществлялась в соответствии с планом и ориентирована на запросы и потребности населения. При взаимодействии с администрацией МР «Медынский район», были выполнены все запланированные мероприятия, которые можно разделить по нескольким направлениям.</w:t>
      </w:r>
    </w:p>
    <w:p w:rsidR="00F64DAD" w:rsidRDefault="00CA3E53" w:rsidP="00D30F73">
      <w:pPr>
        <w:pStyle w:val="a3"/>
        <w:spacing w:before="0" w:beforeAutospacing="0" w:after="0" w:afterAutospacing="0" w:line="300" w:lineRule="auto"/>
        <w:ind w:firstLine="709"/>
        <w:rPr>
          <w:b/>
          <w:i/>
          <w:sz w:val="32"/>
          <w:szCs w:val="32"/>
        </w:rPr>
      </w:pPr>
      <w:r w:rsidRPr="00C53441">
        <w:rPr>
          <w:b/>
          <w:i/>
          <w:sz w:val="32"/>
          <w:szCs w:val="32"/>
        </w:rPr>
        <w:t xml:space="preserve">                                              </w:t>
      </w:r>
    </w:p>
    <w:p w:rsidR="00CA3E53" w:rsidRPr="00C53441" w:rsidRDefault="00CA3E53" w:rsidP="00D30F73">
      <w:pPr>
        <w:pStyle w:val="a3"/>
        <w:spacing w:before="0" w:beforeAutospacing="0" w:after="0" w:afterAutospacing="0" w:line="300" w:lineRule="auto"/>
        <w:ind w:firstLine="709"/>
        <w:rPr>
          <w:b/>
          <w:i/>
          <w:sz w:val="32"/>
          <w:szCs w:val="32"/>
        </w:rPr>
      </w:pPr>
      <w:r w:rsidRPr="00C53441">
        <w:rPr>
          <w:b/>
          <w:i/>
          <w:sz w:val="32"/>
          <w:szCs w:val="32"/>
        </w:rPr>
        <w:t xml:space="preserve">   Городская среда</w:t>
      </w:r>
    </w:p>
    <w:p w:rsidR="00CA3E53" w:rsidRPr="00C53441" w:rsidRDefault="00CA3E53" w:rsidP="00D30F73">
      <w:pPr>
        <w:tabs>
          <w:tab w:val="left" w:pos="2688"/>
        </w:tabs>
        <w:spacing w:line="300" w:lineRule="auto"/>
        <w:ind w:firstLine="709"/>
        <w:jc w:val="both"/>
        <w:rPr>
          <w:rFonts w:eastAsiaTheme="minorHAnsi"/>
          <w:sz w:val="32"/>
          <w:szCs w:val="32"/>
        </w:rPr>
      </w:pPr>
      <w:r w:rsidRPr="00C53441">
        <w:rPr>
          <w:rFonts w:eastAsia="Calibri"/>
          <w:sz w:val="32"/>
          <w:szCs w:val="32"/>
        </w:rPr>
        <w:t xml:space="preserve">В рамках реализации </w:t>
      </w:r>
      <w:r w:rsidRPr="00C53441">
        <w:rPr>
          <w:rFonts w:eastAsiaTheme="minorHAnsi"/>
          <w:sz w:val="32"/>
          <w:szCs w:val="32"/>
        </w:rPr>
        <w:t xml:space="preserve">программы «Формирование современной  городской среды», </w:t>
      </w:r>
      <w:r w:rsidR="00871370" w:rsidRPr="00C53441">
        <w:rPr>
          <w:rFonts w:eastAsiaTheme="minorHAnsi"/>
          <w:sz w:val="32"/>
          <w:szCs w:val="32"/>
        </w:rPr>
        <w:t>мы завоевали гранд</w:t>
      </w:r>
      <w:r w:rsidRPr="00C53441">
        <w:rPr>
          <w:rFonts w:eastAsiaTheme="minorHAnsi"/>
          <w:sz w:val="32"/>
          <w:szCs w:val="32"/>
        </w:rPr>
        <w:t xml:space="preserve"> в размере 13</w:t>
      </w:r>
      <w:r w:rsidR="00871370" w:rsidRPr="00C53441">
        <w:rPr>
          <w:rFonts w:eastAsiaTheme="minorHAnsi"/>
          <w:sz w:val="32"/>
          <w:szCs w:val="32"/>
        </w:rPr>
        <w:t>,</w:t>
      </w:r>
      <w:r w:rsidRPr="00C53441">
        <w:rPr>
          <w:rFonts w:eastAsiaTheme="minorHAnsi"/>
          <w:sz w:val="32"/>
          <w:szCs w:val="32"/>
        </w:rPr>
        <w:t> 3</w:t>
      </w:r>
      <w:r w:rsidR="00871370" w:rsidRPr="00C53441">
        <w:rPr>
          <w:rFonts w:eastAsiaTheme="minorHAnsi"/>
          <w:sz w:val="32"/>
          <w:szCs w:val="32"/>
        </w:rPr>
        <w:t xml:space="preserve"> </w:t>
      </w:r>
      <w:proofErr w:type="spellStart"/>
      <w:r w:rsidR="00871370" w:rsidRPr="00C53441">
        <w:rPr>
          <w:rFonts w:eastAsiaTheme="minorHAnsi"/>
          <w:sz w:val="32"/>
          <w:szCs w:val="32"/>
        </w:rPr>
        <w:t>млн</w:t>
      </w:r>
      <w:proofErr w:type="gramStart"/>
      <w:r w:rsidR="00871370" w:rsidRPr="00C53441">
        <w:rPr>
          <w:rFonts w:eastAsiaTheme="minorHAnsi"/>
          <w:sz w:val="32"/>
          <w:szCs w:val="32"/>
        </w:rPr>
        <w:t>.</w:t>
      </w:r>
      <w:r w:rsidRPr="00C53441">
        <w:rPr>
          <w:rFonts w:eastAsiaTheme="minorHAnsi"/>
          <w:sz w:val="32"/>
          <w:szCs w:val="32"/>
        </w:rPr>
        <w:t>р</w:t>
      </w:r>
      <w:proofErr w:type="gramEnd"/>
      <w:r w:rsidRPr="00C53441">
        <w:rPr>
          <w:rFonts w:eastAsiaTheme="minorHAnsi"/>
          <w:sz w:val="32"/>
          <w:szCs w:val="32"/>
        </w:rPr>
        <w:t>ублей</w:t>
      </w:r>
      <w:proofErr w:type="spellEnd"/>
      <w:r w:rsidRPr="00C53441">
        <w:rPr>
          <w:rFonts w:eastAsiaTheme="minorHAnsi"/>
          <w:sz w:val="32"/>
          <w:szCs w:val="32"/>
        </w:rPr>
        <w:t xml:space="preserve">, в том числе  из федерального </w:t>
      </w:r>
      <w:r w:rsidR="00871370" w:rsidRPr="00C53441">
        <w:rPr>
          <w:rFonts w:eastAsiaTheme="minorHAnsi"/>
          <w:sz w:val="32"/>
          <w:szCs w:val="32"/>
        </w:rPr>
        <w:t xml:space="preserve">и областного </w:t>
      </w:r>
      <w:r w:rsidRPr="00C53441">
        <w:rPr>
          <w:rFonts w:eastAsiaTheme="minorHAnsi"/>
          <w:sz w:val="32"/>
          <w:szCs w:val="32"/>
        </w:rPr>
        <w:t>бюджета  9</w:t>
      </w:r>
      <w:r w:rsidR="00871370" w:rsidRPr="00C53441">
        <w:rPr>
          <w:rFonts w:eastAsiaTheme="minorHAnsi"/>
          <w:sz w:val="32"/>
          <w:szCs w:val="32"/>
        </w:rPr>
        <w:t>,</w:t>
      </w:r>
      <w:r w:rsidRPr="00C53441">
        <w:rPr>
          <w:rFonts w:eastAsiaTheme="minorHAnsi"/>
          <w:sz w:val="32"/>
          <w:szCs w:val="32"/>
        </w:rPr>
        <w:t> </w:t>
      </w:r>
      <w:r w:rsidR="00871370" w:rsidRPr="00C53441">
        <w:rPr>
          <w:rFonts w:eastAsiaTheme="minorHAnsi"/>
          <w:sz w:val="32"/>
          <w:szCs w:val="32"/>
        </w:rPr>
        <w:t>3 млн.</w:t>
      </w:r>
      <w:r w:rsidRPr="00C53441">
        <w:rPr>
          <w:rFonts w:eastAsiaTheme="minorHAnsi"/>
          <w:sz w:val="32"/>
          <w:szCs w:val="32"/>
        </w:rPr>
        <w:t xml:space="preserve"> </w:t>
      </w:r>
      <w:r w:rsidR="00871370" w:rsidRPr="00C53441">
        <w:rPr>
          <w:rFonts w:eastAsiaTheme="minorHAnsi"/>
          <w:sz w:val="32"/>
          <w:szCs w:val="32"/>
        </w:rPr>
        <w:t>рублей.</w:t>
      </w:r>
    </w:p>
    <w:p w:rsidR="00CA3E53" w:rsidRPr="00C53441" w:rsidRDefault="00CA3E53" w:rsidP="00D30F73">
      <w:pPr>
        <w:tabs>
          <w:tab w:val="left" w:pos="2688"/>
        </w:tabs>
        <w:spacing w:line="300" w:lineRule="auto"/>
        <w:ind w:firstLine="709"/>
        <w:jc w:val="both"/>
        <w:rPr>
          <w:rFonts w:eastAsiaTheme="minorHAnsi"/>
          <w:sz w:val="32"/>
          <w:szCs w:val="32"/>
        </w:rPr>
      </w:pPr>
      <w:r w:rsidRPr="00C53441">
        <w:rPr>
          <w:rFonts w:eastAsiaTheme="minorHAnsi"/>
          <w:sz w:val="32"/>
          <w:szCs w:val="32"/>
        </w:rPr>
        <w:t xml:space="preserve">В    августе   месяце   закончены   работы  по  благоустройству дворовой  территории многоквартирных домов по ул.  Карла  Либкнехта </w:t>
      </w:r>
      <w:r w:rsidRPr="00C53441">
        <w:rPr>
          <w:rFonts w:eastAsiaTheme="minorHAnsi"/>
          <w:sz w:val="32"/>
          <w:szCs w:val="32"/>
        </w:rPr>
        <w:lastRenderedPageBreak/>
        <w:t>д</w:t>
      </w:r>
      <w:r w:rsidR="00871370" w:rsidRPr="00C53441">
        <w:rPr>
          <w:rFonts w:eastAsiaTheme="minorHAnsi"/>
          <w:sz w:val="32"/>
          <w:szCs w:val="32"/>
        </w:rPr>
        <w:t xml:space="preserve">ома </w:t>
      </w:r>
      <w:r w:rsidRPr="00C53441">
        <w:rPr>
          <w:rFonts w:eastAsiaTheme="minorHAnsi"/>
          <w:sz w:val="32"/>
          <w:szCs w:val="32"/>
        </w:rPr>
        <w:t xml:space="preserve"> 124,126,128 и </w:t>
      </w:r>
      <w:proofErr w:type="spellStart"/>
      <w:r w:rsidRPr="00C53441">
        <w:rPr>
          <w:rFonts w:eastAsiaTheme="minorHAnsi"/>
          <w:sz w:val="32"/>
          <w:szCs w:val="32"/>
        </w:rPr>
        <w:t>ул</w:t>
      </w:r>
      <w:proofErr w:type="spellEnd"/>
      <w:proofErr w:type="gramStart"/>
      <w:r w:rsidRPr="00C53441">
        <w:rPr>
          <w:rFonts w:eastAsiaTheme="minorHAnsi"/>
          <w:sz w:val="32"/>
          <w:szCs w:val="32"/>
        </w:rPr>
        <w:t xml:space="preserve"> .</w:t>
      </w:r>
      <w:proofErr w:type="gramEnd"/>
      <w:r w:rsidRPr="00C53441">
        <w:rPr>
          <w:rFonts w:eastAsiaTheme="minorHAnsi"/>
          <w:sz w:val="32"/>
          <w:szCs w:val="32"/>
        </w:rPr>
        <w:t xml:space="preserve">    Молодежная   д . 2,8,8а    на    сумму   5</w:t>
      </w:r>
      <w:r w:rsidR="00871370" w:rsidRPr="00C53441">
        <w:rPr>
          <w:rFonts w:eastAsiaTheme="minorHAnsi"/>
          <w:sz w:val="32"/>
          <w:szCs w:val="32"/>
        </w:rPr>
        <w:t>,97 млн.</w:t>
      </w:r>
      <w:r w:rsidR="00F64DAD">
        <w:rPr>
          <w:rFonts w:eastAsiaTheme="minorHAnsi"/>
          <w:sz w:val="32"/>
          <w:szCs w:val="32"/>
        </w:rPr>
        <w:t xml:space="preserve"> рублей. Проведены работы по асфальтированию</w:t>
      </w:r>
      <w:r w:rsidRPr="00C53441">
        <w:rPr>
          <w:rFonts w:eastAsiaTheme="minorHAnsi"/>
          <w:sz w:val="32"/>
          <w:szCs w:val="32"/>
        </w:rPr>
        <w:t xml:space="preserve"> придомовых территорий, устано</w:t>
      </w:r>
      <w:r w:rsidR="00F64DAD">
        <w:rPr>
          <w:rFonts w:eastAsiaTheme="minorHAnsi"/>
          <w:sz w:val="32"/>
          <w:szCs w:val="32"/>
        </w:rPr>
        <w:t>влены малые</w:t>
      </w:r>
      <w:r w:rsidRPr="00C53441">
        <w:rPr>
          <w:rFonts w:eastAsiaTheme="minorHAnsi"/>
          <w:sz w:val="32"/>
          <w:szCs w:val="32"/>
        </w:rPr>
        <w:t xml:space="preserve"> </w:t>
      </w:r>
      <w:r w:rsidR="000C04B8" w:rsidRPr="00C53441">
        <w:rPr>
          <w:rFonts w:eastAsiaTheme="minorHAnsi"/>
          <w:sz w:val="32"/>
          <w:szCs w:val="32"/>
        </w:rPr>
        <w:t>арх</w:t>
      </w:r>
      <w:r w:rsidR="00F64DAD">
        <w:rPr>
          <w:rFonts w:eastAsiaTheme="minorHAnsi"/>
          <w:sz w:val="32"/>
          <w:szCs w:val="32"/>
        </w:rPr>
        <w:t xml:space="preserve">итектурные </w:t>
      </w:r>
      <w:r w:rsidRPr="00C53441">
        <w:rPr>
          <w:rFonts w:eastAsiaTheme="minorHAnsi"/>
          <w:sz w:val="32"/>
          <w:szCs w:val="32"/>
        </w:rPr>
        <w:t>форм</w:t>
      </w:r>
      <w:r w:rsidR="00F64DAD">
        <w:rPr>
          <w:rFonts w:eastAsiaTheme="minorHAnsi"/>
          <w:sz w:val="32"/>
          <w:szCs w:val="32"/>
        </w:rPr>
        <w:t>ы</w:t>
      </w:r>
      <w:r w:rsidRPr="00C53441">
        <w:rPr>
          <w:rFonts w:eastAsiaTheme="minorHAnsi"/>
          <w:sz w:val="32"/>
          <w:szCs w:val="32"/>
        </w:rPr>
        <w:t xml:space="preserve">, смонтирована контейнерная площадка, проведено озеленение и установлено ограждение.          </w:t>
      </w:r>
    </w:p>
    <w:p w:rsidR="00CA3E53" w:rsidRPr="00C53441" w:rsidRDefault="00CA3E53" w:rsidP="00D30F73">
      <w:pPr>
        <w:tabs>
          <w:tab w:val="left" w:pos="2688"/>
        </w:tabs>
        <w:spacing w:line="300" w:lineRule="auto"/>
        <w:ind w:firstLine="709"/>
        <w:jc w:val="both"/>
        <w:rPr>
          <w:rFonts w:eastAsiaTheme="minorHAnsi"/>
          <w:sz w:val="32"/>
          <w:szCs w:val="32"/>
        </w:rPr>
      </w:pPr>
      <w:r w:rsidRPr="00C53441">
        <w:rPr>
          <w:rFonts w:eastAsiaTheme="minorHAnsi"/>
          <w:sz w:val="32"/>
          <w:szCs w:val="32"/>
        </w:rPr>
        <w:t>В     сентябре     завершены     работы      по         благоустройству Городского   пруда, которые включали в себя  укрепление    берега бетонными    плитами,    установление  ограждения, малых</w:t>
      </w:r>
      <w:r w:rsidR="000C04B8" w:rsidRPr="00C53441">
        <w:rPr>
          <w:rFonts w:eastAsiaTheme="minorHAnsi"/>
          <w:sz w:val="32"/>
          <w:szCs w:val="32"/>
        </w:rPr>
        <w:t xml:space="preserve"> арх</w:t>
      </w:r>
      <w:r w:rsidR="00F64DAD">
        <w:rPr>
          <w:rFonts w:eastAsiaTheme="minorHAnsi"/>
          <w:sz w:val="32"/>
          <w:szCs w:val="32"/>
        </w:rPr>
        <w:t>итектурных</w:t>
      </w:r>
      <w:r w:rsidRPr="00C53441">
        <w:rPr>
          <w:rFonts w:eastAsiaTheme="minorHAnsi"/>
          <w:sz w:val="32"/>
          <w:szCs w:val="32"/>
        </w:rPr>
        <w:t xml:space="preserve"> форм, укладку   тротуарной   плитки     и     </w:t>
      </w:r>
      <w:r w:rsidR="000C04B8" w:rsidRPr="00C53441">
        <w:rPr>
          <w:rFonts w:eastAsiaTheme="minorHAnsi"/>
          <w:sz w:val="32"/>
          <w:szCs w:val="32"/>
        </w:rPr>
        <w:t>организацию</w:t>
      </w:r>
      <w:r w:rsidRPr="00C53441">
        <w:rPr>
          <w:rFonts w:eastAsiaTheme="minorHAnsi"/>
          <w:sz w:val="32"/>
          <w:szCs w:val="32"/>
        </w:rPr>
        <w:t xml:space="preserve">    уличного   освещения.  На водной глади  пруда установле</w:t>
      </w:r>
      <w:r w:rsidR="00F64DAD">
        <w:rPr>
          <w:rFonts w:eastAsiaTheme="minorHAnsi"/>
          <w:sz w:val="32"/>
          <w:szCs w:val="32"/>
        </w:rPr>
        <w:t xml:space="preserve">ны   три  плавающих   фонтана. </w:t>
      </w:r>
      <w:r w:rsidRPr="00C53441">
        <w:rPr>
          <w:rFonts w:eastAsiaTheme="minorHAnsi"/>
          <w:sz w:val="32"/>
          <w:szCs w:val="32"/>
        </w:rPr>
        <w:t>Сумма контракта</w:t>
      </w:r>
      <w:r w:rsidR="00871370" w:rsidRPr="00C53441">
        <w:rPr>
          <w:rFonts w:eastAsiaTheme="minorHAnsi"/>
          <w:sz w:val="32"/>
          <w:szCs w:val="32"/>
        </w:rPr>
        <w:t xml:space="preserve"> более</w:t>
      </w:r>
      <w:r w:rsidRPr="00C53441">
        <w:rPr>
          <w:rFonts w:eastAsiaTheme="minorHAnsi"/>
          <w:sz w:val="32"/>
          <w:szCs w:val="32"/>
        </w:rPr>
        <w:t xml:space="preserve"> 5 </w:t>
      </w:r>
      <w:r w:rsidR="00871370" w:rsidRPr="00C53441">
        <w:rPr>
          <w:rFonts w:eastAsiaTheme="minorHAnsi"/>
          <w:sz w:val="32"/>
          <w:szCs w:val="32"/>
        </w:rPr>
        <w:t>млн.</w:t>
      </w:r>
      <w:r w:rsidRPr="00C53441">
        <w:rPr>
          <w:rFonts w:eastAsiaTheme="minorHAnsi"/>
          <w:sz w:val="32"/>
          <w:szCs w:val="32"/>
        </w:rPr>
        <w:t xml:space="preserve"> руб</w:t>
      </w:r>
      <w:r w:rsidR="00F64DAD">
        <w:rPr>
          <w:rFonts w:eastAsiaTheme="minorHAnsi"/>
          <w:sz w:val="32"/>
          <w:szCs w:val="32"/>
        </w:rPr>
        <w:t>лей.</w:t>
      </w:r>
    </w:p>
    <w:p w:rsidR="00871370" w:rsidRPr="00C53441" w:rsidRDefault="00CA3E53" w:rsidP="00D30F73">
      <w:pPr>
        <w:tabs>
          <w:tab w:val="left" w:pos="2688"/>
        </w:tabs>
        <w:spacing w:line="300" w:lineRule="auto"/>
        <w:ind w:firstLine="709"/>
        <w:jc w:val="both"/>
        <w:rPr>
          <w:rFonts w:eastAsiaTheme="minorHAnsi"/>
          <w:sz w:val="32"/>
          <w:szCs w:val="32"/>
        </w:rPr>
      </w:pPr>
      <w:r w:rsidRPr="00C53441">
        <w:rPr>
          <w:rFonts w:eastAsiaTheme="minorHAnsi"/>
          <w:sz w:val="32"/>
          <w:szCs w:val="32"/>
        </w:rPr>
        <w:t xml:space="preserve">В сентябре     выполнены работы      по      благоустройству    Парка      Воинской   и   Трудовой      Славы: установлена   Стена    Памяти,     капитально   отремонтирован  и    облицован  мраморными   плитами постамент,      очищен   и    покрашен танк.  Сумма  выполненных работ </w:t>
      </w:r>
      <w:r w:rsidR="000C04B8" w:rsidRPr="00C53441">
        <w:rPr>
          <w:rFonts w:eastAsiaTheme="minorHAnsi"/>
          <w:sz w:val="32"/>
          <w:szCs w:val="32"/>
        </w:rPr>
        <w:t>более</w:t>
      </w:r>
      <w:r w:rsidRPr="00C53441">
        <w:rPr>
          <w:rFonts w:eastAsiaTheme="minorHAnsi"/>
          <w:sz w:val="32"/>
          <w:szCs w:val="32"/>
        </w:rPr>
        <w:t xml:space="preserve">  5</w:t>
      </w:r>
      <w:r w:rsidR="00871370" w:rsidRPr="00C53441">
        <w:rPr>
          <w:rFonts w:eastAsiaTheme="minorHAnsi"/>
          <w:sz w:val="32"/>
          <w:szCs w:val="32"/>
        </w:rPr>
        <w:t xml:space="preserve"> млн.</w:t>
      </w:r>
      <w:r w:rsidRPr="00C53441">
        <w:rPr>
          <w:rFonts w:eastAsiaTheme="minorHAnsi"/>
          <w:sz w:val="32"/>
          <w:szCs w:val="32"/>
        </w:rPr>
        <w:t xml:space="preserve"> руб. </w:t>
      </w:r>
      <w:r w:rsidR="00871370" w:rsidRPr="00C53441">
        <w:rPr>
          <w:rFonts w:eastAsiaTheme="minorHAnsi"/>
          <w:sz w:val="32"/>
          <w:szCs w:val="32"/>
        </w:rPr>
        <w:t>В инициативном порядке решен вопрос с газификацией Вечного огня. В день 75-летия Великой Победы Вечный огонь будет торжественно зажжен.</w:t>
      </w:r>
    </w:p>
    <w:p w:rsidR="00CA3E53" w:rsidRPr="00C53441" w:rsidRDefault="00871370" w:rsidP="00D30F73">
      <w:pPr>
        <w:tabs>
          <w:tab w:val="left" w:pos="2688"/>
        </w:tabs>
        <w:spacing w:line="300" w:lineRule="auto"/>
        <w:ind w:firstLine="709"/>
        <w:jc w:val="both"/>
        <w:rPr>
          <w:rFonts w:eastAsiaTheme="minorHAnsi"/>
          <w:sz w:val="32"/>
          <w:szCs w:val="32"/>
        </w:rPr>
      </w:pPr>
      <w:r w:rsidRPr="00C53441">
        <w:rPr>
          <w:rFonts w:eastAsiaTheme="minorHAnsi"/>
          <w:sz w:val="32"/>
          <w:szCs w:val="32"/>
        </w:rPr>
        <w:t>Пришлось взять на себя колоссальную ответственность в</w:t>
      </w:r>
      <w:r w:rsidR="000C04B8" w:rsidRPr="00C53441">
        <w:rPr>
          <w:rFonts w:eastAsiaTheme="minorHAnsi"/>
          <w:sz w:val="32"/>
          <w:szCs w:val="32"/>
        </w:rPr>
        <w:t>о всех</w:t>
      </w:r>
      <w:r w:rsidRPr="00C53441">
        <w:rPr>
          <w:rFonts w:eastAsiaTheme="minorHAnsi"/>
          <w:sz w:val="32"/>
          <w:szCs w:val="32"/>
        </w:rPr>
        <w:t xml:space="preserve"> вопрос</w:t>
      </w:r>
      <w:r w:rsidR="000C04B8" w:rsidRPr="00C53441">
        <w:rPr>
          <w:rFonts w:eastAsiaTheme="minorHAnsi"/>
          <w:sz w:val="32"/>
          <w:szCs w:val="32"/>
        </w:rPr>
        <w:t>ах</w:t>
      </w:r>
      <w:r w:rsidRPr="00C53441">
        <w:rPr>
          <w:rFonts w:eastAsiaTheme="minorHAnsi"/>
          <w:sz w:val="32"/>
          <w:szCs w:val="32"/>
        </w:rPr>
        <w:t xml:space="preserve"> реконструкции. Особо хочу поблагодарить руководителей и крановщиков «</w:t>
      </w:r>
      <w:proofErr w:type="spellStart"/>
      <w:r w:rsidR="00B64655">
        <w:rPr>
          <w:rFonts w:eastAsiaTheme="minorHAnsi"/>
          <w:sz w:val="32"/>
          <w:szCs w:val="32"/>
        </w:rPr>
        <w:t>НиваС</w:t>
      </w:r>
      <w:r w:rsidRPr="00C53441">
        <w:rPr>
          <w:rFonts w:eastAsiaTheme="minorHAnsi"/>
          <w:sz w:val="32"/>
          <w:szCs w:val="32"/>
        </w:rPr>
        <w:t>трой</w:t>
      </w:r>
      <w:proofErr w:type="spellEnd"/>
      <w:r w:rsidRPr="00C53441">
        <w:rPr>
          <w:rFonts w:eastAsiaTheme="minorHAnsi"/>
          <w:sz w:val="32"/>
          <w:szCs w:val="32"/>
        </w:rPr>
        <w:t xml:space="preserve">» </w:t>
      </w:r>
      <w:r w:rsidR="00B64655">
        <w:rPr>
          <w:rFonts w:eastAsiaTheme="minorHAnsi"/>
          <w:sz w:val="32"/>
          <w:szCs w:val="32"/>
        </w:rPr>
        <w:t xml:space="preserve">Клименко Андрея Витальевича, Кондрашкина Алексея Александровича, Григоренко Игорю Борисовичу. </w:t>
      </w:r>
      <w:r w:rsidR="00B52DF2" w:rsidRPr="00C53441">
        <w:rPr>
          <w:rFonts w:eastAsiaTheme="minorHAnsi"/>
          <w:sz w:val="32"/>
          <w:szCs w:val="32"/>
        </w:rPr>
        <w:t>Именно отзывчивость и профессионализм</w:t>
      </w:r>
      <w:r w:rsidRPr="00C53441">
        <w:rPr>
          <w:rFonts w:eastAsiaTheme="minorHAnsi"/>
          <w:sz w:val="32"/>
          <w:szCs w:val="32"/>
        </w:rPr>
        <w:t xml:space="preserve">  </w:t>
      </w:r>
      <w:r w:rsidR="00B52DF2" w:rsidRPr="00C53441">
        <w:rPr>
          <w:rFonts w:eastAsiaTheme="minorHAnsi"/>
          <w:sz w:val="32"/>
          <w:szCs w:val="32"/>
        </w:rPr>
        <w:t xml:space="preserve">решили труднейшие задачи. Хочу поблагодарить всех сотрудников Администрации, </w:t>
      </w:r>
      <w:r w:rsidR="000C04B8" w:rsidRPr="00C53441">
        <w:rPr>
          <w:rFonts w:eastAsiaTheme="minorHAnsi"/>
          <w:sz w:val="32"/>
          <w:szCs w:val="32"/>
        </w:rPr>
        <w:t xml:space="preserve">предпринимателей, жителей района, </w:t>
      </w:r>
      <w:r w:rsidR="00B52DF2" w:rsidRPr="00C53441">
        <w:rPr>
          <w:rFonts w:eastAsiaTheme="minorHAnsi"/>
          <w:sz w:val="32"/>
          <w:szCs w:val="32"/>
        </w:rPr>
        <w:t xml:space="preserve">кто бескорыстно участвовал в реконструкции </w:t>
      </w:r>
      <w:r w:rsidR="000C04B8" w:rsidRPr="00C53441">
        <w:rPr>
          <w:rFonts w:eastAsiaTheme="minorHAnsi"/>
          <w:sz w:val="32"/>
          <w:szCs w:val="32"/>
        </w:rPr>
        <w:t xml:space="preserve">нашего </w:t>
      </w:r>
      <w:r w:rsidR="00B52DF2" w:rsidRPr="00C53441">
        <w:rPr>
          <w:rFonts w:eastAsiaTheme="minorHAnsi"/>
          <w:sz w:val="32"/>
          <w:szCs w:val="32"/>
        </w:rPr>
        <w:t xml:space="preserve">монумента. </w:t>
      </w:r>
    </w:p>
    <w:p w:rsidR="00CA3E53" w:rsidRPr="00C53441" w:rsidRDefault="00CA3E53" w:rsidP="00D30F73">
      <w:pPr>
        <w:tabs>
          <w:tab w:val="left" w:pos="2688"/>
        </w:tabs>
        <w:spacing w:line="300" w:lineRule="auto"/>
        <w:ind w:firstLine="709"/>
        <w:jc w:val="both"/>
        <w:rPr>
          <w:rFonts w:eastAsia="Calibri"/>
          <w:sz w:val="32"/>
          <w:szCs w:val="32"/>
        </w:rPr>
      </w:pPr>
      <w:r w:rsidRPr="00C53441">
        <w:rPr>
          <w:rFonts w:eastAsiaTheme="minorHAnsi"/>
          <w:sz w:val="32"/>
          <w:szCs w:val="32"/>
        </w:rPr>
        <w:t xml:space="preserve">Ход мероприятий постоянно освещался </w:t>
      </w:r>
      <w:r w:rsidRPr="00C53441">
        <w:rPr>
          <w:rFonts w:eastAsia="Calibri"/>
          <w:sz w:val="32"/>
          <w:szCs w:val="32"/>
        </w:rPr>
        <w:t xml:space="preserve">в районной газете «Заря», телекомпанией   «МЕДЫНЬ ТВ», размещался на сайте Медынского района. </w:t>
      </w:r>
    </w:p>
    <w:p w:rsidR="00CA3E53" w:rsidRPr="00C53441" w:rsidRDefault="00CA3E53" w:rsidP="00D30F73">
      <w:pPr>
        <w:tabs>
          <w:tab w:val="left" w:pos="2688"/>
        </w:tabs>
        <w:spacing w:line="300" w:lineRule="auto"/>
        <w:jc w:val="both"/>
        <w:rPr>
          <w:rFonts w:eastAsiaTheme="minorHAnsi"/>
          <w:sz w:val="32"/>
          <w:szCs w:val="32"/>
        </w:rPr>
      </w:pPr>
      <w:r w:rsidRPr="00C53441">
        <w:rPr>
          <w:rFonts w:eastAsiaTheme="minorHAnsi"/>
          <w:sz w:val="32"/>
          <w:szCs w:val="32"/>
        </w:rPr>
        <w:t xml:space="preserve">           </w:t>
      </w:r>
      <w:r w:rsidR="000C04B8" w:rsidRPr="00C53441">
        <w:rPr>
          <w:rFonts w:eastAsiaTheme="minorHAnsi"/>
          <w:sz w:val="32"/>
          <w:szCs w:val="32"/>
        </w:rPr>
        <w:t>В этом году</w:t>
      </w:r>
      <w:r w:rsidRPr="00C53441">
        <w:rPr>
          <w:rFonts w:eastAsiaTheme="minorHAnsi"/>
          <w:sz w:val="32"/>
          <w:szCs w:val="32"/>
        </w:rPr>
        <w:t xml:space="preserve"> на</w:t>
      </w:r>
      <w:r w:rsidR="000C04B8" w:rsidRPr="00C53441">
        <w:rPr>
          <w:rFonts w:eastAsiaTheme="minorHAnsi"/>
          <w:sz w:val="32"/>
          <w:szCs w:val="32"/>
        </w:rPr>
        <w:t>чнутся</w:t>
      </w:r>
      <w:r w:rsidRPr="00C53441">
        <w:rPr>
          <w:rFonts w:eastAsiaTheme="minorHAnsi"/>
          <w:sz w:val="32"/>
          <w:szCs w:val="32"/>
        </w:rPr>
        <w:t xml:space="preserve"> работы по благоустройству Городского Парка и   дворов</w:t>
      </w:r>
      <w:r w:rsidR="000C04B8" w:rsidRPr="00C53441">
        <w:rPr>
          <w:rFonts w:eastAsiaTheme="minorHAnsi"/>
          <w:sz w:val="32"/>
          <w:szCs w:val="32"/>
        </w:rPr>
        <w:t>ых</w:t>
      </w:r>
      <w:r w:rsidRPr="00C53441">
        <w:rPr>
          <w:rFonts w:eastAsiaTheme="minorHAnsi"/>
          <w:sz w:val="32"/>
          <w:szCs w:val="32"/>
        </w:rPr>
        <w:t xml:space="preserve"> территори</w:t>
      </w:r>
      <w:r w:rsidR="000C04B8" w:rsidRPr="00C53441">
        <w:rPr>
          <w:rFonts w:eastAsiaTheme="minorHAnsi"/>
          <w:sz w:val="32"/>
          <w:szCs w:val="32"/>
        </w:rPr>
        <w:t>й</w:t>
      </w:r>
      <w:r w:rsidRPr="00C53441">
        <w:rPr>
          <w:rFonts w:eastAsiaTheme="minorHAnsi"/>
          <w:sz w:val="32"/>
          <w:szCs w:val="32"/>
        </w:rPr>
        <w:t xml:space="preserve"> на   ул.   Луначарского д.1,3,4,5,7    и дома</w:t>
      </w:r>
      <w:r w:rsidR="00B52DF2" w:rsidRPr="00C53441">
        <w:rPr>
          <w:rFonts w:eastAsiaTheme="minorHAnsi"/>
          <w:sz w:val="32"/>
          <w:szCs w:val="32"/>
        </w:rPr>
        <w:t xml:space="preserve"> </w:t>
      </w:r>
      <w:r w:rsidRPr="00C53441">
        <w:rPr>
          <w:rFonts w:eastAsiaTheme="minorHAnsi"/>
          <w:sz w:val="32"/>
          <w:szCs w:val="32"/>
        </w:rPr>
        <w:t xml:space="preserve">6 по ул. Митрофанова. </w:t>
      </w:r>
    </w:p>
    <w:p w:rsidR="00CA3E53" w:rsidRDefault="00CA3E53" w:rsidP="00D30F73">
      <w:pPr>
        <w:tabs>
          <w:tab w:val="left" w:pos="2907"/>
        </w:tabs>
        <w:spacing w:line="300" w:lineRule="auto"/>
        <w:ind w:right="281"/>
        <w:jc w:val="both"/>
        <w:rPr>
          <w:rFonts w:eastAsiaTheme="minorHAnsi"/>
          <w:sz w:val="32"/>
          <w:szCs w:val="32"/>
        </w:rPr>
      </w:pPr>
    </w:p>
    <w:p w:rsidR="00CA3E53" w:rsidRPr="00C53441" w:rsidRDefault="00CA3E53" w:rsidP="00D30F73">
      <w:pPr>
        <w:tabs>
          <w:tab w:val="left" w:pos="2907"/>
        </w:tabs>
        <w:spacing w:line="300" w:lineRule="auto"/>
        <w:ind w:right="281"/>
        <w:jc w:val="both"/>
        <w:rPr>
          <w:b/>
          <w:i/>
          <w:sz w:val="32"/>
          <w:szCs w:val="32"/>
        </w:rPr>
      </w:pPr>
      <w:r w:rsidRPr="00C53441">
        <w:rPr>
          <w:rFonts w:eastAsiaTheme="minorHAnsi"/>
          <w:i/>
          <w:sz w:val="32"/>
          <w:szCs w:val="32"/>
        </w:rPr>
        <w:lastRenderedPageBreak/>
        <w:t xml:space="preserve">                                     </w:t>
      </w:r>
      <w:r w:rsidRPr="00C53441">
        <w:rPr>
          <w:b/>
          <w:i/>
          <w:sz w:val="32"/>
          <w:szCs w:val="32"/>
        </w:rPr>
        <w:t>Дорожное       хозяйство</w:t>
      </w:r>
    </w:p>
    <w:p w:rsidR="00283CF0" w:rsidRPr="00C53441" w:rsidRDefault="00283CF0" w:rsidP="00D30F73">
      <w:pPr>
        <w:spacing w:line="300" w:lineRule="auto"/>
        <w:ind w:left="-142" w:right="281" w:firstLine="862"/>
        <w:jc w:val="both"/>
        <w:rPr>
          <w:sz w:val="32"/>
          <w:szCs w:val="32"/>
        </w:rPr>
      </w:pPr>
      <w:r w:rsidRPr="00C53441">
        <w:rPr>
          <w:sz w:val="32"/>
          <w:szCs w:val="32"/>
        </w:rPr>
        <w:t xml:space="preserve">Мероприятия по совершенствованию дорожной сети, развитию дорожного хозяйства являются основными направлениями </w:t>
      </w:r>
      <w:r w:rsidR="000C04B8" w:rsidRPr="00C53441">
        <w:rPr>
          <w:sz w:val="32"/>
          <w:szCs w:val="32"/>
        </w:rPr>
        <w:t xml:space="preserve">в </w:t>
      </w:r>
      <w:r w:rsidRPr="00C53441">
        <w:rPr>
          <w:sz w:val="32"/>
          <w:szCs w:val="32"/>
        </w:rPr>
        <w:t>национально</w:t>
      </w:r>
      <w:r w:rsidR="000C04B8" w:rsidRPr="00C53441">
        <w:rPr>
          <w:sz w:val="32"/>
          <w:szCs w:val="32"/>
        </w:rPr>
        <w:t>м</w:t>
      </w:r>
      <w:r w:rsidRPr="00C53441">
        <w:rPr>
          <w:sz w:val="32"/>
          <w:szCs w:val="32"/>
        </w:rPr>
        <w:t xml:space="preserve"> проект</w:t>
      </w:r>
      <w:r w:rsidR="000C04B8" w:rsidRPr="00C53441">
        <w:rPr>
          <w:sz w:val="32"/>
          <w:szCs w:val="32"/>
        </w:rPr>
        <w:t>е</w:t>
      </w:r>
      <w:r w:rsidRPr="00C53441">
        <w:rPr>
          <w:sz w:val="32"/>
          <w:szCs w:val="32"/>
        </w:rPr>
        <w:t xml:space="preserve"> «Безопасные  и качественные дороги».</w:t>
      </w:r>
    </w:p>
    <w:p w:rsidR="00283CF0" w:rsidRPr="00C53441" w:rsidRDefault="00283CF0" w:rsidP="00D30F73">
      <w:pPr>
        <w:spacing w:line="300" w:lineRule="auto"/>
        <w:ind w:left="-142" w:right="281" w:firstLine="862"/>
        <w:jc w:val="both"/>
        <w:rPr>
          <w:sz w:val="32"/>
          <w:szCs w:val="32"/>
        </w:rPr>
      </w:pPr>
      <w:r w:rsidRPr="00C53441">
        <w:rPr>
          <w:sz w:val="32"/>
          <w:szCs w:val="32"/>
        </w:rPr>
        <w:t>И</w:t>
      </w:r>
      <w:r w:rsidR="00DC3053" w:rsidRPr="00C53441">
        <w:rPr>
          <w:sz w:val="32"/>
          <w:szCs w:val="32"/>
        </w:rPr>
        <w:t>,</w:t>
      </w:r>
      <w:r w:rsidRPr="00C53441">
        <w:rPr>
          <w:sz w:val="32"/>
          <w:szCs w:val="32"/>
        </w:rPr>
        <w:t xml:space="preserve"> конечно же</w:t>
      </w:r>
      <w:r w:rsidR="00DC3053" w:rsidRPr="00C53441">
        <w:rPr>
          <w:sz w:val="32"/>
          <w:szCs w:val="32"/>
        </w:rPr>
        <w:t>,</w:t>
      </w:r>
      <w:r w:rsidRPr="00C53441">
        <w:rPr>
          <w:sz w:val="32"/>
          <w:szCs w:val="32"/>
        </w:rPr>
        <w:t xml:space="preserve"> одно из основных мероприятий 201</w:t>
      </w:r>
      <w:r w:rsidR="000C04B8" w:rsidRPr="00C53441">
        <w:rPr>
          <w:sz w:val="32"/>
          <w:szCs w:val="32"/>
        </w:rPr>
        <w:t>9</w:t>
      </w:r>
      <w:r w:rsidRPr="00C53441">
        <w:rPr>
          <w:sz w:val="32"/>
          <w:szCs w:val="32"/>
        </w:rPr>
        <w:t xml:space="preserve"> года – это начало </w:t>
      </w:r>
      <w:r w:rsidR="00DC3053" w:rsidRPr="00C53441">
        <w:rPr>
          <w:sz w:val="32"/>
          <w:szCs w:val="32"/>
        </w:rPr>
        <w:t>реконструкции автодороги «Москва-Ивацевичи»-</w:t>
      </w:r>
      <w:proofErr w:type="spellStart"/>
      <w:r w:rsidR="00DC3053" w:rsidRPr="00C53441">
        <w:rPr>
          <w:sz w:val="32"/>
          <w:szCs w:val="32"/>
        </w:rPr>
        <w:t>Дошино</w:t>
      </w:r>
      <w:proofErr w:type="spellEnd"/>
      <w:r w:rsidR="00DC3053" w:rsidRPr="00C53441">
        <w:rPr>
          <w:sz w:val="32"/>
          <w:szCs w:val="32"/>
        </w:rPr>
        <w:t>-Гусево-</w:t>
      </w:r>
      <w:proofErr w:type="spellStart"/>
      <w:r w:rsidR="00DC3053" w:rsidRPr="00C53441">
        <w:rPr>
          <w:sz w:val="32"/>
          <w:szCs w:val="32"/>
        </w:rPr>
        <w:t>Шанский</w:t>
      </w:r>
      <w:proofErr w:type="spellEnd"/>
      <w:r w:rsidR="00DC3053" w:rsidRPr="00C53441">
        <w:rPr>
          <w:sz w:val="32"/>
          <w:szCs w:val="32"/>
        </w:rPr>
        <w:t xml:space="preserve"> завод- Минское шоссе» со строительством обхода </w:t>
      </w:r>
      <w:proofErr w:type="spellStart"/>
      <w:r w:rsidR="00DC3053" w:rsidRPr="00C53441">
        <w:rPr>
          <w:sz w:val="32"/>
          <w:szCs w:val="32"/>
        </w:rPr>
        <w:t>д</w:t>
      </w:r>
      <w:proofErr w:type="gramStart"/>
      <w:r w:rsidR="00DC3053" w:rsidRPr="00C53441">
        <w:rPr>
          <w:sz w:val="32"/>
          <w:szCs w:val="32"/>
        </w:rPr>
        <w:t>.Г</w:t>
      </w:r>
      <w:proofErr w:type="gramEnd"/>
      <w:r w:rsidR="00DC3053" w:rsidRPr="00C53441">
        <w:rPr>
          <w:sz w:val="32"/>
          <w:szCs w:val="32"/>
        </w:rPr>
        <w:t>усево</w:t>
      </w:r>
      <w:proofErr w:type="spellEnd"/>
      <w:r w:rsidR="000C04B8" w:rsidRPr="00C53441">
        <w:rPr>
          <w:sz w:val="32"/>
          <w:szCs w:val="32"/>
        </w:rPr>
        <w:t xml:space="preserve"> </w:t>
      </w:r>
      <w:r w:rsidR="00DC3053" w:rsidRPr="00C53441">
        <w:rPr>
          <w:sz w:val="32"/>
          <w:szCs w:val="32"/>
        </w:rPr>
        <w:t xml:space="preserve">и строительством моста на </w:t>
      </w:r>
      <w:proofErr w:type="spellStart"/>
      <w:r w:rsidR="00DC3053" w:rsidRPr="00C53441">
        <w:rPr>
          <w:sz w:val="32"/>
          <w:szCs w:val="32"/>
        </w:rPr>
        <w:t>р.Шаня</w:t>
      </w:r>
      <w:proofErr w:type="spellEnd"/>
      <w:r w:rsidR="00DC3053" w:rsidRPr="00C53441">
        <w:rPr>
          <w:sz w:val="32"/>
          <w:szCs w:val="32"/>
        </w:rPr>
        <w:t xml:space="preserve">. Общая стоимость проекта около 3,0 </w:t>
      </w:r>
      <w:proofErr w:type="spellStart"/>
      <w:r w:rsidR="00DC3053" w:rsidRPr="00C53441">
        <w:rPr>
          <w:sz w:val="32"/>
          <w:szCs w:val="32"/>
        </w:rPr>
        <w:t>млрд</w:t>
      </w:r>
      <w:proofErr w:type="gramStart"/>
      <w:r w:rsidR="00DC3053" w:rsidRPr="00C53441">
        <w:rPr>
          <w:sz w:val="32"/>
          <w:szCs w:val="32"/>
        </w:rPr>
        <w:t>.р</w:t>
      </w:r>
      <w:proofErr w:type="gramEnd"/>
      <w:r w:rsidR="00DC3053" w:rsidRPr="00C53441">
        <w:rPr>
          <w:sz w:val="32"/>
          <w:szCs w:val="32"/>
        </w:rPr>
        <w:t>ублей</w:t>
      </w:r>
      <w:proofErr w:type="spellEnd"/>
      <w:r w:rsidR="00DC3053" w:rsidRPr="00C53441">
        <w:rPr>
          <w:sz w:val="32"/>
          <w:szCs w:val="32"/>
        </w:rPr>
        <w:t xml:space="preserve">. С министерством дорожного хозяйства области и Правительством Москвы пришлось совместно решать массу организационных вопросов, фактически каждый четверг недели был посвящен этому </w:t>
      </w:r>
      <w:r w:rsidR="000C04B8" w:rsidRPr="00C53441">
        <w:rPr>
          <w:sz w:val="32"/>
          <w:szCs w:val="32"/>
        </w:rPr>
        <w:t>объекту</w:t>
      </w:r>
      <w:r w:rsidR="00DC3053" w:rsidRPr="00C53441">
        <w:rPr>
          <w:sz w:val="32"/>
          <w:szCs w:val="32"/>
        </w:rPr>
        <w:t xml:space="preserve">. </w:t>
      </w:r>
      <w:r w:rsidR="000C04B8" w:rsidRPr="00C53441">
        <w:rPr>
          <w:sz w:val="32"/>
          <w:szCs w:val="32"/>
        </w:rPr>
        <w:t>Проведены о</w:t>
      </w:r>
      <w:r w:rsidR="00DC3053" w:rsidRPr="00C53441">
        <w:rPr>
          <w:sz w:val="32"/>
          <w:szCs w:val="32"/>
        </w:rPr>
        <w:t xml:space="preserve">сновные </w:t>
      </w:r>
      <w:r w:rsidR="000C04B8" w:rsidRPr="00C53441">
        <w:rPr>
          <w:sz w:val="32"/>
          <w:szCs w:val="32"/>
        </w:rPr>
        <w:t xml:space="preserve">дорожные </w:t>
      </w:r>
      <w:r w:rsidR="00DC3053" w:rsidRPr="00C53441">
        <w:rPr>
          <w:sz w:val="32"/>
          <w:szCs w:val="32"/>
        </w:rPr>
        <w:t>работы. Начался завершающий этап – асфальтирование. В этом году дорога будет введена в строй.</w:t>
      </w:r>
    </w:p>
    <w:p w:rsidR="00DC3053" w:rsidRPr="00C53441" w:rsidRDefault="00DC3053" w:rsidP="00D30F73">
      <w:pPr>
        <w:spacing w:line="300" w:lineRule="auto"/>
        <w:ind w:left="-142" w:right="281" w:firstLine="862"/>
        <w:jc w:val="both"/>
        <w:rPr>
          <w:sz w:val="32"/>
          <w:szCs w:val="32"/>
        </w:rPr>
      </w:pPr>
      <w:r w:rsidRPr="00C53441">
        <w:rPr>
          <w:sz w:val="32"/>
          <w:szCs w:val="32"/>
        </w:rPr>
        <w:t>В 2019 году благодаря поддержке Правительства области пр</w:t>
      </w:r>
      <w:r w:rsidR="000C04B8" w:rsidRPr="00C53441">
        <w:rPr>
          <w:sz w:val="32"/>
          <w:szCs w:val="32"/>
        </w:rPr>
        <w:t>ямо</w:t>
      </w:r>
      <w:r w:rsidRPr="00C53441">
        <w:rPr>
          <w:sz w:val="32"/>
          <w:szCs w:val="32"/>
        </w:rPr>
        <w:t xml:space="preserve"> на центральной площади города Медыни </w:t>
      </w:r>
      <w:r w:rsidR="000C04B8" w:rsidRPr="00C53441">
        <w:rPr>
          <w:sz w:val="32"/>
          <w:szCs w:val="32"/>
        </w:rPr>
        <w:t xml:space="preserve">в июле </w:t>
      </w:r>
      <w:r w:rsidRPr="00C53441">
        <w:rPr>
          <w:sz w:val="32"/>
          <w:szCs w:val="32"/>
        </w:rPr>
        <w:t xml:space="preserve">во время посещения района Губернатором области А.Д. Артамоновым согласованы и подписаны предложения Администрации района по проектированию строительства обхода </w:t>
      </w:r>
      <w:proofErr w:type="spellStart"/>
      <w:r w:rsidRPr="00C53441">
        <w:rPr>
          <w:sz w:val="32"/>
          <w:szCs w:val="32"/>
        </w:rPr>
        <w:t>г</w:t>
      </w:r>
      <w:proofErr w:type="gramStart"/>
      <w:r w:rsidRPr="00C53441">
        <w:rPr>
          <w:sz w:val="32"/>
          <w:szCs w:val="32"/>
        </w:rPr>
        <w:t>.М</w:t>
      </w:r>
      <w:proofErr w:type="gramEnd"/>
      <w:r w:rsidRPr="00C53441">
        <w:rPr>
          <w:sz w:val="32"/>
          <w:szCs w:val="32"/>
        </w:rPr>
        <w:t>едыни</w:t>
      </w:r>
      <w:proofErr w:type="spellEnd"/>
      <w:r w:rsidRPr="00C53441">
        <w:rPr>
          <w:sz w:val="32"/>
          <w:szCs w:val="32"/>
        </w:rPr>
        <w:t>. Начала решаться одна из острейших проблем района и города. Проектирование уже идет.</w:t>
      </w:r>
    </w:p>
    <w:p w:rsidR="00CA3E53" w:rsidRPr="00C53441" w:rsidRDefault="00DC3053" w:rsidP="00D30F73">
      <w:pPr>
        <w:spacing w:line="300" w:lineRule="auto"/>
        <w:ind w:left="-142" w:right="281" w:firstLine="862"/>
        <w:jc w:val="both"/>
        <w:rPr>
          <w:sz w:val="32"/>
          <w:szCs w:val="32"/>
        </w:rPr>
      </w:pPr>
      <w:proofErr w:type="gramStart"/>
      <w:r w:rsidRPr="00C53441">
        <w:rPr>
          <w:sz w:val="32"/>
          <w:szCs w:val="32"/>
        </w:rPr>
        <w:t xml:space="preserve">Благодаря плодотворному сотрудничеству </w:t>
      </w:r>
      <w:r w:rsidR="00CA3E53" w:rsidRPr="00C53441">
        <w:rPr>
          <w:sz w:val="32"/>
          <w:szCs w:val="32"/>
        </w:rPr>
        <w:t>между Министерством дорожного хозяйства области  и администрацией  район</w:t>
      </w:r>
      <w:r w:rsidRPr="00C53441">
        <w:rPr>
          <w:sz w:val="32"/>
          <w:szCs w:val="32"/>
        </w:rPr>
        <w:t>а</w:t>
      </w:r>
      <w:r w:rsidR="00CA3E53" w:rsidRPr="00C53441">
        <w:rPr>
          <w:sz w:val="32"/>
          <w:szCs w:val="32"/>
        </w:rPr>
        <w:t xml:space="preserve">,  проведен ремонт участков дорог в г. Медыни по ул. Колхозная, ул. Свердлова (до </w:t>
      </w:r>
      <w:proofErr w:type="spellStart"/>
      <w:r w:rsidR="00297BFB" w:rsidRPr="00C53441">
        <w:rPr>
          <w:sz w:val="32"/>
          <w:szCs w:val="32"/>
        </w:rPr>
        <w:t>Военфильма</w:t>
      </w:r>
      <w:proofErr w:type="spellEnd"/>
      <w:r w:rsidR="00CA3E53" w:rsidRPr="00C53441">
        <w:rPr>
          <w:sz w:val="32"/>
          <w:szCs w:val="32"/>
        </w:rPr>
        <w:t xml:space="preserve">), </w:t>
      </w:r>
      <w:r w:rsidR="00297BFB" w:rsidRPr="00C53441">
        <w:rPr>
          <w:sz w:val="32"/>
          <w:szCs w:val="32"/>
        </w:rPr>
        <w:t xml:space="preserve">Школьная, </w:t>
      </w:r>
      <w:r w:rsidR="00CA3E53" w:rsidRPr="00C53441">
        <w:rPr>
          <w:sz w:val="32"/>
          <w:szCs w:val="32"/>
        </w:rPr>
        <w:t xml:space="preserve"> Спортивная, Победы (западная), </w:t>
      </w:r>
      <w:r w:rsidR="00297BFB" w:rsidRPr="00C53441">
        <w:rPr>
          <w:sz w:val="32"/>
          <w:szCs w:val="32"/>
        </w:rPr>
        <w:t xml:space="preserve">Пионерская, </w:t>
      </w:r>
      <w:r w:rsidR="00CA3E53" w:rsidRPr="00C53441">
        <w:rPr>
          <w:sz w:val="32"/>
          <w:szCs w:val="32"/>
        </w:rPr>
        <w:t xml:space="preserve"> Стартовая, ул. Кирова (от Варшавского шоссе до пеш</w:t>
      </w:r>
      <w:r w:rsidR="00F64DAD">
        <w:rPr>
          <w:sz w:val="32"/>
          <w:szCs w:val="32"/>
        </w:rPr>
        <w:t>еходного моста)</w:t>
      </w:r>
      <w:r w:rsidR="00CA3E53" w:rsidRPr="00C53441">
        <w:rPr>
          <w:sz w:val="32"/>
          <w:szCs w:val="32"/>
        </w:rPr>
        <w:t>, ул. Беляева (от ул. Садовая до ул. Митрофанова), част</w:t>
      </w:r>
      <w:r w:rsidR="00F64DAD">
        <w:rPr>
          <w:sz w:val="32"/>
          <w:szCs w:val="32"/>
        </w:rPr>
        <w:t>ично</w:t>
      </w:r>
      <w:r w:rsidR="00CA3E53" w:rsidRPr="00C53441">
        <w:rPr>
          <w:sz w:val="32"/>
          <w:szCs w:val="32"/>
        </w:rPr>
        <w:t xml:space="preserve"> ул. Фаб</w:t>
      </w:r>
      <w:r w:rsidR="00F64DAD">
        <w:rPr>
          <w:sz w:val="32"/>
          <w:szCs w:val="32"/>
        </w:rPr>
        <w:t>р</w:t>
      </w:r>
      <w:r w:rsidR="00CA3E53" w:rsidRPr="00C53441">
        <w:rPr>
          <w:sz w:val="32"/>
          <w:szCs w:val="32"/>
        </w:rPr>
        <w:t xml:space="preserve">ичная, Коммуны, Пролетарская, </w:t>
      </w:r>
      <w:r w:rsidR="000C04B8" w:rsidRPr="00C53441">
        <w:rPr>
          <w:sz w:val="32"/>
          <w:szCs w:val="32"/>
        </w:rPr>
        <w:t>Зеленая</w:t>
      </w:r>
      <w:r w:rsidR="00CA3E53" w:rsidRPr="00C53441">
        <w:rPr>
          <w:sz w:val="32"/>
          <w:szCs w:val="32"/>
        </w:rPr>
        <w:t>, Дубовая Роща.</w:t>
      </w:r>
      <w:proofErr w:type="gramEnd"/>
      <w:r w:rsidR="00CA3E53" w:rsidRPr="00C53441">
        <w:rPr>
          <w:sz w:val="32"/>
          <w:szCs w:val="32"/>
        </w:rPr>
        <w:t xml:space="preserve"> Протяженность отремонтированного дорожного полотна составила </w:t>
      </w:r>
      <w:r w:rsidR="00297BFB" w:rsidRPr="00C53441">
        <w:rPr>
          <w:sz w:val="32"/>
          <w:szCs w:val="32"/>
        </w:rPr>
        <w:t xml:space="preserve">более </w:t>
      </w:r>
      <w:r w:rsidR="00B64655">
        <w:rPr>
          <w:sz w:val="32"/>
          <w:szCs w:val="32"/>
        </w:rPr>
        <w:t>5,3</w:t>
      </w:r>
      <w:r w:rsidR="00297BFB" w:rsidRPr="00C53441">
        <w:rPr>
          <w:sz w:val="32"/>
          <w:szCs w:val="32"/>
        </w:rPr>
        <w:t xml:space="preserve"> км </w:t>
      </w:r>
      <w:r w:rsidR="00CA3E53" w:rsidRPr="00C53441">
        <w:rPr>
          <w:sz w:val="32"/>
          <w:szCs w:val="32"/>
        </w:rPr>
        <w:t>на  сумму – 32,</w:t>
      </w:r>
      <w:r w:rsidR="00297BFB" w:rsidRPr="00C53441">
        <w:rPr>
          <w:sz w:val="32"/>
          <w:szCs w:val="32"/>
        </w:rPr>
        <w:t>5</w:t>
      </w:r>
      <w:r w:rsidR="00CA3E53" w:rsidRPr="00C53441">
        <w:rPr>
          <w:sz w:val="32"/>
          <w:szCs w:val="32"/>
        </w:rPr>
        <w:t xml:space="preserve"> </w:t>
      </w:r>
      <w:r w:rsidR="00297BFB" w:rsidRPr="00C53441">
        <w:rPr>
          <w:sz w:val="32"/>
          <w:szCs w:val="32"/>
        </w:rPr>
        <w:t>млн</w:t>
      </w:r>
      <w:r w:rsidR="00CA3E53" w:rsidRPr="00C53441">
        <w:rPr>
          <w:sz w:val="32"/>
          <w:szCs w:val="32"/>
        </w:rPr>
        <w:t>. рублей</w:t>
      </w:r>
      <w:r w:rsidR="00297BFB" w:rsidRPr="00C53441">
        <w:rPr>
          <w:sz w:val="32"/>
          <w:szCs w:val="32"/>
        </w:rPr>
        <w:t>.</w:t>
      </w:r>
    </w:p>
    <w:p w:rsidR="00297BFB" w:rsidRPr="00C53441" w:rsidRDefault="00297BFB" w:rsidP="00D30F73">
      <w:pPr>
        <w:spacing w:line="300" w:lineRule="auto"/>
        <w:ind w:left="-142" w:right="281" w:firstLine="862"/>
        <w:jc w:val="both"/>
        <w:rPr>
          <w:sz w:val="32"/>
          <w:szCs w:val="32"/>
        </w:rPr>
      </w:pPr>
      <w:r w:rsidRPr="00C53441">
        <w:rPr>
          <w:sz w:val="32"/>
          <w:szCs w:val="32"/>
        </w:rPr>
        <w:t xml:space="preserve">В 2019 году начал решаться долгожданный вопрос по строительству автодорог в новостройках города по </w:t>
      </w:r>
      <w:r w:rsidR="00CA3E53" w:rsidRPr="00C53441">
        <w:rPr>
          <w:sz w:val="32"/>
          <w:szCs w:val="32"/>
        </w:rPr>
        <w:t>улиц</w:t>
      </w:r>
      <w:r w:rsidRPr="00C53441">
        <w:rPr>
          <w:sz w:val="32"/>
          <w:szCs w:val="32"/>
        </w:rPr>
        <w:t>ам</w:t>
      </w:r>
      <w:r w:rsidR="00CA3E53" w:rsidRPr="00C53441">
        <w:rPr>
          <w:sz w:val="32"/>
          <w:szCs w:val="32"/>
        </w:rPr>
        <w:t xml:space="preserve">  </w:t>
      </w:r>
      <w:proofErr w:type="gramStart"/>
      <w:r w:rsidR="00CA3E53" w:rsidRPr="00C53441">
        <w:rPr>
          <w:sz w:val="32"/>
          <w:szCs w:val="32"/>
        </w:rPr>
        <w:t>Заречная</w:t>
      </w:r>
      <w:proofErr w:type="gramEnd"/>
      <w:r w:rsidR="00CA3E53" w:rsidRPr="00C53441">
        <w:rPr>
          <w:sz w:val="32"/>
          <w:szCs w:val="32"/>
        </w:rPr>
        <w:t xml:space="preserve">, Славянская, Юбилейная, Семейная с обустройством подъезда к участкам </w:t>
      </w:r>
      <w:r w:rsidR="00CA3E53" w:rsidRPr="00C53441">
        <w:rPr>
          <w:sz w:val="32"/>
          <w:szCs w:val="32"/>
        </w:rPr>
        <w:lastRenderedPageBreak/>
        <w:t xml:space="preserve">многодетных семей. Данные  работы  проведены организацией под руководством  </w:t>
      </w:r>
      <w:proofErr w:type="spellStart"/>
      <w:r w:rsidR="00CA3E53" w:rsidRPr="00C53441">
        <w:rPr>
          <w:sz w:val="32"/>
          <w:szCs w:val="32"/>
        </w:rPr>
        <w:t>Сдель</w:t>
      </w:r>
      <w:r w:rsidRPr="00C53441">
        <w:rPr>
          <w:sz w:val="32"/>
          <w:szCs w:val="32"/>
        </w:rPr>
        <w:t>никова</w:t>
      </w:r>
      <w:proofErr w:type="spellEnd"/>
      <w:r w:rsidRPr="00C53441">
        <w:rPr>
          <w:sz w:val="32"/>
          <w:szCs w:val="32"/>
        </w:rPr>
        <w:t xml:space="preserve">  Александра Анатольевича, качественно и в срок, более 3 км на сумму 1,9 млн. рублей.</w:t>
      </w:r>
    </w:p>
    <w:p w:rsidR="00297BFB" w:rsidRPr="00C53441" w:rsidRDefault="00297BFB" w:rsidP="00D30F73">
      <w:pPr>
        <w:spacing w:line="300" w:lineRule="auto"/>
        <w:ind w:left="-142" w:right="281" w:firstLine="862"/>
        <w:jc w:val="both"/>
        <w:rPr>
          <w:sz w:val="32"/>
          <w:szCs w:val="32"/>
        </w:rPr>
      </w:pPr>
      <w:r w:rsidRPr="00C53441">
        <w:rPr>
          <w:sz w:val="32"/>
          <w:szCs w:val="32"/>
        </w:rPr>
        <w:t xml:space="preserve"> В 2020 году предстоит продолжить эти работы с обустройством щебеночного полотна.</w:t>
      </w:r>
    </w:p>
    <w:p w:rsidR="00CA3E53" w:rsidRPr="00C53441" w:rsidRDefault="00297BFB" w:rsidP="00D30F73">
      <w:pPr>
        <w:spacing w:line="300" w:lineRule="auto"/>
        <w:ind w:left="-142" w:right="281" w:firstLine="862"/>
        <w:jc w:val="both"/>
        <w:rPr>
          <w:sz w:val="32"/>
          <w:szCs w:val="32"/>
        </w:rPr>
      </w:pPr>
      <w:proofErr w:type="gramStart"/>
      <w:r w:rsidRPr="00C53441">
        <w:rPr>
          <w:sz w:val="32"/>
          <w:szCs w:val="32"/>
        </w:rPr>
        <w:t>В мае</w:t>
      </w:r>
      <w:r w:rsidR="00CA3E53" w:rsidRPr="00C53441">
        <w:rPr>
          <w:sz w:val="32"/>
          <w:szCs w:val="32"/>
        </w:rPr>
        <w:t xml:space="preserve">  выполнены работы по ямочному ремонту дорожного полотна  по ул. Луначарского, Карла Либкнехта, Калинина, пер. Калужский, Гагарина,</w:t>
      </w:r>
      <w:r w:rsidR="00F64DAD">
        <w:rPr>
          <w:sz w:val="32"/>
          <w:szCs w:val="32"/>
        </w:rPr>
        <w:t xml:space="preserve"> </w:t>
      </w:r>
      <w:r w:rsidR="00CA3E53" w:rsidRPr="00C53441">
        <w:rPr>
          <w:sz w:val="32"/>
          <w:szCs w:val="32"/>
        </w:rPr>
        <w:t>Митрофанова, Медовая, Цветочная, Кирова на сумму 28</w:t>
      </w:r>
      <w:r w:rsidR="007173C4" w:rsidRPr="00C53441">
        <w:rPr>
          <w:sz w:val="32"/>
          <w:szCs w:val="32"/>
        </w:rPr>
        <w:t>3</w:t>
      </w:r>
      <w:r w:rsidR="00CA3E53" w:rsidRPr="00C53441">
        <w:rPr>
          <w:sz w:val="32"/>
          <w:szCs w:val="32"/>
        </w:rPr>
        <w:t xml:space="preserve"> тыс. рублей. </w:t>
      </w:r>
      <w:proofErr w:type="gramEnd"/>
    </w:p>
    <w:p w:rsidR="007173C4" w:rsidRPr="00C53441" w:rsidRDefault="007173C4" w:rsidP="00D30F73">
      <w:pPr>
        <w:spacing w:line="300" w:lineRule="auto"/>
        <w:ind w:left="-142" w:right="281" w:firstLine="862"/>
        <w:jc w:val="both"/>
        <w:rPr>
          <w:sz w:val="32"/>
          <w:szCs w:val="32"/>
        </w:rPr>
      </w:pPr>
      <w:r w:rsidRPr="00C53441">
        <w:rPr>
          <w:sz w:val="32"/>
          <w:szCs w:val="32"/>
        </w:rPr>
        <w:t>В 2019 году закуплено и уложено 210 водоотводных дорожных труб</w:t>
      </w:r>
      <w:r w:rsidR="00146386">
        <w:rPr>
          <w:sz w:val="32"/>
          <w:szCs w:val="32"/>
        </w:rPr>
        <w:t>.</w:t>
      </w:r>
    </w:p>
    <w:p w:rsidR="00CA3E53" w:rsidRPr="00C53441" w:rsidRDefault="00CA3E53" w:rsidP="00D30F73">
      <w:pPr>
        <w:spacing w:line="300" w:lineRule="auto"/>
        <w:ind w:left="-142" w:right="281" w:firstLine="862"/>
        <w:jc w:val="both"/>
        <w:rPr>
          <w:sz w:val="32"/>
          <w:szCs w:val="32"/>
        </w:rPr>
      </w:pPr>
      <w:r w:rsidRPr="00C53441">
        <w:rPr>
          <w:sz w:val="32"/>
          <w:szCs w:val="32"/>
        </w:rPr>
        <w:t xml:space="preserve"> По многочисленным обращениям жителей, впервые за последние 10 лет, проведены работы по устройству новых тротуаров по ул. Садовая,</w:t>
      </w:r>
      <w:r w:rsidR="007173C4" w:rsidRPr="00C53441">
        <w:rPr>
          <w:sz w:val="32"/>
          <w:szCs w:val="32"/>
        </w:rPr>
        <w:t xml:space="preserve"> Солнечная, </w:t>
      </w:r>
      <w:r w:rsidRPr="00C53441">
        <w:rPr>
          <w:sz w:val="32"/>
          <w:szCs w:val="32"/>
        </w:rPr>
        <w:t xml:space="preserve"> Карла Либкнехта, </w:t>
      </w:r>
      <w:r w:rsidR="007173C4" w:rsidRPr="00C53441">
        <w:rPr>
          <w:sz w:val="32"/>
          <w:szCs w:val="32"/>
        </w:rPr>
        <w:t xml:space="preserve">Школьная, </w:t>
      </w:r>
      <w:r w:rsidRPr="00C53441">
        <w:rPr>
          <w:sz w:val="32"/>
          <w:szCs w:val="32"/>
        </w:rPr>
        <w:t xml:space="preserve">Мира  на общую сумму – </w:t>
      </w:r>
      <w:r w:rsidR="007173C4" w:rsidRPr="00C53441">
        <w:rPr>
          <w:sz w:val="32"/>
          <w:szCs w:val="32"/>
        </w:rPr>
        <w:t>11 млн.</w:t>
      </w:r>
      <w:r w:rsidRPr="00C53441">
        <w:rPr>
          <w:sz w:val="32"/>
          <w:szCs w:val="32"/>
        </w:rPr>
        <w:t xml:space="preserve"> рублей. </w:t>
      </w:r>
      <w:r w:rsidR="007173C4" w:rsidRPr="00C53441">
        <w:rPr>
          <w:sz w:val="32"/>
          <w:szCs w:val="32"/>
        </w:rPr>
        <w:t xml:space="preserve">Это стало возможным благодаря тесному сотрудничеству с Правительством города </w:t>
      </w:r>
      <w:r w:rsidRPr="00C53441">
        <w:rPr>
          <w:sz w:val="32"/>
          <w:szCs w:val="32"/>
        </w:rPr>
        <w:t>Москвы.</w:t>
      </w:r>
    </w:p>
    <w:p w:rsidR="00F64DAD" w:rsidRDefault="00CA3E53" w:rsidP="00F64DAD">
      <w:pPr>
        <w:spacing w:line="300" w:lineRule="auto"/>
        <w:ind w:left="-142" w:right="281" w:firstLine="862"/>
        <w:rPr>
          <w:sz w:val="32"/>
          <w:szCs w:val="32"/>
        </w:rPr>
      </w:pPr>
      <w:r w:rsidRPr="00C53441">
        <w:rPr>
          <w:sz w:val="32"/>
          <w:szCs w:val="32"/>
        </w:rPr>
        <w:t>В 2019 году закуплено дорожных знаков на сумму 450 тыс. руб. и на их</w:t>
      </w:r>
      <w:r w:rsidR="00D30F73" w:rsidRPr="00C53441">
        <w:rPr>
          <w:sz w:val="32"/>
          <w:szCs w:val="32"/>
        </w:rPr>
        <w:t xml:space="preserve"> </w:t>
      </w:r>
      <w:r w:rsidRPr="00C53441">
        <w:rPr>
          <w:sz w:val="32"/>
          <w:szCs w:val="32"/>
        </w:rPr>
        <w:t>содержание затрачено 130 тыс. руб.</w:t>
      </w:r>
      <w:r w:rsidRPr="00C53441">
        <w:rPr>
          <w:sz w:val="32"/>
          <w:szCs w:val="32"/>
        </w:rPr>
        <w:br/>
        <w:t xml:space="preserve">         </w:t>
      </w:r>
    </w:p>
    <w:p w:rsidR="00CA3E53" w:rsidRPr="00C53441" w:rsidRDefault="00CA3E53" w:rsidP="00F64DAD">
      <w:pPr>
        <w:spacing w:line="300" w:lineRule="auto"/>
        <w:ind w:left="-142" w:right="281" w:firstLine="862"/>
        <w:rPr>
          <w:b/>
          <w:sz w:val="32"/>
          <w:szCs w:val="32"/>
        </w:rPr>
      </w:pPr>
      <w:r w:rsidRPr="00C53441">
        <w:rPr>
          <w:b/>
          <w:sz w:val="32"/>
          <w:szCs w:val="32"/>
        </w:rPr>
        <w:t xml:space="preserve">                             Энергосбережение</w:t>
      </w:r>
    </w:p>
    <w:p w:rsidR="000C04B8" w:rsidRPr="00C53441" w:rsidRDefault="00CA3E53" w:rsidP="00D30F73">
      <w:pPr>
        <w:spacing w:line="300" w:lineRule="auto"/>
        <w:jc w:val="both"/>
        <w:rPr>
          <w:rFonts w:eastAsia="Calibri"/>
          <w:sz w:val="32"/>
          <w:szCs w:val="32"/>
        </w:rPr>
      </w:pPr>
      <w:r w:rsidRPr="00C53441">
        <w:rPr>
          <w:sz w:val="32"/>
          <w:szCs w:val="32"/>
        </w:rPr>
        <w:t xml:space="preserve">        </w:t>
      </w:r>
      <w:r w:rsidR="007173C4" w:rsidRPr="00C53441">
        <w:rPr>
          <w:sz w:val="32"/>
          <w:szCs w:val="32"/>
        </w:rPr>
        <w:t xml:space="preserve">Администрацией района проведены большие работы </w:t>
      </w:r>
      <w:r w:rsidR="00E776F1" w:rsidRPr="00C53441">
        <w:rPr>
          <w:sz w:val="32"/>
          <w:szCs w:val="32"/>
        </w:rPr>
        <w:t>в сфере</w:t>
      </w:r>
      <w:r w:rsidR="00E776F1" w:rsidRPr="00C53441">
        <w:rPr>
          <w:rFonts w:eastAsia="Calibri"/>
          <w:sz w:val="32"/>
          <w:szCs w:val="32"/>
        </w:rPr>
        <w:t xml:space="preserve"> </w:t>
      </w:r>
      <w:proofErr w:type="spellStart"/>
      <w:r w:rsidR="00E776F1" w:rsidRPr="00C53441">
        <w:rPr>
          <w:rFonts w:eastAsia="Calibri"/>
          <w:sz w:val="32"/>
          <w:szCs w:val="32"/>
        </w:rPr>
        <w:t>энергоэффективности</w:t>
      </w:r>
      <w:proofErr w:type="spellEnd"/>
      <w:r w:rsidR="00E776F1" w:rsidRPr="00C53441">
        <w:rPr>
          <w:rFonts w:eastAsia="Calibri"/>
          <w:sz w:val="32"/>
          <w:szCs w:val="32"/>
        </w:rPr>
        <w:t>.</w:t>
      </w:r>
    </w:p>
    <w:p w:rsidR="00CD7E7B" w:rsidRPr="00C53441" w:rsidRDefault="00E776F1" w:rsidP="00CD7E7B">
      <w:pPr>
        <w:spacing w:line="300" w:lineRule="auto"/>
        <w:jc w:val="both"/>
        <w:rPr>
          <w:rFonts w:eastAsia="Calibri"/>
          <w:sz w:val="32"/>
          <w:szCs w:val="32"/>
        </w:rPr>
      </w:pPr>
      <w:r w:rsidRPr="00C53441">
        <w:rPr>
          <w:rFonts w:eastAsia="Calibri"/>
          <w:sz w:val="32"/>
          <w:szCs w:val="32"/>
        </w:rPr>
        <w:t xml:space="preserve">          Благодаря гранду Министерства строительства  и ЖКХ области </w:t>
      </w:r>
      <w:r w:rsidR="00CD7E7B" w:rsidRPr="00C53441">
        <w:rPr>
          <w:rFonts w:eastAsia="Calibri"/>
          <w:sz w:val="32"/>
          <w:szCs w:val="32"/>
        </w:rPr>
        <w:t>в 5 млн.</w:t>
      </w:r>
      <w:r w:rsidR="008C31EC">
        <w:rPr>
          <w:rFonts w:eastAsia="Calibri"/>
          <w:sz w:val="32"/>
          <w:szCs w:val="32"/>
        </w:rPr>
        <w:t xml:space="preserve"> </w:t>
      </w:r>
      <w:r w:rsidR="00CD7E7B" w:rsidRPr="00C53441">
        <w:rPr>
          <w:rFonts w:eastAsia="Calibri"/>
          <w:sz w:val="32"/>
          <w:szCs w:val="32"/>
        </w:rPr>
        <w:t xml:space="preserve">рублей и нашему </w:t>
      </w:r>
      <w:proofErr w:type="spellStart"/>
      <w:r w:rsidR="00CD7E7B" w:rsidRPr="00C53441">
        <w:rPr>
          <w:rFonts w:eastAsia="Calibri"/>
          <w:sz w:val="32"/>
          <w:szCs w:val="32"/>
        </w:rPr>
        <w:t>софинансированю</w:t>
      </w:r>
      <w:proofErr w:type="spellEnd"/>
      <w:r w:rsidR="00CD7E7B" w:rsidRPr="00C53441">
        <w:rPr>
          <w:rFonts w:eastAsia="Calibri"/>
          <w:sz w:val="32"/>
          <w:szCs w:val="32"/>
        </w:rPr>
        <w:t xml:space="preserve"> в домах микрорайона «Новые Лужки</w:t>
      </w:r>
      <w:r w:rsidR="00F64DAD">
        <w:rPr>
          <w:rFonts w:eastAsia="Calibri"/>
          <w:sz w:val="32"/>
          <w:szCs w:val="32"/>
        </w:rPr>
        <w:t>»</w:t>
      </w:r>
      <w:r w:rsidR="00CD7E7B" w:rsidRPr="00C53441">
        <w:rPr>
          <w:rFonts w:eastAsia="Calibri"/>
          <w:sz w:val="32"/>
          <w:szCs w:val="32"/>
        </w:rPr>
        <w:t xml:space="preserve"> установлено 94  современны</w:t>
      </w:r>
      <w:r w:rsidR="00F64DAD">
        <w:rPr>
          <w:rFonts w:eastAsia="Calibri"/>
          <w:sz w:val="32"/>
          <w:szCs w:val="32"/>
        </w:rPr>
        <w:t>х</w:t>
      </w:r>
      <w:r w:rsidR="00CD7E7B" w:rsidRPr="00C53441">
        <w:rPr>
          <w:rFonts w:eastAsia="Calibri"/>
          <w:sz w:val="32"/>
          <w:szCs w:val="32"/>
        </w:rPr>
        <w:t xml:space="preserve"> газовых котла. И я обращаюсь к жителям этого микрорайона об особом бережном отношении. </w:t>
      </w:r>
    </w:p>
    <w:p w:rsidR="00E776F1" w:rsidRPr="00C53441" w:rsidRDefault="00E776F1" w:rsidP="00D30F73">
      <w:pPr>
        <w:spacing w:line="300" w:lineRule="auto"/>
        <w:jc w:val="both"/>
        <w:rPr>
          <w:rFonts w:eastAsia="Calibri"/>
          <w:sz w:val="32"/>
          <w:szCs w:val="32"/>
        </w:rPr>
      </w:pPr>
      <w:r w:rsidRPr="00C53441">
        <w:rPr>
          <w:rFonts w:eastAsia="Calibri"/>
          <w:sz w:val="32"/>
          <w:szCs w:val="32"/>
        </w:rPr>
        <w:t xml:space="preserve">          Кардинально  решен</w:t>
      </w:r>
      <w:r w:rsidR="00F64DAD">
        <w:rPr>
          <w:rFonts w:eastAsia="Calibri"/>
          <w:sz w:val="32"/>
          <w:szCs w:val="32"/>
        </w:rPr>
        <w:t>,</w:t>
      </w:r>
      <w:r w:rsidRPr="00C53441">
        <w:rPr>
          <w:rFonts w:eastAsia="Calibri"/>
          <w:sz w:val="32"/>
          <w:szCs w:val="32"/>
        </w:rPr>
        <w:t xml:space="preserve"> и это увидел</w:t>
      </w:r>
      <w:r w:rsidR="00CD7E7B" w:rsidRPr="00C53441">
        <w:rPr>
          <w:rFonts w:eastAsia="Calibri"/>
          <w:sz w:val="32"/>
          <w:szCs w:val="32"/>
        </w:rPr>
        <w:t xml:space="preserve"> буквально</w:t>
      </w:r>
      <w:r w:rsidRPr="00C53441">
        <w:rPr>
          <w:rFonts w:eastAsia="Calibri"/>
          <w:sz w:val="32"/>
          <w:szCs w:val="32"/>
        </w:rPr>
        <w:t xml:space="preserve"> каждый житель  нашего района</w:t>
      </w:r>
      <w:r w:rsidR="00F64DAD">
        <w:rPr>
          <w:rFonts w:eastAsia="Calibri"/>
          <w:sz w:val="32"/>
          <w:szCs w:val="32"/>
        </w:rPr>
        <w:t>,</w:t>
      </w:r>
      <w:r w:rsidR="00CD7E7B" w:rsidRPr="00C53441">
        <w:rPr>
          <w:rFonts w:eastAsia="Calibri"/>
          <w:sz w:val="32"/>
          <w:szCs w:val="32"/>
        </w:rPr>
        <w:t xml:space="preserve"> вопрос освещения города Медыни и поселений района. Стало не просто лучше, а кардинально лучше.</w:t>
      </w:r>
    </w:p>
    <w:p w:rsidR="00CA3E53" w:rsidRPr="00C53441" w:rsidRDefault="00CA3E53" w:rsidP="00D30F73">
      <w:pPr>
        <w:spacing w:line="300" w:lineRule="auto"/>
        <w:jc w:val="both"/>
        <w:rPr>
          <w:sz w:val="32"/>
          <w:szCs w:val="32"/>
        </w:rPr>
      </w:pPr>
      <w:r w:rsidRPr="00C53441">
        <w:rPr>
          <w:rFonts w:eastAsia="Calibri"/>
          <w:sz w:val="32"/>
          <w:szCs w:val="32"/>
        </w:rPr>
        <w:t xml:space="preserve">          </w:t>
      </w:r>
      <w:r w:rsidRPr="00C53441">
        <w:rPr>
          <w:sz w:val="32"/>
          <w:szCs w:val="32"/>
        </w:rPr>
        <w:t xml:space="preserve">Для   </w:t>
      </w:r>
      <w:r w:rsidR="00CD7E7B" w:rsidRPr="00C53441">
        <w:rPr>
          <w:sz w:val="32"/>
          <w:szCs w:val="32"/>
        </w:rPr>
        <w:t xml:space="preserve">этого </w:t>
      </w:r>
      <w:r w:rsidRPr="00C53441">
        <w:rPr>
          <w:sz w:val="32"/>
          <w:szCs w:val="32"/>
        </w:rPr>
        <w:t xml:space="preserve"> заменено   2,5 км </w:t>
      </w:r>
      <w:r w:rsidR="00CD7E7B" w:rsidRPr="00C53441">
        <w:rPr>
          <w:sz w:val="32"/>
          <w:szCs w:val="32"/>
        </w:rPr>
        <w:t xml:space="preserve">электропроводов на </w:t>
      </w:r>
      <w:r w:rsidRPr="00C53441">
        <w:rPr>
          <w:sz w:val="32"/>
          <w:szCs w:val="32"/>
        </w:rPr>
        <w:t xml:space="preserve">СИП,    </w:t>
      </w:r>
      <w:r w:rsidR="00CD7E7B" w:rsidRPr="00C53441">
        <w:rPr>
          <w:sz w:val="32"/>
          <w:szCs w:val="32"/>
        </w:rPr>
        <w:t>205</w:t>
      </w:r>
      <w:r w:rsidRPr="00C53441">
        <w:rPr>
          <w:sz w:val="32"/>
          <w:szCs w:val="32"/>
        </w:rPr>
        <w:t xml:space="preserve">    фонарей</w:t>
      </w:r>
      <w:r w:rsidR="00CD7E7B" w:rsidRPr="00C53441">
        <w:rPr>
          <w:sz w:val="32"/>
          <w:szCs w:val="32"/>
        </w:rPr>
        <w:t xml:space="preserve"> </w:t>
      </w:r>
      <w:r w:rsidRPr="00C53441">
        <w:rPr>
          <w:sz w:val="32"/>
          <w:szCs w:val="32"/>
        </w:rPr>
        <w:t>и   отремонтировано 150 светильников</w:t>
      </w:r>
      <w:r w:rsidR="00CD7E7B" w:rsidRPr="00C53441">
        <w:rPr>
          <w:sz w:val="32"/>
          <w:szCs w:val="32"/>
        </w:rPr>
        <w:t>.</w:t>
      </w:r>
      <w:r w:rsidRPr="00C53441">
        <w:rPr>
          <w:sz w:val="32"/>
          <w:szCs w:val="32"/>
        </w:rPr>
        <w:t xml:space="preserve"> </w:t>
      </w:r>
    </w:p>
    <w:p w:rsidR="00CA3E53" w:rsidRPr="00C53441" w:rsidRDefault="00CD7E7B" w:rsidP="00D30F73">
      <w:pPr>
        <w:spacing w:line="300" w:lineRule="auto"/>
        <w:jc w:val="both"/>
        <w:rPr>
          <w:sz w:val="32"/>
          <w:szCs w:val="32"/>
        </w:rPr>
      </w:pPr>
      <w:r w:rsidRPr="00C53441">
        <w:rPr>
          <w:sz w:val="32"/>
          <w:szCs w:val="32"/>
        </w:rPr>
        <w:lastRenderedPageBreak/>
        <w:t xml:space="preserve">          Дополнительно у</w:t>
      </w:r>
      <w:r w:rsidR="00CA3E53" w:rsidRPr="00C53441">
        <w:rPr>
          <w:sz w:val="32"/>
          <w:szCs w:val="32"/>
        </w:rPr>
        <w:t xml:space="preserve">становлено 250 </w:t>
      </w:r>
      <w:r w:rsidR="00E776F1" w:rsidRPr="00C53441">
        <w:rPr>
          <w:sz w:val="32"/>
          <w:szCs w:val="32"/>
        </w:rPr>
        <w:t xml:space="preserve">новых </w:t>
      </w:r>
      <w:r w:rsidR="00CA3E53" w:rsidRPr="00C53441">
        <w:rPr>
          <w:sz w:val="32"/>
          <w:szCs w:val="32"/>
        </w:rPr>
        <w:t xml:space="preserve">уличных светодиодных </w:t>
      </w:r>
      <w:r w:rsidRPr="00C53441">
        <w:rPr>
          <w:sz w:val="32"/>
          <w:szCs w:val="32"/>
        </w:rPr>
        <w:t>приборов на ул.</w:t>
      </w:r>
      <w:r w:rsidR="00F64DAD">
        <w:rPr>
          <w:sz w:val="32"/>
          <w:szCs w:val="32"/>
        </w:rPr>
        <w:t xml:space="preserve"> </w:t>
      </w:r>
      <w:r w:rsidRPr="00C53441">
        <w:rPr>
          <w:sz w:val="32"/>
          <w:szCs w:val="32"/>
        </w:rPr>
        <w:t>Пролетарская, Коммуны, Калужская, Калинина и др. Впервые  отдельные жители  стали обращаться не за установкой светильника, а за отключением из-за излишней освещенности. Общий расход на эти работы 780 тыс. руб.</w:t>
      </w:r>
    </w:p>
    <w:p w:rsidR="00CA3E53" w:rsidRPr="00C53441" w:rsidRDefault="00CA3E53" w:rsidP="00D30F73">
      <w:pPr>
        <w:spacing w:line="300" w:lineRule="auto"/>
        <w:ind w:firstLine="851"/>
        <w:jc w:val="both"/>
        <w:rPr>
          <w:rFonts w:eastAsia="Calibri"/>
          <w:sz w:val="32"/>
          <w:szCs w:val="32"/>
        </w:rPr>
      </w:pPr>
      <w:r w:rsidRPr="00C53441">
        <w:rPr>
          <w:rFonts w:eastAsia="Calibri"/>
          <w:sz w:val="32"/>
          <w:szCs w:val="32"/>
        </w:rPr>
        <w:t>Все эти мероприятия обеспечили экономию в оплате за  уличное  освещение порядка 14%.</w:t>
      </w:r>
    </w:p>
    <w:p w:rsidR="00CA3E53" w:rsidRPr="00C53441" w:rsidRDefault="00CA3E53" w:rsidP="00D30F73">
      <w:pPr>
        <w:spacing w:line="300" w:lineRule="auto"/>
        <w:ind w:firstLine="851"/>
        <w:jc w:val="both"/>
        <w:rPr>
          <w:rFonts w:eastAsia="Calibri"/>
          <w:sz w:val="32"/>
          <w:szCs w:val="32"/>
          <w:lang w:eastAsia="en-US"/>
        </w:rPr>
      </w:pPr>
      <w:r w:rsidRPr="00C53441">
        <w:rPr>
          <w:rFonts w:eastAsia="Calibri"/>
          <w:sz w:val="32"/>
          <w:szCs w:val="32"/>
        </w:rPr>
        <w:t>Для    замены    ж/бетонных   опор    наружного    освещения   на   улице  Луначарского закуплены оцинкованные опоры   и   фундаментные блоки на сумму 460 тыс. рублей.</w:t>
      </w:r>
    </w:p>
    <w:p w:rsidR="00E776F1" w:rsidRPr="00C53441" w:rsidRDefault="00E776F1" w:rsidP="00E776F1">
      <w:pPr>
        <w:spacing w:after="200" w:line="300" w:lineRule="auto"/>
        <w:ind w:left="502"/>
        <w:contextualSpacing/>
        <w:jc w:val="both"/>
        <w:rPr>
          <w:rFonts w:eastAsiaTheme="minorHAnsi"/>
          <w:sz w:val="32"/>
          <w:szCs w:val="32"/>
        </w:rPr>
      </w:pPr>
    </w:p>
    <w:p w:rsidR="00CA3E53" w:rsidRPr="00C53441" w:rsidRDefault="00CA3E53" w:rsidP="00D30F73">
      <w:pPr>
        <w:tabs>
          <w:tab w:val="left" w:pos="9089"/>
        </w:tabs>
        <w:autoSpaceDE w:val="0"/>
        <w:autoSpaceDN w:val="0"/>
        <w:adjustRightInd w:val="0"/>
        <w:spacing w:before="33" w:line="300" w:lineRule="auto"/>
        <w:jc w:val="both"/>
        <w:rPr>
          <w:rFonts w:eastAsia="Calibri"/>
          <w:b/>
          <w:i/>
          <w:sz w:val="32"/>
          <w:szCs w:val="32"/>
        </w:rPr>
      </w:pPr>
      <w:r w:rsidRPr="00C53441">
        <w:rPr>
          <w:rFonts w:eastAsia="Calibri"/>
          <w:b/>
          <w:i/>
          <w:sz w:val="32"/>
          <w:szCs w:val="32"/>
        </w:rPr>
        <w:t>Теплоснабжение</w:t>
      </w:r>
    </w:p>
    <w:p w:rsidR="00CA3E53" w:rsidRPr="00C53441" w:rsidRDefault="00CA3E53" w:rsidP="00D30F73">
      <w:pPr>
        <w:tabs>
          <w:tab w:val="left" w:pos="9089"/>
        </w:tabs>
        <w:autoSpaceDE w:val="0"/>
        <w:autoSpaceDN w:val="0"/>
        <w:adjustRightInd w:val="0"/>
        <w:spacing w:before="33" w:line="300" w:lineRule="auto"/>
        <w:jc w:val="both"/>
        <w:rPr>
          <w:sz w:val="32"/>
          <w:szCs w:val="32"/>
        </w:rPr>
      </w:pPr>
      <w:r w:rsidRPr="00C53441">
        <w:rPr>
          <w:sz w:val="32"/>
          <w:szCs w:val="32"/>
        </w:rPr>
        <w:t xml:space="preserve">   Главным показателем эффективности работ</w:t>
      </w:r>
      <w:proofErr w:type="gramStart"/>
      <w:r w:rsidRPr="00C53441">
        <w:rPr>
          <w:sz w:val="32"/>
          <w:szCs w:val="32"/>
        </w:rPr>
        <w:t>ы ООО</w:t>
      </w:r>
      <w:proofErr w:type="gramEnd"/>
      <w:r w:rsidRPr="00C53441">
        <w:rPr>
          <w:sz w:val="32"/>
          <w:szCs w:val="32"/>
        </w:rPr>
        <w:t xml:space="preserve"> «</w:t>
      </w:r>
      <w:proofErr w:type="spellStart"/>
      <w:r w:rsidRPr="00C53441">
        <w:rPr>
          <w:sz w:val="32"/>
          <w:szCs w:val="32"/>
        </w:rPr>
        <w:t>Теплосервис</w:t>
      </w:r>
      <w:proofErr w:type="spellEnd"/>
      <w:r w:rsidRPr="00C53441">
        <w:rPr>
          <w:sz w:val="32"/>
          <w:szCs w:val="32"/>
        </w:rPr>
        <w:t xml:space="preserve">» (руководитель </w:t>
      </w:r>
      <w:proofErr w:type="spellStart"/>
      <w:r w:rsidRPr="00C53441">
        <w:rPr>
          <w:sz w:val="32"/>
          <w:szCs w:val="32"/>
        </w:rPr>
        <w:t>Дидусенко</w:t>
      </w:r>
      <w:proofErr w:type="spellEnd"/>
      <w:r w:rsidRPr="00C53441">
        <w:rPr>
          <w:sz w:val="32"/>
          <w:szCs w:val="32"/>
        </w:rPr>
        <w:t xml:space="preserve"> Владимир Дмитриевич) является отсутствие жалоб в отопительный сезон. </w:t>
      </w:r>
    </w:p>
    <w:p w:rsidR="00CA3E53" w:rsidRPr="00C53441" w:rsidRDefault="00055F0B" w:rsidP="00D30F73">
      <w:pPr>
        <w:spacing w:line="300" w:lineRule="auto"/>
        <w:ind w:firstLine="708"/>
        <w:jc w:val="both"/>
        <w:rPr>
          <w:sz w:val="32"/>
          <w:szCs w:val="32"/>
        </w:rPr>
      </w:pPr>
      <w:r>
        <w:rPr>
          <w:sz w:val="32"/>
          <w:szCs w:val="32"/>
        </w:rPr>
        <w:t>На</w:t>
      </w:r>
      <w:r w:rsidR="00CA3E53" w:rsidRPr="00C53441">
        <w:rPr>
          <w:sz w:val="32"/>
          <w:szCs w:val="32"/>
        </w:rPr>
        <w:t xml:space="preserve"> обслуживании</w:t>
      </w:r>
      <w:r>
        <w:rPr>
          <w:sz w:val="32"/>
          <w:szCs w:val="32"/>
        </w:rPr>
        <w:t xml:space="preserve"> предприятия</w:t>
      </w:r>
      <w:r w:rsidR="00CA3E53" w:rsidRPr="00C53441">
        <w:rPr>
          <w:sz w:val="32"/>
          <w:szCs w:val="32"/>
        </w:rPr>
        <w:t xml:space="preserve">  находится  1</w:t>
      </w:r>
      <w:r w:rsidR="002A25E6" w:rsidRPr="00C53441">
        <w:rPr>
          <w:sz w:val="32"/>
          <w:szCs w:val="32"/>
        </w:rPr>
        <w:t>8</w:t>
      </w:r>
      <w:r w:rsidR="00CA3E53" w:rsidRPr="00C53441">
        <w:rPr>
          <w:sz w:val="32"/>
          <w:szCs w:val="32"/>
        </w:rPr>
        <w:t xml:space="preserve">  котельных.</w:t>
      </w:r>
    </w:p>
    <w:p w:rsidR="00CA3E53" w:rsidRPr="00C53441" w:rsidRDefault="00CA3E53" w:rsidP="00D30F73">
      <w:pPr>
        <w:spacing w:line="300" w:lineRule="auto"/>
        <w:ind w:firstLine="708"/>
        <w:jc w:val="both"/>
        <w:rPr>
          <w:sz w:val="32"/>
          <w:szCs w:val="32"/>
        </w:rPr>
      </w:pPr>
      <w:r w:rsidRPr="00C53441">
        <w:rPr>
          <w:sz w:val="32"/>
          <w:szCs w:val="32"/>
        </w:rPr>
        <w:t>С  целью  бесперебойной    подачи    тепла    потребителям    постоянно ведется ежедневный</w:t>
      </w:r>
      <w:r w:rsidR="00055F0B">
        <w:rPr>
          <w:sz w:val="32"/>
          <w:szCs w:val="32"/>
        </w:rPr>
        <w:t xml:space="preserve"> </w:t>
      </w:r>
      <w:proofErr w:type="gramStart"/>
      <w:r w:rsidRPr="00C53441">
        <w:rPr>
          <w:sz w:val="32"/>
          <w:szCs w:val="32"/>
        </w:rPr>
        <w:t>контроль</w:t>
      </w:r>
      <w:r w:rsidR="00055F0B">
        <w:rPr>
          <w:sz w:val="32"/>
          <w:szCs w:val="32"/>
        </w:rPr>
        <w:t xml:space="preserve"> </w:t>
      </w:r>
      <w:r w:rsidRPr="00C53441">
        <w:rPr>
          <w:sz w:val="32"/>
          <w:szCs w:val="32"/>
        </w:rPr>
        <w:t>за</w:t>
      </w:r>
      <w:proofErr w:type="gramEnd"/>
      <w:r w:rsidRPr="00C53441">
        <w:rPr>
          <w:sz w:val="32"/>
          <w:szCs w:val="32"/>
        </w:rPr>
        <w:t xml:space="preserve"> оборудованием на котельных. Ежемесячно проводится  техобслуживание.</w:t>
      </w:r>
    </w:p>
    <w:p w:rsidR="00CA3E53" w:rsidRPr="00C53441" w:rsidRDefault="00CA3E53" w:rsidP="00D30F73">
      <w:pPr>
        <w:spacing w:line="300" w:lineRule="auto"/>
        <w:ind w:firstLine="708"/>
        <w:jc w:val="both"/>
        <w:rPr>
          <w:sz w:val="32"/>
          <w:szCs w:val="32"/>
        </w:rPr>
      </w:pPr>
      <w:r w:rsidRPr="00C53441">
        <w:rPr>
          <w:sz w:val="32"/>
          <w:szCs w:val="32"/>
        </w:rPr>
        <w:t>До</w:t>
      </w:r>
      <w:r w:rsidR="00055F0B">
        <w:rPr>
          <w:sz w:val="32"/>
          <w:szCs w:val="32"/>
        </w:rPr>
        <w:t xml:space="preserve"> </w:t>
      </w:r>
      <w:r w:rsidRPr="00C53441">
        <w:rPr>
          <w:sz w:val="32"/>
          <w:szCs w:val="32"/>
        </w:rPr>
        <w:t>начала</w:t>
      </w:r>
      <w:r w:rsidR="00055F0B">
        <w:rPr>
          <w:sz w:val="32"/>
          <w:szCs w:val="32"/>
        </w:rPr>
        <w:t xml:space="preserve"> </w:t>
      </w:r>
      <w:r w:rsidRPr="00C53441">
        <w:rPr>
          <w:sz w:val="32"/>
          <w:szCs w:val="32"/>
        </w:rPr>
        <w:t>отопительного</w:t>
      </w:r>
      <w:r w:rsidR="00055F0B">
        <w:rPr>
          <w:sz w:val="32"/>
          <w:szCs w:val="32"/>
        </w:rPr>
        <w:t xml:space="preserve"> </w:t>
      </w:r>
      <w:r w:rsidRPr="00C53441">
        <w:rPr>
          <w:sz w:val="32"/>
          <w:szCs w:val="32"/>
        </w:rPr>
        <w:t>периода</w:t>
      </w:r>
      <w:r w:rsidR="00055F0B">
        <w:rPr>
          <w:sz w:val="32"/>
          <w:szCs w:val="32"/>
        </w:rPr>
        <w:t xml:space="preserve"> </w:t>
      </w:r>
      <w:r w:rsidRPr="00C53441">
        <w:rPr>
          <w:sz w:val="32"/>
          <w:szCs w:val="32"/>
        </w:rPr>
        <w:t>проведена</w:t>
      </w:r>
      <w:r w:rsidR="00055F0B">
        <w:rPr>
          <w:sz w:val="32"/>
          <w:szCs w:val="32"/>
        </w:rPr>
        <w:t xml:space="preserve"> </w:t>
      </w:r>
      <w:proofErr w:type="spellStart"/>
      <w:r w:rsidRPr="00C53441">
        <w:rPr>
          <w:sz w:val="32"/>
          <w:szCs w:val="32"/>
        </w:rPr>
        <w:t>предаттестационная</w:t>
      </w:r>
      <w:proofErr w:type="spellEnd"/>
      <w:r w:rsidRPr="00C53441">
        <w:rPr>
          <w:sz w:val="32"/>
          <w:szCs w:val="32"/>
        </w:rPr>
        <w:t xml:space="preserve"> подготовка операторов. </w:t>
      </w:r>
    </w:p>
    <w:p w:rsidR="00CA3E53" w:rsidRPr="00C53441" w:rsidRDefault="00CA3E53" w:rsidP="002A25E6">
      <w:pPr>
        <w:spacing w:line="300" w:lineRule="auto"/>
        <w:ind w:firstLine="708"/>
        <w:rPr>
          <w:sz w:val="32"/>
          <w:szCs w:val="32"/>
        </w:rPr>
      </w:pPr>
      <w:r w:rsidRPr="00C53441">
        <w:rPr>
          <w:sz w:val="32"/>
          <w:szCs w:val="32"/>
        </w:rPr>
        <w:t xml:space="preserve">- В котельной д. Романово   установлен    стационарный    генератор   </w:t>
      </w:r>
      <w:r w:rsidR="00055F0B">
        <w:rPr>
          <w:sz w:val="32"/>
          <w:szCs w:val="32"/>
        </w:rPr>
        <w:t xml:space="preserve"> на </w:t>
      </w:r>
      <w:r w:rsidRPr="00C53441">
        <w:rPr>
          <w:sz w:val="32"/>
          <w:szCs w:val="32"/>
        </w:rPr>
        <w:t>50 кВт, монтируется автозапуск.</w:t>
      </w:r>
      <w:r w:rsidRPr="00C53441">
        <w:rPr>
          <w:sz w:val="32"/>
          <w:szCs w:val="32"/>
        </w:rPr>
        <w:br/>
        <w:t xml:space="preserve">        -</w:t>
      </w:r>
      <w:r w:rsidR="00055F0B">
        <w:rPr>
          <w:sz w:val="32"/>
          <w:szCs w:val="32"/>
        </w:rPr>
        <w:t xml:space="preserve">  </w:t>
      </w:r>
      <w:r w:rsidRPr="00C53441">
        <w:rPr>
          <w:sz w:val="32"/>
          <w:szCs w:val="32"/>
        </w:rPr>
        <w:t xml:space="preserve">В котельной д. </w:t>
      </w:r>
      <w:proofErr w:type="spellStart"/>
      <w:r w:rsidRPr="00C53441">
        <w:rPr>
          <w:sz w:val="32"/>
          <w:szCs w:val="32"/>
        </w:rPr>
        <w:t>Радюкино</w:t>
      </w:r>
      <w:proofErr w:type="spellEnd"/>
      <w:r w:rsidRPr="00C53441">
        <w:rPr>
          <w:sz w:val="32"/>
          <w:szCs w:val="32"/>
        </w:rPr>
        <w:t xml:space="preserve"> отремонтирована     крыша, установлено ограждение.</w:t>
      </w:r>
    </w:p>
    <w:p w:rsidR="00CA3E53" w:rsidRPr="00C53441" w:rsidRDefault="00CA3E53" w:rsidP="002A25E6">
      <w:pPr>
        <w:spacing w:line="300" w:lineRule="auto"/>
        <w:ind w:firstLine="708"/>
        <w:jc w:val="both"/>
        <w:rPr>
          <w:sz w:val="32"/>
          <w:szCs w:val="32"/>
        </w:rPr>
      </w:pPr>
      <w:r w:rsidRPr="00C53441">
        <w:rPr>
          <w:sz w:val="32"/>
          <w:szCs w:val="32"/>
        </w:rPr>
        <w:t xml:space="preserve"> На  всех   котельных</w:t>
      </w:r>
      <w:r w:rsidR="00055F0B">
        <w:rPr>
          <w:sz w:val="32"/>
          <w:szCs w:val="32"/>
        </w:rPr>
        <w:t xml:space="preserve"> </w:t>
      </w:r>
      <w:r w:rsidRPr="00C53441">
        <w:rPr>
          <w:sz w:val="32"/>
          <w:szCs w:val="32"/>
        </w:rPr>
        <w:t xml:space="preserve">выполнены профилактические и ремонтные работы, поверка измерительных приборов, чистка вентиляционных   каналов,  промывка  котлов,  теплообменного оборудования   и тепловых сетей, ремонт электрооборудования. </w:t>
      </w:r>
    </w:p>
    <w:p w:rsidR="00CA3E53" w:rsidRPr="00C53441" w:rsidRDefault="00CA3E53" w:rsidP="00D30F73">
      <w:pPr>
        <w:spacing w:line="300" w:lineRule="auto"/>
        <w:ind w:firstLine="708"/>
        <w:jc w:val="both"/>
        <w:rPr>
          <w:sz w:val="32"/>
          <w:szCs w:val="32"/>
        </w:rPr>
      </w:pPr>
      <w:r w:rsidRPr="00C53441">
        <w:rPr>
          <w:sz w:val="32"/>
          <w:szCs w:val="32"/>
        </w:rPr>
        <w:t xml:space="preserve"> </w:t>
      </w:r>
      <w:r w:rsidRPr="00C53441">
        <w:rPr>
          <w:color w:val="000000"/>
          <w:sz w:val="32"/>
          <w:szCs w:val="32"/>
          <w:lang w:bidi="ru-RU"/>
        </w:rPr>
        <w:t>15  августа   2019   года     завершена      проверка   готовности    к      осенне-зимнему  периоду 2019/20</w:t>
      </w:r>
      <w:r w:rsidR="00055F0B">
        <w:rPr>
          <w:color w:val="000000"/>
          <w:sz w:val="32"/>
          <w:szCs w:val="32"/>
          <w:lang w:bidi="ru-RU"/>
        </w:rPr>
        <w:t xml:space="preserve"> </w:t>
      </w:r>
      <w:r w:rsidRPr="00C53441">
        <w:rPr>
          <w:color w:val="000000"/>
          <w:sz w:val="32"/>
          <w:szCs w:val="32"/>
          <w:lang w:bidi="ru-RU"/>
        </w:rPr>
        <w:t>год</w:t>
      </w:r>
      <w:r w:rsidR="00055F0B">
        <w:rPr>
          <w:color w:val="000000"/>
          <w:sz w:val="32"/>
          <w:szCs w:val="32"/>
          <w:lang w:bidi="ru-RU"/>
        </w:rPr>
        <w:t xml:space="preserve">ов </w:t>
      </w:r>
      <w:r w:rsidRPr="00C53441">
        <w:rPr>
          <w:color w:val="000000"/>
          <w:sz w:val="32"/>
          <w:szCs w:val="32"/>
          <w:lang w:bidi="ru-RU"/>
        </w:rPr>
        <w:t xml:space="preserve">теплоснабжающей     </w:t>
      </w:r>
      <w:r w:rsidRPr="00C53441">
        <w:rPr>
          <w:color w:val="000000"/>
          <w:sz w:val="32"/>
          <w:szCs w:val="32"/>
          <w:lang w:bidi="ru-RU"/>
        </w:rPr>
        <w:lastRenderedPageBreak/>
        <w:t>организации,  организаций  потребителей     тепловой      энергии,    с    оформлением  актов проверки   готовности  к  отопительному  периоду.</w:t>
      </w:r>
    </w:p>
    <w:p w:rsidR="00CA3E53" w:rsidRPr="00C53441" w:rsidRDefault="00CA3E53" w:rsidP="00D30F73">
      <w:pPr>
        <w:spacing w:line="300" w:lineRule="auto"/>
        <w:jc w:val="both"/>
        <w:rPr>
          <w:rFonts w:eastAsiaTheme="minorHAnsi"/>
          <w:sz w:val="32"/>
          <w:szCs w:val="32"/>
        </w:rPr>
      </w:pPr>
      <w:r w:rsidRPr="00C53441">
        <w:rPr>
          <w:rFonts w:eastAsiaTheme="minorHAnsi"/>
          <w:sz w:val="32"/>
          <w:szCs w:val="32"/>
        </w:rPr>
        <w:t xml:space="preserve">          Медынский район  первы</w:t>
      </w:r>
      <w:r w:rsidR="00E776F1" w:rsidRPr="00C53441">
        <w:rPr>
          <w:rFonts w:eastAsiaTheme="minorHAnsi"/>
          <w:sz w:val="32"/>
          <w:szCs w:val="32"/>
        </w:rPr>
        <w:t>м в области</w:t>
      </w:r>
      <w:r w:rsidRPr="00C53441">
        <w:rPr>
          <w:rFonts w:eastAsiaTheme="minorHAnsi"/>
          <w:sz w:val="32"/>
          <w:szCs w:val="32"/>
        </w:rPr>
        <w:t xml:space="preserve">  получил паспорт готовности</w:t>
      </w:r>
      <w:r w:rsidR="00E776F1" w:rsidRPr="00C53441">
        <w:rPr>
          <w:rFonts w:eastAsiaTheme="minorHAnsi"/>
          <w:sz w:val="32"/>
          <w:szCs w:val="32"/>
        </w:rPr>
        <w:t xml:space="preserve"> </w:t>
      </w:r>
      <w:r w:rsidRPr="00C53441">
        <w:rPr>
          <w:rFonts w:eastAsiaTheme="minorHAnsi"/>
          <w:sz w:val="32"/>
          <w:szCs w:val="32"/>
        </w:rPr>
        <w:t>к отопительному сезону.</w:t>
      </w:r>
    </w:p>
    <w:p w:rsidR="00CA3E53" w:rsidRPr="00C53441" w:rsidRDefault="00CA3E53" w:rsidP="00D30F73">
      <w:pPr>
        <w:tabs>
          <w:tab w:val="left" w:pos="9089"/>
        </w:tabs>
        <w:autoSpaceDE w:val="0"/>
        <w:autoSpaceDN w:val="0"/>
        <w:adjustRightInd w:val="0"/>
        <w:spacing w:before="33" w:line="300" w:lineRule="auto"/>
        <w:jc w:val="both"/>
        <w:rPr>
          <w:rFonts w:eastAsia="Calibri"/>
          <w:sz w:val="32"/>
          <w:szCs w:val="32"/>
        </w:rPr>
      </w:pPr>
      <w:r w:rsidRPr="00C53441">
        <w:rPr>
          <w:rFonts w:eastAsia="Calibri"/>
          <w:sz w:val="32"/>
          <w:szCs w:val="32"/>
        </w:rPr>
        <w:t xml:space="preserve">                                  </w:t>
      </w:r>
    </w:p>
    <w:p w:rsidR="00CA3E53" w:rsidRDefault="00CA3E53" w:rsidP="00537A4C">
      <w:pPr>
        <w:tabs>
          <w:tab w:val="left" w:pos="9089"/>
        </w:tabs>
        <w:autoSpaceDE w:val="0"/>
        <w:autoSpaceDN w:val="0"/>
        <w:adjustRightInd w:val="0"/>
        <w:spacing w:before="33" w:line="300" w:lineRule="auto"/>
        <w:ind w:firstLine="851"/>
        <w:jc w:val="both"/>
        <w:rPr>
          <w:rFonts w:eastAsiaTheme="minorEastAsia"/>
          <w:b/>
          <w:sz w:val="32"/>
          <w:szCs w:val="32"/>
          <w:u w:val="single"/>
        </w:rPr>
      </w:pPr>
      <w:r w:rsidRPr="00C53441">
        <w:rPr>
          <w:rFonts w:eastAsia="Calibri"/>
          <w:sz w:val="32"/>
          <w:szCs w:val="32"/>
        </w:rPr>
        <w:t xml:space="preserve">                                                </w:t>
      </w:r>
      <w:r w:rsidRPr="00C53441">
        <w:rPr>
          <w:rFonts w:eastAsiaTheme="minorEastAsia"/>
          <w:b/>
          <w:sz w:val="32"/>
          <w:szCs w:val="32"/>
          <w:u w:val="single"/>
        </w:rPr>
        <w:t>Жилой     фонд</w:t>
      </w:r>
    </w:p>
    <w:p w:rsidR="0094149E" w:rsidRPr="0094149E" w:rsidRDefault="0094149E" w:rsidP="0094149E">
      <w:pPr>
        <w:tabs>
          <w:tab w:val="left" w:pos="9089"/>
        </w:tabs>
        <w:autoSpaceDE w:val="0"/>
        <w:autoSpaceDN w:val="0"/>
        <w:adjustRightInd w:val="0"/>
        <w:spacing w:before="33" w:line="300" w:lineRule="auto"/>
        <w:ind w:firstLine="851"/>
        <w:jc w:val="both"/>
        <w:rPr>
          <w:sz w:val="32"/>
          <w:szCs w:val="32"/>
        </w:rPr>
      </w:pPr>
      <w:r>
        <w:rPr>
          <w:rFonts w:eastAsiaTheme="minorEastAsia"/>
          <w:sz w:val="32"/>
          <w:szCs w:val="32"/>
        </w:rPr>
        <w:t xml:space="preserve">За 2019 год введено </w:t>
      </w:r>
      <w:r w:rsidRPr="0094149E">
        <w:rPr>
          <w:rFonts w:eastAsiaTheme="minorEastAsia"/>
          <w:color w:val="000000"/>
          <w:sz w:val="32"/>
          <w:szCs w:val="32"/>
        </w:rPr>
        <w:t>жилья 8,5 тыс.</w:t>
      </w:r>
      <w:r>
        <w:rPr>
          <w:rFonts w:eastAsiaTheme="minorEastAsia"/>
          <w:color w:val="000000"/>
          <w:sz w:val="32"/>
          <w:szCs w:val="32"/>
        </w:rPr>
        <w:t xml:space="preserve"> </w:t>
      </w:r>
      <w:r w:rsidRPr="0094149E">
        <w:rPr>
          <w:rFonts w:eastAsiaTheme="minorEastAsia"/>
          <w:color w:val="000000"/>
          <w:sz w:val="32"/>
          <w:szCs w:val="32"/>
        </w:rPr>
        <w:t>кв.</w:t>
      </w:r>
      <w:r>
        <w:rPr>
          <w:rFonts w:eastAsiaTheme="minorEastAsia"/>
          <w:color w:val="000000"/>
          <w:sz w:val="32"/>
          <w:szCs w:val="32"/>
        </w:rPr>
        <w:t xml:space="preserve"> </w:t>
      </w:r>
      <w:r w:rsidRPr="0094149E">
        <w:rPr>
          <w:rFonts w:eastAsiaTheme="minorEastAsia"/>
          <w:color w:val="000000"/>
          <w:sz w:val="32"/>
          <w:szCs w:val="32"/>
        </w:rPr>
        <w:t>м. при установленном плане в 7,5</w:t>
      </w:r>
      <w:r>
        <w:rPr>
          <w:rFonts w:eastAsiaTheme="minorEastAsia"/>
          <w:color w:val="000000"/>
          <w:sz w:val="32"/>
          <w:szCs w:val="32"/>
        </w:rPr>
        <w:t>.</w:t>
      </w:r>
      <w:r w:rsidRPr="0094149E">
        <w:rPr>
          <w:rFonts w:eastAsiaTheme="minorEastAsia"/>
          <w:color w:val="000000"/>
          <w:sz w:val="32"/>
          <w:szCs w:val="32"/>
        </w:rPr>
        <w:t xml:space="preserve"> </w:t>
      </w:r>
      <w:r>
        <w:rPr>
          <w:rFonts w:eastAsiaTheme="minorEastAsia"/>
          <w:color w:val="000000"/>
          <w:sz w:val="32"/>
          <w:szCs w:val="32"/>
        </w:rPr>
        <w:t xml:space="preserve">, это </w:t>
      </w:r>
      <w:r w:rsidRPr="0094149E">
        <w:rPr>
          <w:rFonts w:eastAsiaTheme="minorEastAsia"/>
          <w:color w:val="000000"/>
          <w:sz w:val="32"/>
          <w:szCs w:val="32"/>
        </w:rPr>
        <w:t xml:space="preserve">92 </w:t>
      </w:r>
      <w:proofErr w:type="gramStart"/>
      <w:r w:rsidRPr="0094149E">
        <w:rPr>
          <w:rFonts w:eastAsiaTheme="minorEastAsia"/>
          <w:color w:val="000000"/>
          <w:sz w:val="32"/>
          <w:szCs w:val="32"/>
        </w:rPr>
        <w:t>индивидуальных</w:t>
      </w:r>
      <w:proofErr w:type="gramEnd"/>
      <w:r w:rsidRPr="0094149E">
        <w:rPr>
          <w:rFonts w:eastAsiaTheme="minorEastAsia"/>
          <w:color w:val="000000"/>
          <w:sz w:val="32"/>
          <w:szCs w:val="32"/>
        </w:rPr>
        <w:t xml:space="preserve"> жилых дома.</w:t>
      </w:r>
    </w:p>
    <w:p w:rsidR="00E776F1" w:rsidRPr="00C53441" w:rsidRDefault="00CA3E53" w:rsidP="00537A4C">
      <w:pPr>
        <w:tabs>
          <w:tab w:val="left" w:pos="9089"/>
        </w:tabs>
        <w:autoSpaceDE w:val="0"/>
        <w:autoSpaceDN w:val="0"/>
        <w:adjustRightInd w:val="0"/>
        <w:spacing w:before="33" w:line="300" w:lineRule="auto"/>
        <w:ind w:firstLine="851"/>
        <w:jc w:val="both"/>
        <w:rPr>
          <w:rFonts w:eastAsiaTheme="minorEastAsia"/>
          <w:sz w:val="32"/>
          <w:szCs w:val="32"/>
        </w:rPr>
      </w:pPr>
      <w:r w:rsidRPr="00C53441">
        <w:rPr>
          <w:rFonts w:eastAsiaTheme="minorEastAsia"/>
          <w:sz w:val="32"/>
          <w:szCs w:val="32"/>
        </w:rPr>
        <w:t>На территории района находится 8</w:t>
      </w:r>
      <w:r w:rsidR="002A25E6" w:rsidRPr="00C53441">
        <w:rPr>
          <w:rFonts w:eastAsiaTheme="minorEastAsia"/>
          <w:sz w:val="32"/>
          <w:szCs w:val="32"/>
        </w:rPr>
        <w:t>6</w:t>
      </w:r>
      <w:r w:rsidR="00E776F1" w:rsidRPr="00C53441">
        <w:rPr>
          <w:rFonts w:eastAsiaTheme="minorEastAsia"/>
          <w:sz w:val="32"/>
          <w:szCs w:val="32"/>
        </w:rPr>
        <w:t xml:space="preserve"> </w:t>
      </w:r>
      <w:r w:rsidRPr="00C53441">
        <w:rPr>
          <w:rFonts w:eastAsiaTheme="minorEastAsia"/>
          <w:sz w:val="32"/>
          <w:szCs w:val="32"/>
        </w:rPr>
        <w:t>многоквартирных дом</w:t>
      </w:r>
      <w:r w:rsidR="00E776F1" w:rsidRPr="00C53441">
        <w:rPr>
          <w:rFonts w:eastAsiaTheme="minorEastAsia"/>
          <w:sz w:val="32"/>
          <w:szCs w:val="32"/>
        </w:rPr>
        <w:t>ов.</w:t>
      </w:r>
    </w:p>
    <w:p w:rsidR="00CA3E53" w:rsidRPr="00C53441" w:rsidRDefault="00CA3E53" w:rsidP="00537A4C">
      <w:pPr>
        <w:spacing w:line="300" w:lineRule="auto"/>
        <w:ind w:firstLine="851"/>
        <w:jc w:val="both"/>
        <w:rPr>
          <w:sz w:val="32"/>
          <w:szCs w:val="32"/>
        </w:rPr>
      </w:pPr>
      <w:r w:rsidRPr="00C53441">
        <w:rPr>
          <w:sz w:val="32"/>
          <w:szCs w:val="32"/>
        </w:rPr>
        <w:t>За 2019 г. проведены следующие работы:</w:t>
      </w:r>
    </w:p>
    <w:p w:rsidR="00CA3E53" w:rsidRPr="00C53441" w:rsidRDefault="00CA3E53" w:rsidP="00537A4C">
      <w:pPr>
        <w:spacing w:line="300" w:lineRule="auto"/>
        <w:ind w:firstLine="851"/>
        <w:jc w:val="both"/>
        <w:rPr>
          <w:sz w:val="32"/>
          <w:szCs w:val="32"/>
        </w:rPr>
      </w:pPr>
      <w:r w:rsidRPr="00C53441">
        <w:rPr>
          <w:sz w:val="32"/>
          <w:szCs w:val="32"/>
        </w:rPr>
        <w:t xml:space="preserve">- текущий ремонт  в 29 - </w:t>
      </w:r>
      <w:proofErr w:type="spellStart"/>
      <w:r w:rsidRPr="00C53441">
        <w:rPr>
          <w:sz w:val="32"/>
          <w:szCs w:val="32"/>
        </w:rPr>
        <w:t>ти</w:t>
      </w:r>
      <w:proofErr w:type="spellEnd"/>
      <w:r w:rsidRPr="00C53441">
        <w:rPr>
          <w:sz w:val="32"/>
          <w:szCs w:val="32"/>
        </w:rPr>
        <w:t xml:space="preserve"> многоквартирных домах, в том числе: </w:t>
      </w:r>
    </w:p>
    <w:p w:rsidR="00537A4C" w:rsidRPr="00C53441" w:rsidRDefault="00537A4C" w:rsidP="00537A4C">
      <w:pPr>
        <w:spacing w:line="300" w:lineRule="auto"/>
        <w:ind w:firstLine="851"/>
        <w:jc w:val="both"/>
        <w:rPr>
          <w:sz w:val="32"/>
          <w:szCs w:val="32"/>
        </w:rPr>
      </w:pPr>
      <w:r w:rsidRPr="00C53441">
        <w:rPr>
          <w:sz w:val="32"/>
          <w:szCs w:val="32"/>
        </w:rPr>
        <w:t xml:space="preserve">- </w:t>
      </w:r>
      <w:r w:rsidR="00CA3E53" w:rsidRPr="00C53441">
        <w:rPr>
          <w:sz w:val="32"/>
          <w:szCs w:val="32"/>
        </w:rPr>
        <w:t>внутридомовые инженерные системы</w:t>
      </w:r>
      <w:r w:rsidRPr="00C53441">
        <w:rPr>
          <w:sz w:val="32"/>
          <w:szCs w:val="32"/>
        </w:rPr>
        <w:t xml:space="preserve"> </w:t>
      </w:r>
      <w:r w:rsidR="00CA3E53" w:rsidRPr="00C53441">
        <w:rPr>
          <w:sz w:val="32"/>
          <w:szCs w:val="32"/>
        </w:rPr>
        <w:t>в</w:t>
      </w:r>
      <w:r w:rsidRPr="00C53441">
        <w:rPr>
          <w:sz w:val="32"/>
          <w:szCs w:val="32"/>
        </w:rPr>
        <w:t xml:space="preserve"> </w:t>
      </w:r>
      <w:r w:rsidR="00CA3E53" w:rsidRPr="00C53441">
        <w:rPr>
          <w:sz w:val="32"/>
          <w:szCs w:val="32"/>
        </w:rPr>
        <w:t>19домах;</w:t>
      </w:r>
    </w:p>
    <w:p w:rsidR="00537A4C" w:rsidRPr="00C53441" w:rsidRDefault="00537A4C" w:rsidP="00537A4C">
      <w:pPr>
        <w:spacing w:line="300" w:lineRule="auto"/>
        <w:ind w:firstLine="851"/>
        <w:jc w:val="both"/>
        <w:rPr>
          <w:sz w:val="32"/>
          <w:szCs w:val="32"/>
        </w:rPr>
      </w:pPr>
      <w:r w:rsidRPr="00C53441">
        <w:rPr>
          <w:sz w:val="32"/>
          <w:szCs w:val="32"/>
        </w:rPr>
        <w:t xml:space="preserve">- </w:t>
      </w:r>
      <w:r w:rsidR="00CA3E53" w:rsidRPr="00C53441">
        <w:rPr>
          <w:sz w:val="32"/>
          <w:szCs w:val="32"/>
        </w:rPr>
        <w:t>текущий ремонт системы ГВС</w:t>
      </w:r>
      <w:r w:rsidRPr="00C53441">
        <w:rPr>
          <w:sz w:val="32"/>
          <w:szCs w:val="32"/>
        </w:rPr>
        <w:t xml:space="preserve"> </w:t>
      </w:r>
      <w:r w:rsidR="00CA3E53" w:rsidRPr="00C53441">
        <w:rPr>
          <w:sz w:val="32"/>
          <w:szCs w:val="32"/>
        </w:rPr>
        <w:t>в 5домах;</w:t>
      </w:r>
    </w:p>
    <w:p w:rsidR="00CA3E53" w:rsidRPr="00C53441" w:rsidRDefault="00CA3E53" w:rsidP="00537A4C">
      <w:pPr>
        <w:spacing w:line="300" w:lineRule="auto"/>
        <w:ind w:firstLine="851"/>
        <w:jc w:val="both"/>
        <w:rPr>
          <w:sz w:val="32"/>
          <w:szCs w:val="32"/>
        </w:rPr>
      </w:pPr>
      <w:r w:rsidRPr="00C53441">
        <w:rPr>
          <w:sz w:val="32"/>
          <w:szCs w:val="32"/>
        </w:rPr>
        <w:t xml:space="preserve">- кровли и козырьков  — в 4 домах; </w:t>
      </w:r>
    </w:p>
    <w:p w:rsidR="00CA3E53" w:rsidRPr="00C53441" w:rsidRDefault="00CA3E53" w:rsidP="00537A4C">
      <w:pPr>
        <w:spacing w:line="300" w:lineRule="auto"/>
        <w:ind w:firstLine="851"/>
        <w:jc w:val="both"/>
        <w:rPr>
          <w:sz w:val="32"/>
          <w:szCs w:val="32"/>
        </w:rPr>
      </w:pPr>
      <w:r w:rsidRPr="00C53441">
        <w:rPr>
          <w:sz w:val="32"/>
          <w:szCs w:val="32"/>
        </w:rPr>
        <w:t xml:space="preserve">-  замена деревянных окон на </w:t>
      </w:r>
      <w:proofErr w:type="gramStart"/>
      <w:r w:rsidRPr="00C53441">
        <w:rPr>
          <w:sz w:val="32"/>
          <w:szCs w:val="32"/>
        </w:rPr>
        <w:t>пластиковые</w:t>
      </w:r>
      <w:proofErr w:type="gramEnd"/>
      <w:r w:rsidRPr="00C53441">
        <w:rPr>
          <w:sz w:val="32"/>
          <w:szCs w:val="32"/>
        </w:rPr>
        <w:t xml:space="preserve"> – в</w:t>
      </w:r>
      <w:r w:rsidR="00537A4C" w:rsidRPr="00C53441">
        <w:rPr>
          <w:sz w:val="32"/>
          <w:szCs w:val="32"/>
        </w:rPr>
        <w:t xml:space="preserve"> </w:t>
      </w:r>
      <w:r w:rsidRPr="00C53441">
        <w:rPr>
          <w:sz w:val="32"/>
          <w:szCs w:val="32"/>
        </w:rPr>
        <w:t>5 домах;</w:t>
      </w:r>
    </w:p>
    <w:p w:rsidR="00CA3E53" w:rsidRPr="00C53441" w:rsidRDefault="00CA3E53" w:rsidP="00537A4C">
      <w:pPr>
        <w:spacing w:line="300" w:lineRule="auto"/>
        <w:ind w:firstLine="851"/>
        <w:jc w:val="both"/>
        <w:rPr>
          <w:sz w:val="32"/>
          <w:szCs w:val="32"/>
        </w:rPr>
      </w:pPr>
      <w:r w:rsidRPr="00C53441">
        <w:rPr>
          <w:sz w:val="32"/>
          <w:szCs w:val="32"/>
        </w:rPr>
        <w:t>- ремонт бетонны</w:t>
      </w:r>
      <w:r w:rsidR="00537A4C" w:rsidRPr="00C53441">
        <w:rPr>
          <w:sz w:val="32"/>
          <w:szCs w:val="32"/>
        </w:rPr>
        <w:t>х  полов в подъезде  – в 1 доме.</w:t>
      </w:r>
      <w:r w:rsidRPr="00C53441">
        <w:rPr>
          <w:sz w:val="32"/>
          <w:szCs w:val="32"/>
        </w:rPr>
        <w:t xml:space="preserve">          </w:t>
      </w:r>
    </w:p>
    <w:p w:rsidR="00CA3E53" w:rsidRPr="00C53441" w:rsidRDefault="00CA3E53" w:rsidP="00537A4C">
      <w:pPr>
        <w:spacing w:line="300" w:lineRule="auto"/>
        <w:ind w:firstLine="851"/>
        <w:jc w:val="both"/>
        <w:rPr>
          <w:sz w:val="32"/>
          <w:szCs w:val="32"/>
        </w:rPr>
      </w:pPr>
      <w:r w:rsidRPr="00C53441">
        <w:rPr>
          <w:sz w:val="32"/>
          <w:szCs w:val="32"/>
        </w:rPr>
        <w:t>В</w:t>
      </w:r>
      <w:r w:rsidR="00055F0B">
        <w:rPr>
          <w:sz w:val="32"/>
          <w:szCs w:val="32"/>
        </w:rPr>
        <w:t xml:space="preserve"> </w:t>
      </w:r>
      <w:r w:rsidRPr="00C53441">
        <w:rPr>
          <w:sz w:val="32"/>
          <w:szCs w:val="32"/>
        </w:rPr>
        <w:t>рамках  программы</w:t>
      </w:r>
      <w:r w:rsidR="00055F0B">
        <w:rPr>
          <w:sz w:val="32"/>
          <w:szCs w:val="32"/>
        </w:rPr>
        <w:t xml:space="preserve"> </w:t>
      </w:r>
      <w:r w:rsidRPr="00C53441">
        <w:rPr>
          <w:sz w:val="32"/>
          <w:szCs w:val="32"/>
        </w:rPr>
        <w:t>«Энергосбережение</w:t>
      </w:r>
      <w:r w:rsidR="00055F0B">
        <w:rPr>
          <w:sz w:val="32"/>
          <w:szCs w:val="32"/>
        </w:rPr>
        <w:t xml:space="preserve"> </w:t>
      </w:r>
      <w:r w:rsidRPr="00C53441">
        <w:rPr>
          <w:sz w:val="32"/>
          <w:szCs w:val="32"/>
        </w:rPr>
        <w:t xml:space="preserve">и повышение </w:t>
      </w:r>
      <w:proofErr w:type="spellStart"/>
      <w:r w:rsidRPr="00C53441">
        <w:rPr>
          <w:sz w:val="32"/>
          <w:szCs w:val="32"/>
        </w:rPr>
        <w:t>энергоэффективности</w:t>
      </w:r>
      <w:proofErr w:type="spellEnd"/>
      <w:r w:rsidRPr="00C53441">
        <w:rPr>
          <w:sz w:val="32"/>
          <w:szCs w:val="32"/>
        </w:rPr>
        <w:t xml:space="preserve">»  проведены  мероприятия  по установке  светильников с датчиками движения – в 5 домах. </w:t>
      </w:r>
    </w:p>
    <w:p w:rsidR="00537A4C" w:rsidRPr="00C53441" w:rsidRDefault="00537A4C" w:rsidP="00537A4C">
      <w:pPr>
        <w:spacing w:line="300" w:lineRule="auto"/>
        <w:ind w:firstLine="851"/>
        <w:jc w:val="both"/>
        <w:rPr>
          <w:sz w:val="32"/>
          <w:szCs w:val="32"/>
        </w:rPr>
      </w:pPr>
      <w:r w:rsidRPr="00C53441">
        <w:rPr>
          <w:sz w:val="32"/>
          <w:szCs w:val="32"/>
        </w:rPr>
        <w:t xml:space="preserve">Наш район один из первых начинает капитальный ремонт крыш домов. Это было в 2018, </w:t>
      </w:r>
      <w:r w:rsidR="00CD7E7B" w:rsidRPr="00C53441">
        <w:rPr>
          <w:sz w:val="32"/>
          <w:szCs w:val="32"/>
        </w:rPr>
        <w:t xml:space="preserve">2019 году, делаем и </w:t>
      </w:r>
      <w:r w:rsidRPr="00C53441">
        <w:rPr>
          <w:sz w:val="32"/>
          <w:szCs w:val="32"/>
        </w:rPr>
        <w:t>в 2020 году.</w:t>
      </w:r>
      <w:r w:rsidR="006D4281" w:rsidRPr="00C53441">
        <w:rPr>
          <w:sz w:val="32"/>
          <w:szCs w:val="32"/>
        </w:rPr>
        <w:t xml:space="preserve"> Начались работы на </w:t>
      </w:r>
      <w:proofErr w:type="spellStart"/>
      <w:r w:rsidR="006D4281" w:rsidRPr="00C53441">
        <w:rPr>
          <w:sz w:val="32"/>
          <w:szCs w:val="32"/>
        </w:rPr>
        <w:t>пр</w:t>
      </w:r>
      <w:proofErr w:type="gramStart"/>
      <w:r w:rsidR="006D4281" w:rsidRPr="00C53441">
        <w:rPr>
          <w:sz w:val="32"/>
          <w:szCs w:val="32"/>
        </w:rPr>
        <w:t>.Л</w:t>
      </w:r>
      <w:proofErr w:type="gramEnd"/>
      <w:r w:rsidR="006D4281" w:rsidRPr="00C53441">
        <w:rPr>
          <w:sz w:val="32"/>
          <w:szCs w:val="32"/>
        </w:rPr>
        <w:t>енина</w:t>
      </w:r>
      <w:proofErr w:type="spellEnd"/>
      <w:r w:rsidR="006D4281" w:rsidRPr="00C53441">
        <w:rPr>
          <w:sz w:val="32"/>
          <w:szCs w:val="32"/>
        </w:rPr>
        <w:t xml:space="preserve"> в домах 15,24, а в ближайшее время начнутся в  </w:t>
      </w:r>
      <w:proofErr w:type="spellStart"/>
      <w:r w:rsidR="00257BA6">
        <w:rPr>
          <w:sz w:val="32"/>
          <w:szCs w:val="32"/>
        </w:rPr>
        <w:t>в</w:t>
      </w:r>
      <w:proofErr w:type="spellEnd"/>
      <w:r w:rsidR="00257BA6">
        <w:rPr>
          <w:sz w:val="32"/>
          <w:szCs w:val="32"/>
        </w:rPr>
        <w:t xml:space="preserve"> д.60 на </w:t>
      </w:r>
      <w:proofErr w:type="spellStart"/>
      <w:r w:rsidR="00257BA6">
        <w:rPr>
          <w:sz w:val="32"/>
          <w:szCs w:val="32"/>
        </w:rPr>
        <w:t>пр.Ленина</w:t>
      </w:r>
      <w:proofErr w:type="spellEnd"/>
      <w:r w:rsidR="00257BA6">
        <w:rPr>
          <w:sz w:val="32"/>
          <w:szCs w:val="32"/>
        </w:rPr>
        <w:t>.</w:t>
      </w:r>
    </w:p>
    <w:p w:rsidR="00CA3E53" w:rsidRPr="00C53441" w:rsidRDefault="00CA3E53" w:rsidP="00537A4C">
      <w:pPr>
        <w:spacing w:line="300" w:lineRule="auto"/>
        <w:ind w:firstLine="851"/>
        <w:jc w:val="both"/>
        <w:rPr>
          <w:sz w:val="32"/>
          <w:szCs w:val="32"/>
        </w:rPr>
      </w:pPr>
      <w:r w:rsidRPr="00C53441">
        <w:rPr>
          <w:sz w:val="32"/>
          <w:szCs w:val="32"/>
        </w:rPr>
        <w:t>В   2019 году проведены  работы по капитальному</w:t>
      </w:r>
      <w:r w:rsidR="00055F0B">
        <w:rPr>
          <w:sz w:val="32"/>
          <w:szCs w:val="32"/>
        </w:rPr>
        <w:t xml:space="preserve"> </w:t>
      </w:r>
      <w:r w:rsidRPr="00C53441">
        <w:rPr>
          <w:sz w:val="32"/>
          <w:szCs w:val="32"/>
        </w:rPr>
        <w:t>ремонту</w:t>
      </w:r>
      <w:r w:rsidR="00055F0B">
        <w:rPr>
          <w:sz w:val="32"/>
          <w:szCs w:val="32"/>
        </w:rPr>
        <w:t xml:space="preserve">  </w:t>
      </w:r>
      <w:r w:rsidRPr="00C53441">
        <w:rPr>
          <w:sz w:val="32"/>
          <w:szCs w:val="32"/>
        </w:rPr>
        <w:t>крыши     и</w:t>
      </w:r>
      <w:r w:rsidR="00055F0B">
        <w:rPr>
          <w:sz w:val="32"/>
          <w:szCs w:val="32"/>
        </w:rPr>
        <w:t xml:space="preserve"> </w:t>
      </w:r>
      <w:r w:rsidRPr="00C53441">
        <w:rPr>
          <w:sz w:val="32"/>
          <w:szCs w:val="32"/>
        </w:rPr>
        <w:t xml:space="preserve">кровли многоквартирных домов по проспекту Ленина д.7,12,13,   ремонту </w:t>
      </w:r>
      <w:proofErr w:type="spellStart"/>
      <w:r w:rsidRPr="00C53441">
        <w:rPr>
          <w:sz w:val="32"/>
          <w:szCs w:val="32"/>
        </w:rPr>
        <w:t>отмос</w:t>
      </w:r>
      <w:r w:rsidR="00537A4C" w:rsidRPr="00C53441">
        <w:rPr>
          <w:sz w:val="32"/>
          <w:szCs w:val="32"/>
        </w:rPr>
        <w:t>т</w:t>
      </w:r>
      <w:r w:rsidRPr="00C53441">
        <w:rPr>
          <w:sz w:val="32"/>
          <w:szCs w:val="32"/>
        </w:rPr>
        <w:t>ки</w:t>
      </w:r>
      <w:proofErr w:type="spellEnd"/>
      <w:r w:rsidRPr="00C53441">
        <w:rPr>
          <w:sz w:val="32"/>
          <w:szCs w:val="32"/>
        </w:rPr>
        <w:t xml:space="preserve"> дома 105 по ул. Кирова. Ремонты</w:t>
      </w:r>
      <w:r w:rsidR="00055F0B">
        <w:rPr>
          <w:sz w:val="32"/>
          <w:szCs w:val="32"/>
        </w:rPr>
        <w:t xml:space="preserve"> </w:t>
      </w:r>
      <w:r w:rsidRPr="00C53441">
        <w:rPr>
          <w:sz w:val="32"/>
          <w:szCs w:val="32"/>
        </w:rPr>
        <w:t xml:space="preserve">проведены     качественно  и   в срок.    </w:t>
      </w:r>
    </w:p>
    <w:p w:rsidR="00537A4C" w:rsidRPr="00C53441" w:rsidRDefault="00537A4C" w:rsidP="00537A4C">
      <w:pPr>
        <w:tabs>
          <w:tab w:val="left" w:pos="1800"/>
        </w:tabs>
        <w:spacing w:line="300" w:lineRule="auto"/>
        <w:ind w:firstLine="851"/>
        <w:jc w:val="both"/>
        <w:rPr>
          <w:rFonts w:eastAsia="Calibri"/>
          <w:sz w:val="32"/>
          <w:szCs w:val="32"/>
        </w:rPr>
      </w:pPr>
    </w:p>
    <w:p w:rsidR="00CA3E53" w:rsidRPr="00C53441" w:rsidRDefault="00CA3E53" w:rsidP="00537A4C">
      <w:pPr>
        <w:pStyle w:val="11"/>
        <w:shd w:val="clear" w:color="auto" w:fill="auto"/>
        <w:spacing w:before="0" w:line="300" w:lineRule="auto"/>
        <w:ind w:left="284" w:firstLine="851"/>
        <w:rPr>
          <w:b/>
          <w:i/>
          <w:color w:val="000000"/>
          <w:sz w:val="32"/>
          <w:szCs w:val="32"/>
          <w:lang w:eastAsia="ru-RU" w:bidi="ru-RU"/>
        </w:rPr>
      </w:pPr>
      <w:r w:rsidRPr="00C53441">
        <w:rPr>
          <w:b/>
          <w:i/>
          <w:color w:val="000000"/>
          <w:sz w:val="32"/>
          <w:szCs w:val="32"/>
          <w:lang w:eastAsia="ru-RU" w:bidi="ru-RU"/>
        </w:rPr>
        <w:t xml:space="preserve">                     Водоснабжение и водоотведение</w:t>
      </w:r>
    </w:p>
    <w:p w:rsidR="00CA3E53" w:rsidRPr="00C53441" w:rsidRDefault="00CA3E53" w:rsidP="00537A4C">
      <w:pPr>
        <w:pStyle w:val="11"/>
        <w:shd w:val="clear" w:color="auto" w:fill="auto"/>
        <w:spacing w:before="0" w:line="300" w:lineRule="auto"/>
        <w:ind w:firstLine="851"/>
        <w:rPr>
          <w:color w:val="000000"/>
          <w:sz w:val="32"/>
          <w:szCs w:val="32"/>
          <w:lang w:eastAsia="ru-RU" w:bidi="ru-RU"/>
        </w:rPr>
      </w:pPr>
      <w:r w:rsidRPr="00C53441">
        <w:rPr>
          <w:color w:val="000000"/>
          <w:sz w:val="32"/>
          <w:szCs w:val="32"/>
          <w:lang w:eastAsia="ru-RU" w:bidi="ru-RU"/>
        </w:rPr>
        <w:t>В целях обеспечения бесперебойно работы, отремонтировано        25</w:t>
      </w:r>
      <w:r w:rsidR="00055F0B">
        <w:rPr>
          <w:color w:val="000000"/>
          <w:sz w:val="32"/>
          <w:szCs w:val="32"/>
          <w:lang w:eastAsia="ru-RU" w:bidi="ru-RU"/>
        </w:rPr>
        <w:t xml:space="preserve"> </w:t>
      </w:r>
      <w:r w:rsidRPr="00C53441">
        <w:rPr>
          <w:color w:val="000000"/>
          <w:sz w:val="32"/>
          <w:szCs w:val="32"/>
          <w:lang w:eastAsia="ru-RU" w:bidi="ru-RU"/>
        </w:rPr>
        <w:t>водопроводных,</w:t>
      </w:r>
      <w:r w:rsidR="00055F0B">
        <w:rPr>
          <w:color w:val="000000"/>
          <w:sz w:val="32"/>
          <w:szCs w:val="32"/>
          <w:lang w:eastAsia="ru-RU" w:bidi="ru-RU"/>
        </w:rPr>
        <w:t xml:space="preserve"> </w:t>
      </w:r>
      <w:r w:rsidRPr="00C53441">
        <w:rPr>
          <w:color w:val="000000"/>
          <w:sz w:val="32"/>
          <w:szCs w:val="32"/>
          <w:lang w:eastAsia="ru-RU" w:bidi="ru-RU"/>
        </w:rPr>
        <w:t>30  канализационных колодцев, 14</w:t>
      </w:r>
      <w:r w:rsidR="00055F0B">
        <w:rPr>
          <w:color w:val="000000"/>
          <w:sz w:val="32"/>
          <w:szCs w:val="32"/>
          <w:lang w:eastAsia="ru-RU" w:bidi="ru-RU"/>
        </w:rPr>
        <w:t xml:space="preserve"> </w:t>
      </w:r>
      <w:r w:rsidRPr="00C53441">
        <w:rPr>
          <w:color w:val="000000"/>
          <w:sz w:val="32"/>
          <w:szCs w:val="32"/>
          <w:lang w:eastAsia="ru-RU" w:bidi="ru-RU"/>
        </w:rPr>
        <w:t xml:space="preserve">водопроводных    </w:t>
      </w:r>
      <w:r w:rsidRPr="00C53441">
        <w:rPr>
          <w:color w:val="000000"/>
          <w:sz w:val="32"/>
          <w:szCs w:val="32"/>
          <w:lang w:eastAsia="ru-RU" w:bidi="ru-RU"/>
        </w:rPr>
        <w:lastRenderedPageBreak/>
        <w:t xml:space="preserve">колонок, подготовлено к функционированию в зимний период. 100 %водопроводных сетей, составляющих 49,3 км.  </w:t>
      </w:r>
    </w:p>
    <w:p w:rsidR="00CA3E53" w:rsidRPr="00C53441" w:rsidRDefault="00CA3E53" w:rsidP="002B7045">
      <w:pPr>
        <w:pStyle w:val="11"/>
        <w:shd w:val="clear" w:color="auto" w:fill="auto"/>
        <w:spacing w:before="0" w:line="300" w:lineRule="auto"/>
        <w:ind w:firstLine="851"/>
        <w:rPr>
          <w:color w:val="000000"/>
          <w:sz w:val="32"/>
          <w:szCs w:val="32"/>
          <w:lang w:bidi="ru-RU"/>
        </w:rPr>
      </w:pPr>
      <w:r w:rsidRPr="00C53441">
        <w:rPr>
          <w:color w:val="000000"/>
          <w:sz w:val="32"/>
          <w:szCs w:val="32"/>
          <w:lang w:eastAsia="ru-RU" w:bidi="ru-RU"/>
        </w:rPr>
        <w:t>По   программе «Чистая  вода  в   Калужской   области» депутат</w:t>
      </w:r>
      <w:r w:rsidR="00537A4C" w:rsidRPr="00C53441">
        <w:rPr>
          <w:color w:val="000000"/>
          <w:sz w:val="32"/>
          <w:szCs w:val="32"/>
          <w:lang w:eastAsia="ru-RU" w:bidi="ru-RU"/>
        </w:rPr>
        <w:t>у</w:t>
      </w:r>
      <w:r w:rsidRPr="00C53441">
        <w:rPr>
          <w:color w:val="000000"/>
          <w:sz w:val="32"/>
          <w:szCs w:val="32"/>
          <w:lang w:eastAsia="ru-RU" w:bidi="ru-RU"/>
        </w:rPr>
        <w:t xml:space="preserve">  Законодательного собрания области </w:t>
      </w:r>
      <w:r w:rsidR="00537A4C" w:rsidRPr="00C53441">
        <w:rPr>
          <w:color w:val="000000"/>
          <w:sz w:val="32"/>
          <w:szCs w:val="32"/>
          <w:lang w:eastAsia="ru-RU" w:bidi="ru-RU"/>
        </w:rPr>
        <w:t xml:space="preserve">Соловьеву В.Н. </w:t>
      </w:r>
      <w:r w:rsidRPr="00C53441">
        <w:rPr>
          <w:color w:val="000000"/>
          <w:sz w:val="32"/>
          <w:szCs w:val="32"/>
          <w:lang w:eastAsia="ru-RU" w:bidi="ru-RU"/>
        </w:rPr>
        <w:t>выделено   2   млн.   рублей  на    реализации    своих   полномочий</w:t>
      </w:r>
      <w:r w:rsidR="00537A4C" w:rsidRPr="00C53441">
        <w:rPr>
          <w:color w:val="000000"/>
          <w:sz w:val="32"/>
          <w:szCs w:val="32"/>
          <w:lang w:eastAsia="ru-RU" w:bidi="ru-RU"/>
        </w:rPr>
        <w:t>. Н</w:t>
      </w:r>
      <w:r w:rsidRPr="00C53441">
        <w:rPr>
          <w:color w:val="000000"/>
          <w:sz w:val="32"/>
          <w:szCs w:val="32"/>
          <w:lang w:eastAsia="ru-RU" w:bidi="ru-RU"/>
        </w:rPr>
        <w:t xml:space="preserve">а </w:t>
      </w:r>
      <w:r w:rsidR="00537A4C" w:rsidRPr="00C53441">
        <w:rPr>
          <w:color w:val="000000"/>
          <w:sz w:val="32"/>
          <w:szCs w:val="32"/>
          <w:lang w:eastAsia="ru-RU" w:bidi="ru-RU"/>
        </w:rPr>
        <w:t>эти</w:t>
      </w:r>
      <w:r w:rsidRPr="00C53441">
        <w:rPr>
          <w:color w:val="000000"/>
          <w:sz w:val="32"/>
          <w:szCs w:val="32"/>
          <w:lang w:eastAsia="ru-RU" w:bidi="ru-RU"/>
        </w:rPr>
        <w:t xml:space="preserve"> средства капитальн</w:t>
      </w:r>
      <w:r w:rsidR="00537A4C" w:rsidRPr="00C53441">
        <w:rPr>
          <w:color w:val="000000"/>
          <w:sz w:val="32"/>
          <w:szCs w:val="32"/>
          <w:lang w:eastAsia="ru-RU" w:bidi="ru-RU"/>
        </w:rPr>
        <w:t>о от</w:t>
      </w:r>
      <w:r w:rsidRPr="00C53441">
        <w:rPr>
          <w:color w:val="000000"/>
          <w:sz w:val="32"/>
          <w:szCs w:val="32"/>
          <w:lang w:eastAsia="ru-RU" w:bidi="ru-RU"/>
        </w:rPr>
        <w:t>ремонт</w:t>
      </w:r>
      <w:r w:rsidR="00537A4C" w:rsidRPr="00C53441">
        <w:rPr>
          <w:color w:val="000000"/>
          <w:sz w:val="32"/>
          <w:szCs w:val="32"/>
          <w:lang w:eastAsia="ru-RU" w:bidi="ru-RU"/>
        </w:rPr>
        <w:t>ированы</w:t>
      </w:r>
      <w:r w:rsidRPr="00C53441">
        <w:rPr>
          <w:color w:val="000000"/>
          <w:sz w:val="32"/>
          <w:szCs w:val="32"/>
          <w:lang w:eastAsia="ru-RU" w:bidi="ru-RU"/>
        </w:rPr>
        <w:t xml:space="preserve">   водопроводн</w:t>
      </w:r>
      <w:r w:rsidR="00537A4C" w:rsidRPr="00C53441">
        <w:rPr>
          <w:color w:val="000000"/>
          <w:sz w:val="32"/>
          <w:szCs w:val="32"/>
          <w:lang w:eastAsia="ru-RU" w:bidi="ru-RU"/>
        </w:rPr>
        <w:t xml:space="preserve">ые </w:t>
      </w:r>
      <w:r w:rsidRPr="00C53441">
        <w:rPr>
          <w:color w:val="000000"/>
          <w:sz w:val="32"/>
          <w:szCs w:val="32"/>
          <w:lang w:eastAsia="ru-RU" w:bidi="ru-RU"/>
        </w:rPr>
        <w:t>сет</w:t>
      </w:r>
      <w:r w:rsidR="00537A4C" w:rsidRPr="00C53441">
        <w:rPr>
          <w:color w:val="000000"/>
          <w:sz w:val="32"/>
          <w:szCs w:val="32"/>
          <w:lang w:eastAsia="ru-RU" w:bidi="ru-RU"/>
        </w:rPr>
        <w:t xml:space="preserve">и </w:t>
      </w:r>
      <w:r w:rsidRPr="00C53441">
        <w:rPr>
          <w:color w:val="000000"/>
          <w:sz w:val="32"/>
          <w:szCs w:val="32"/>
          <w:lang w:eastAsia="ru-RU" w:bidi="ru-RU"/>
        </w:rPr>
        <w:t>на</w:t>
      </w:r>
      <w:r w:rsidR="00537A4C" w:rsidRPr="00C53441">
        <w:rPr>
          <w:color w:val="000000"/>
          <w:sz w:val="32"/>
          <w:szCs w:val="32"/>
          <w:lang w:eastAsia="ru-RU" w:bidi="ru-RU"/>
        </w:rPr>
        <w:t xml:space="preserve"> </w:t>
      </w:r>
      <w:r w:rsidRPr="00C53441">
        <w:rPr>
          <w:color w:val="000000"/>
          <w:sz w:val="32"/>
          <w:szCs w:val="32"/>
          <w:lang w:eastAsia="ru-RU" w:bidi="ru-RU"/>
        </w:rPr>
        <w:t>ул. Фабричная   (500 метров</w:t>
      </w:r>
      <w:proofErr w:type="gramStart"/>
      <w:r w:rsidRPr="00C53441">
        <w:rPr>
          <w:color w:val="000000"/>
          <w:sz w:val="32"/>
          <w:szCs w:val="32"/>
          <w:lang w:eastAsia="ru-RU" w:bidi="ru-RU"/>
        </w:rPr>
        <w:t xml:space="preserve"> )</w:t>
      </w:r>
      <w:proofErr w:type="gramEnd"/>
      <w:r w:rsidR="00537A4C" w:rsidRPr="00C53441">
        <w:rPr>
          <w:color w:val="000000"/>
          <w:sz w:val="32"/>
          <w:szCs w:val="32"/>
          <w:lang w:eastAsia="ru-RU" w:bidi="ru-RU"/>
        </w:rPr>
        <w:t xml:space="preserve"> </w:t>
      </w:r>
      <w:r w:rsidRPr="00C53441">
        <w:rPr>
          <w:color w:val="000000"/>
          <w:sz w:val="32"/>
          <w:szCs w:val="32"/>
          <w:lang w:eastAsia="ru-RU" w:bidi="ru-RU"/>
        </w:rPr>
        <w:t xml:space="preserve"> и   в  д. </w:t>
      </w:r>
      <w:proofErr w:type="spellStart"/>
      <w:r w:rsidRPr="00C53441">
        <w:rPr>
          <w:color w:val="000000"/>
          <w:sz w:val="32"/>
          <w:szCs w:val="32"/>
          <w:lang w:eastAsia="ru-RU" w:bidi="ru-RU"/>
        </w:rPr>
        <w:t>Радюкино</w:t>
      </w:r>
      <w:proofErr w:type="spellEnd"/>
      <w:r w:rsidRPr="00C53441">
        <w:rPr>
          <w:color w:val="000000"/>
          <w:sz w:val="32"/>
          <w:szCs w:val="32"/>
          <w:lang w:eastAsia="ru-RU" w:bidi="ru-RU"/>
        </w:rPr>
        <w:t xml:space="preserve"> ( 300  метров)</w:t>
      </w:r>
      <w:r w:rsidR="00537A4C" w:rsidRPr="00C53441">
        <w:rPr>
          <w:color w:val="000000"/>
          <w:sz w:val="32"/>
          <w:szCs w:val="32"/>
          <w:lang w:eastAsia="ru-RU" w:bidi="ru-RU"/>
        </w:rPr>
        <w:t>.</w:t>
      </w:r>
      <w:r w:rsidRPr="00C53441">
        <w:rPr>
          <w:color w:val="000000"/>
          <w:sz w:val="32"/>
          <w:szCs w:val="32"/>
          <w:lang w:eastAsia="ru-RU" w:bidi="ru-RU"/>
        </w:rPr>
        <w:t xml:space="preserve">    </w:t>
      </w:r>
    </w:p>
    <w:p w:rsidR="00CA3E53" w:rsidRPr="00C53441" w:rsidRDefault="00CA3E53" w:rsidP="00537A4C">
      <w:pPr>
        <w:spacing w:line="300" w:lineRule="auto"/>
        <w:ind w:firstLine="851"/>
        <w:jc w:val="both"/>
        <w:rPr>
          <w:color w:val="000000"/>
          <w:sz w:val="32"/>
          <w:szCs w:val="32"/>
          <w:lang w:bidi="ru-RU"/>
        </w:rPr>
      </w:pPr>
      <w:r w:rsidRPr="00C53441">
        <w:rPr>
          <w:color w:val="000000"/>
          <w:sz w:val="32"/>
          <w:szCs w:val="32"/>
          <w:lang w:bidi="ru-RU"/>
        </w:rPr>
        <w:t>На обслуживание  артезианских  скважин на ул. Зеленая и ул. Митрофанова администрацией приобретено</w:t>
      </w:r>
      <w:r w:rsidR="00055F0B">
        <w:rPr>
          <w:color w:val="000000"/>
          <w:sz w:val="32"/>
          <w:szCs w:val="32"/>
          <w:lang w:bidi="ru-RU"/>
        </w:rPr>
        <w:t xml:space="preserve"> </w:t>
      </w:r>
      <w:r w:rsidRPr="00C53441">
        <w:rPr>
          <w:color w:val="000000"/>
          <w:sz w:val="32"/>
          <w:szCs w:val="32"/>
          <w:lang w:bidi="ru-RU"/>
        </w:rPr>
        <w:t>4 глубинных насоса.</w:t>
      </w:r>
    </w:p>
    <w:p w:rsidR="00CA3E53" w:rsidRPr="00C53441" w:rsidRDefault="00CA3E53" w:rsidP="00537A4C">
      <w:pPr>
        <w:spacing w:line="300" w:lineRule="auto"/>
        <w:ind w:left="-142" w:firstLine="851"/>
        <w:jc w:val="both"/>
        <w:rPr>
          <w:rFonts w:eastAsiaTheme="minorHAnsi"/>
          <w:sz w:val="32"/>
          <w:szCs w:val="32"/>
          <w:lang w:eastAsia="en-US"/>
        </w:rPr>
      </w:pPr>
    </w:p>
    <w:p w:rsidR="00CA3E53" w:rsidRPr="00C53441" w:rsidRDefault="00CA3E53" w:rsidP="00537A4C">
      <w:pPr>
        <w:spacing w:line="300" w:lineRule="auto"/>
        <w:ind w:left="-142" w:firstLine="851"/>
        <w:jc w:val="both"/>
        <w:rPr>
          <w:rFonts w:eastAsia="Calibri"/>
          <w:b/>
          <w:sz w:val="32"/>
          <w:szCs w:val="32"/>
        </w:rPr>
      </w:pPr>
      <w:r w:rsidRPr="00C53441">
        <w:rPr>
          <w:rFonts w:eastAsia="Calibri"/>
          <w:b/>
          <w:sz w:val="32"/>
          <w:szCs w:val="32"/>
        </w:rPr>
        <w:t xml:space="preserve">                                                   Благоустройство</w:t>
      </w:r>
    </w:p>
    <w:p w:rsidR="002B7045" w:rsidRPr="00C53441" w:rsidRDefault="002B7045" w:rsidP="00537A4C">
      <w:pPr>
        <w:spacing w:line="300" w:lineRule="auto"/>
        <w:ind w:left="-142" w:firstLine="851"/>
        <w:jc w:val="both"/>
        <w:rPr>
          <w:rFonts w:eastAsia="Calibri"/>
          <w:sz w:val="32"/>
          <w:szCs w:val="32"/>
        </w:rPr>
      </w:pPr>
      <w:r w:rsidRPr="00C53441">
        <w:rPr>
          <w:rFonts w:eastAsia="Calibri"/>
          <w:sz w:val="32"/>
          <w:szCs w:val="32"/>
        </w:rPr>
        <w:t>Уже 3 года наш город участник национального проекта «Комфортная городская среда»</w:t>
      </w:r>
    </w:p>
    <w:p w:rsidR="00CA3E53" w:rsidRPr="00C53441" w:rsidRDefault="00CA3E53" w:rsidP="00537A4C">
      <w:pPr>
        <w:spacing w:line="300" w:lineRule="auto"/>
        <w:ind w:left="-142" w:firstLine="851"/>
        <w:jc w:val="both"/>
        <w:rPr>
          <w:rFonts w:eastAsia="Calibri"/>
          <w:sz w:val="32"/>
          <w:szCs w:val="32"/>
        </w:rPr>
      </w:pPr>
      <w:r w:rsidRPr="00C53441">
        <w:rPr>
          <w:rFonts w:eastAsia="Calibri"/>
          <w:sz w:val="32"/>
          <w:szCs w:val="32"/>
        </w:rPr>
        <w:t xml:space="preserve">В данный рабочий процесс администрация стремится  привлекать  жителей, и  большая часть населения принимает активное участие в проводимых мероприятиях. </w:t>
      </w:r>
    </w:p>
    <w:p w:rsidR="00CA3E53" w:rsidRPr="00C53441" w:rsidRDefault="00CA3E53" w:rsidP="00537A4C">
      <w:pPr>
        <w:spacing w:line="300" w:lineRule="auto"/>
        <w:ind w:left="-142" w:right="141" w:firstLine="851"/>
        <w:jc w:val="both"/>
        <w:rPr>
          <w:sz w:val="32"/>
          <w:szCs w:val="32"/>
          <w:lang w:eastAsia="en-US"/>
        </w:rPr>
      </w:pPr>
      <w:r w:rsidRPr="00C53441">
        <w:rPr>
          <w:sz w:val="32"/>
          <w:szCs w:val="32"/>
        </w:rPr>
        <w:t xml:space="preserve">Чистота и порядок зависит  от своевременного и качественного выполнения работ по ручной  и механизированной уборке территорий.  </w:t>
      </w:r>
      <w:proofErr w:type="gramStart"/>
      <w:r w:rsidR="002B7045" w:rsidRPr="00C53441">
        <w:rPr>
          <w:sz w:val="32"/>
          <w:szCs w:val="32"/>
        </w:rPr>
        <w:t>Эти</w:t>
      </w:r>
      <w:r w:rsidRPr="00C53441">
        <w:rPr>
          <w:sz w:val="32"/>
          <w:szCs w:val="32"/>
        </w:rPr>
        <w:t xml:space="preserve"> работы выполняют два </w:t>
      </w:r>
      <w:proofErr w:type="spellStart"/>
      <w:r w:rsidRPr="00C53441">
        <w:rPr>
          <w:sz w:val="32"/>
          <w:szCs w:val="32"/>
        </w:rPr>
        <w:t>МУПа</w:t>
      </w:r>
      <w:proofErr w:type="spellEnd"/>
      <w:r w:rsidRPr="00C53441">
        <w:rPr>
          <w:sz w:val="32"/>
          <w:szCs w:val="32"/>
        </w:rPr>
        <w:t xml:space="preserve"> под руководством  Устинова А.И. и  Данилова Д.А. В весенне-летний период городские парки, скверы, тротуары,  обочины дорожного полотна приводились в</w:t>
      </w:r>
      <w:r w:rsidR="00055F0B">
        <w:rPr>
          <w:sz w:val="32"/>
          <w:szCs w:val="32"/>
        </w:rPr>
        <w:t xml:space="preserve"> </w:t>
      </w:r>
      <w:r w:rsidRPr="00C53441">
        <w:rPr>
          <w:sz w:val="32"/>
          <w:szCs w:val="32"/>
        </w:rPr>
        <w:t>надлежащее   состояние    путем     освобождения    от мусора, проведения обрезки  кустарников, опиловки  аварийных  деревьев,   перекопки земли в клумбах, насыпке почвенного грунта во вновь создаваемые клумбы   и вазоны.</w:t>
      </w:r>
      <w:proofErr w:type="gramEnd"/>
      <w:r w:rsidRPr="00C53441">
        <w:rPr>
          <w:sz w:val="32"/>
          <w:szCs w:val="32"/>
        </w:rPr>
        <w:t xml:space="preserve">   На  опиловку  аварийных деревьев  в 2019 году  было  израсходовано 350  тыс. руб. </w:t>
      </w:r>
    </w:p>
    <w:p w:rsidR="00CA3E53" w:rsidRPr="00C53441" w:rsidRDefault="00CA3E53" w:rsidP="00537A4C">
      <w:pPr>
        <w:spacing w:line="300" w:lineRule="auto"/>
        <w:ind w:left="-142" w:right="141" w:firstLine="851"/>
        <w:jc w:val="both"/>
        <w:rPr>
          <w:sz w:val="32"/>
          <w:szCs w:val="32"/>
        </w:rPr>
      </w:pPr>
      <w:r w:rsidRPr="00C53441">
        <w:rPr>
          <w:sz w:val="32"/>
          <w:szCs w:val="32"/>
        </w:rPr>
        <w:t xml:space="preserve">Многообразие цветов и клуб стало визитной карточкой Медынского района.  В </w:t>
      </w:r>
      <w:r w:rsidR="002A25E6" w:rsidRPr="00C53441">
        <w:rPr>
          <w:sz w:val="32"/>
          <w:szCs w:val="32"/>
        </w:rPr>
        <w:t xml:space="preserve">2019 году было высажено более </w:t>
      </w:r>
      <w:r w:rsidR="002B7045" w:rsidRPr="00C53441">
        <w:rPr>
          <w:sz w:val="32"/>
          <w:szCs w:val="32"/>
        </w:rPr>
        <w:t xml:space="preserve">100 </w:t>
      </w:r>
      <w:proofErr w:type="spellStart"/>
      <w:r w:rsidR="002A25E6" w:rsidRPr="00C53441">
        <w:rPr>
          <w:sz w:val="32"/>
          <w:szCs w:val="32"/>
        </w:rPr>
        <w:t>тыс</w:t>
      </w:r>
      <w:proofErr w:type="gramStart"/>
      <w:r w:rsidR="002A25E6" w:rsidRPr="00C53441">
        <w:rPr>
          <w:sz w:val="32"/>
          <w:szCs w:val="32"/>
        </w:rPr>
        <w:t>.</w:t>
      </w:r>
      <w:r w:rsidRPr="00C53441">
        <w:rPr>
          <w:sz w:val="32"/>
          <w:szCs w:val="32"/>
        </w:rPr>
        <w:t>к</w:t>
      </w:r>
      <w:proofErr w:type="gramEnd"/>
      <w:r w:rsidRPr="00C53441">
        <w:rPr>
          <w:sz w:val="32"/>
          <w:szCs w:val="32"/>
        </w:rPr>
        <w:t>орней</w:t>
      </w:r>
      <w:proofErr w:type="spellEnd"/>
      <w:r w:rsidRPr="00C53441">
        <w:rPr>
          <w:sz w:val="32"/>
          <w:szCs w:val="32"/>
        </w:rPr>
        <w:t xml:space="preserve"> рассады  цветов. Обустроены   новые  клумбы   на  ул. Луначарского,  Кирова   и  Калужском шоссе.</w:t>
      </w:r>
      <w:r w:rsidR="006D4281" w:rsidRPr="00C53441">
        <w:rPr>
          <w:sz w:val="32"/>
          <w:szCs w:val="32"/>
        </w:rPr>
        <w:t xml:space="preserve"> В планах 2020 года эту цифру довести до 125 тысяч.</w:t>
      </w:r>
    </w:p>
    <w:p w:rsidR="006D4281" w:rsidRPr="00C53441" w:rsidRDefault="00CA3E53" w:rsidP="00537A4C">
      <w:pPr>
        <w:spacing w:line="300" w:lineRule="auto"/>
        <w:ind w:left="-142" w:right="141" w:firstLine="851"/>
        <w:jc w:val="both"/>
        <w:rPr>
          <w:sz w:val="32"/>
          <w:szCs w:val="32"/>
        </w:rPr>
      </w:pPr>
      <w:r w:rsidRPr="00C53441">
        <w:rPr>
          <w:sz w:val="32"/>
          <w:szCs w:val="32"/>
        </w:rPr>
        <w:lastRenderedPageBreak/>
        <w:t>Вдоль центральных улиц города вывешены</w:t>
      </w:r>
      <w:r w:rsidR="006D4281" w:rsidRPr="00C53441">
        <w:rPr>
          <w:sz w:val="32"/>
          <w:szCs w:val="32"/>
        </w:rPr>
        <w:t xml:space="preserve"> и выставлены</w:t>
      </w:r>
      <w:r w:rsidRPr="00C53441">
        <w:rPr>
          <w:sz w:val="32"/>
          <w:szCs w:val="32"/>
        </w:rPr>
        <w:t xml:space="preserve"> </w:t>
      </w:r>
      <w:r w:rsidR="006D4281" w:rsidRPr="00C53441">
        <w:rPr>
          <w:sz w:val="32"/>
          <w:szCs w:val="32"/>
        </w:rPr>
        <w:t>вазоны</w:t>
      </w:r>
      <w:r w:rsidRPr="00C53441">
        <w:rPr>
          <w:sz w:val="32"/>
          <w:szCs w:val="32"/>
        </w:rPr>
        <w:t xml:space="preserve"> с цветами</w:t>
      </w:r>
    </w:p>
    <w:p w:rsidR="00CA3E53" w:rsidRPr="00C53441" w:rsidRDefault="00CA3E53" w:rsidP="00537A4C">
      <w:pPr>
        <w:spacing w:line="300" w:lineRule="auto"/>
        <w:ind w:left="-142" w:right="141" w:firstLine="851"/>
        <w:jc w:val="both"/>
        <w:rPr>
          <w:sz w:val="32"/>
          <w:szCs w:val="32"/>
        </w:rPr>
      </w:pPr>
      <w:r w:rsidRPr="00C53441">
        <w:rPr>
          <w:sz w:val="32"/>
          <w:szCs w:val="32"/>
        </w:rPr>
        <w:t xml:space="preserve">В </w:t>
      </w:r>
      <w:r w:rsidR="006D4281" w:rsidRPr="00C53441">
        <w:rPr>
          <w:sz w:val="32"/>
          <w:szCs w:val="32"/>
        </w:rPr>
        <w:t>целях</w:t>
      </w:r>
      <w:r w:rsidRPr="00C53441">
        <w:rPr>
          <w:sz w:val="32"/>
          <w:szCs w:val="32"/>
        </w:rPr>
        <w:t xml:space="preserve"> озелене</w:t>
      </w:r>
      <w:r w:rsidR="006D4281" w:rsidRPr="00C53441">
        <w:rPr>
          <w:sz w:val="32"/>
          <w:szCs w:val="32"/>
        </w:rPr>
        <w:t>ния и благоустройства в районе</w:t>
      </w:r>
      <w:r w:rsidRPr="00C53441">
        <w:rPr>
          <w:sz w:val="32"/>
          <w:szCs w:val="32"/>
        </w:rPr>
        <w:t xml:space="preserve"> высажено более 14</w:t>
      </w:r>
      <w:r w:rsidR="006D4281" w:rsidRPr="00C53441">
        <w:rPr>
          <w:sz w:val="32"/>
          <w:szCs w:val="32"/>
        </w:rPr>
        <w:t xml:space="preserve"> </w:t>
      </w:r>
      <w:r w:rsidR="002A25E6" w:rsidRPr="00C53441">
        <w:rPr>
          <w:sz w:val="32"/>
          <w:szCs w:val="32"/>
        </w:rPr>
        <w:t xml:space="preserve">тыс. </w:t>
      </w:r>
      <w:r w:rsidRPr="00C53441">
        <w:rPr>
          <w:sz w:val="32"/>
          <w:szCs w:val="32"/>
        </w:rPr>
        <w:t xml:space="preserve">саженцев деревьев и кустарников.           </w:t>
      </w:r>
    </w:p>
    <w:p w:rsidR="00CA3E53" w:rsidRPr="00C53441" w:rsidRDefault="006D4281" w:rsidP="006D4281">
      <w:pPr>
        <w:tabs>
          <w:tab w:val="left" w:pos="2688"/>
        </w:tabs>
        <w:spacing w:line="300" w:lineRule="auto"/>
        <w:jc w:val="both"/>
        <w:rPr>
          <w:rFonts w:eastAsiaTheme="minorHAnsi"/>
          <w:sz w:val="32"/>
          <w:szCs w:val="32"/>
          <w:lang w:eastAsia="en-US"/>
        </w:rPr>
      </w:pPr>
      <w:r w:rsidRPr="00C53441">
        <w:rPr>
          <w:rFonts w:eastAsiaTheme="minorHAnsi"/>
          <w:sz w:val="32"/>
          <w:szCs w:val="32"/>
        </w:rPr>
        <w:t xml:space="preserve">       </w:t>
      </w:r>
      <w:r w:rsidR="00CA3E53" w:rsidRPr="00C53441">
        <w:rPr>
          <w:rFonts w:eastAsiaTheme="minorHAnsi"/>
          <w:sz w:val="32"/>
          <w:szCs w:val="32"/>
        </w:rPr>
        <w:t xml:space="preserve">  Гордостью Медынцев стал многоярусный фонтан с подсветкой, установленный в Парке Воинской и Трудовой Славы.  Стоимость   работ   6</w:t>
      </w:r>
      <w:r w:rsidR="002A25E6" w:rsidRPr="00C53441">
        <w:rPr>
          <w:rFonts w:eastAsiaTheme="minorHAnsi"/>
          <w:sz w:val="32"/>
          <w:szCs w:val="32"/>
        </w:rPr>
        <w:t>,2 млн.</w:t>
      </w:r>
      <w:r w:rsidR="00CA3E53" w:rsidRPr="00C53441">
        <w:rPr>
          <w:rFonts w:eastAsiaTheme="minorHAnsi"/>
          <w:sz w:val="32"/>
          <w:szCs w:val="32"/>
        </w:rPr>
        <w:t xml:space="preserve"> руб. В целях сохранения фонтана в зимний период принято оригинальное решение устройства над фонтаном поликарбонатного купола, выполняющего не только защитную, но и декоративную функцию. В совокупности с подсветкой укрытый фонтан превратился в архитектурную композицию. </w:t>
      </w:r>
    </w:p>
    <w:p w:rsidR="00CA3E53" w:rsidRPr="00C53441" w:rsidRDefault="002B7045" w:rsidP="00537A4C">
      <w:pPr>
        <w:spacing w:line="300" w:lineRule="auto"/>
        <w:ind w:firstLine="851"/>
        <w:jc w:val="both"/>
        <w:rPr>
          <w:rFonts w:eastAsia="Calibri"/>
          <w:sz w:val="32"/>
          <w:szCs w:val="32"/>
        </w:rPr>
      </w:pPr>
      <w:r w:rsidRPr="00C53441">
        <w:rPr>
          <w:rFonts w:eastAsiaTheme="minorHAnsi"/>
          <w:sz w:val="32"/>
          <w:szCs w:val="32"/>
        </w:rPr>
        <w:t>Как я уже сказал, к</w:t>
      </w:r>
      <w:r w:rsidR="00CA3E53" w:rsidRPr="00C53441">
        <w:rPr>
          <w:rFonts w:eastAsiaTheme="minorHAnsi"/>
          <w:sz w:val="32"/>
          <w:szCs w:val="32"/>
        </w:rPr>
        <w:t xml:space="preserve"> мемориалу «Танк» подведен газопровод </w:t>
      </w:r>
      <w:r w:rsidR="006D4281" w:rsidRPr="00C53441">
        <w:rPr>
          <w:rFonts w:eastAsiaTheme="minorHAnsi"/>
          <w:sz w:val="32"/>
          <w:szCs w:val="32"/>
        </w:rPr>
        <w:t>и установлено оборудование для В</w:t>
      </w:r>
      <w:r w:rsidR="00CA3E53" w:rsidRPr="00C53441">
        <w:rPr>
          <w:rFonts w:eastAsiaTheme="minorHAnsi"/>
          <w:sz w:val="32"/>
          <w:szCs w:val="32"/>
        </w:rPr>
        <w:t>ечного огня.</w:t>
      </w:r>
      <w:r w:rsidR="00CA3E53" w:rsidRPr="00C53441">
        <w:rPr>
          <w:rFonts w:eastAsia="Calibri"/>
          <w:sz w:val="32"/>
          <w:szCs w:val="32"/>
        </w:rPr>
        <w:t xml:space="preserve">           </w:t>
      </w:r>
    </w:p>
    <w:p w:rsidR="00CA3E53" w:rsidRPr="00C53441" w:rsidRDefault="00CA3E53" w:rsidP="00537A4C">
      <w:pPr>
        <w:spacing w:line="300" w:lineRule="auto"/>
        <w:ind w:firstLine="851"/>
        <w:jc w:val="both"/>
        <w:rPr>
          <w:rFonts w:eastAsia="Calibri"/>
          <w:sz w:val="32"/>
          <w:szCs w:val="32"/>
        </w:rPr>
      </w:pPr>
      <w:r w:rsidRPr="00C53441">
        <w:rPr>
          <w:rFonts w:eastAsia="Calibri"/>
          <w:sz w:val="32"/>
          <w:szCs w:val="32"/>
        </w:rPr>
        <w:t>В 2019 году на    ул.   Кирова    обустроены   2 инновационные   контейнерные    площадки</w:t>
      </w:r>
      <w:r w:rsidR="002A25E6" w:rsidRPr="00C53441">
        <w:rPr>
          <w:rFonts w:eastAsia="Calibri"/>
          <w:sz w:val="32"/>
          <w:szCs w:val="32"/>
        </w:rPr>
        <w:t xml:space="preserve"> в </w:t>
      </w:r>
      <w:r w:rsidRPr="00C53441">
        <w:rPr>
          <w:rFonts w:eastAsia="Calibri"/>
          <w:sz w:val="32"/>
          <w:szCs w:val="32"/>
        </w:rPr>
        <w:t xml:space="preserve"> цвета</w:t>
      </w:r>
      <w:r w:rsidR="002A25E6" w:rsidRPr="00C53441">
        <w:rPr>
          <w:rFonts w:eastAsia="Calibri"/>
          <w:sz w:val="32"/>
          <w:szCs w:val="32"/>
        </w:rPr>
        <w:t>х</w:t>
      </w:r>
      <w:r w:rsidRPr="00C53441">
        <w:rPr>
          <w:rFonts w:eastAsia="Calibri"/>
          <w:sz w:val="32"/>
          <w:szCs w:val="32"/>
        </w:rPr>
        <w:t>, которые стали  украшением  города.</w:t>
      </w:r>
      <w:r w:rsidR="002B7045" w:rsidRPr="00C53441">
        <w:rPr>
          <w:rFonts w:eastAsia="Calibri"/>
          <w:sz w:val="32"/>
          <w:szCs w:val="32"/>
        </w:rPr>
        <w:t xml:space="preserve"> И, кстати, наш оп</w:t>
      </w:r>
      <w:r w:rsidR="006D4281" w:rsidRPr="00C53441">
        <w:rPr>
          <w:rFonts w:eastAsia="Calibri"/>
          <w:sz w:val="32"/>
          <w:szCs w:val="32"/>
        </w:rPr>
        <w:t>ы</w:t>
      </w:r>
      <w:r w:rsidR="002B7045" w:rsidRPr="00C53441">
        <w:rPr>
          <w:rFonts w:eastAsia="Calibri"/>
          <w:sz w:val="32"/>
          <w:szCs w:val="32"/>
        </w:rPr>
        <w:t xml:space="preserve">т переняли коллеги из Домодедово. </w:t>
      </w:r>
    </w:p>
    <w:p w:rsidR="006D4281" w:rsidRPr="00C53441" w:rsidRDefault="006D4281" w:rsidP="00537A4C">
      <w:pPr>
        <w:spacing w:line="300" w:lineRule="auto"/>
        <w:ind w:firstLine="851"/>
        <w:jc w:val="both"/>
        <w:rPr>
          <w:rFonts w:eastAsiaTheme="minorHAnsi"/>
          <w:sz w:val="32"/>
          <w:szCs w:val="32"/>
          <w:lang w:eastAsia="en-US"/>
        </w:rPr>
      </w:pPr>
      <w:proofErr w:type="gramStart"/>
      <w:r w:rsidRPr="00C53441">
        <w:rPr>
          <w:rFonts w:eastAsia="Calibri"/>
          <w:sz w:val="32"/>
          <w:szCs w:val="32"/>
        </w:rPr>
        <w:t xml:space="preserve">В </w:t>
      </w:r>
      <w:r w:rsidR="00C1052E" w:rsidRPr="00C53441">
        <w:rPr>
          <w:rFonts w:eastAsia="Calibri"/>
          <w:sz w:val="32"/>
          <w:szCs w:val="32"/>
        </w:rPr>
        <w:t xml:space="preserve">2020 году начнутся работы по комплексному </w:t>
      </w:r>
      <w:r w:rsidRPr="00C53441">
        <w:rPr>
          <w:rFonts w:eastAsia="Calibri"/>
          <w:sz w:val="32"/>
          <w:szCs w:val="32"/>
        </w:rPr>
        <w:t>строительство 140 контейнерных площадок</w:t>
      </w:r>
      <w:r w:rsidR="00C1052E" w:rsidRPr="00C53441">
        <w:rPr>
          <w:rFonts w:eastAsia="Calibri"/>
          <w:sz w:val="32"/>
          <w:szCs w:val="32"/>
        </w:rPr>
        <w:t>.</w:t>
      </w:r>
      <w:proofErr w:type="gramEnd"/>
      <w:r w:rsidR="00C1052E" w:rsidRPr="00C53441">
        <w:rPr>
          <w:rFonts w:eastAsia="Calibri"/>
          <w:sz w:val="32"/>
          <w:szCs w:val="32"/>
        </w:rPr>
        <w:t xml:space="preserve"> В</w:t>
      </w:r>
      <w:r w:rsidR="000466C0">
        <w:rPr>
          <w:rFonts w:eastAsia="Calibri"/>
          <w:sz w:val="32"/>
          <w:szCs w:val="32"/>
        </w:rPr>
        <w:t xml:space="preserve"> наших планах выиграть </w:t>
      </w:r>
      <w:proofErr w:type="spellStart"/>
      <w:r w:rsidR="000466C0">
        <w:rPr>
          <w:rFonts w:eastAsia="Calibri"/>
          <w:sz w:val="32"/>
          <w:szCs w:val="32"/>
        </w:rPr>
        <w:t>гранд</w:t>
      </w:r>
      <w:r w:rsidR="00C1052E" w:rsidRPr="00C53441">
        <w:rPr>
          <w:rFonts w:eastAsia="Calibri"/>
          <w:sz w:val="32"/>
          <w:szCs w:val="32"/>
        </w:rPr>
        <w:t>овую</w:t>
      </w:r>
      <w:proofErr w:type="spellEnd"/>
      <w:r w:rsidR="00C1052E" w:rsidRPr="00C53441">
        <w:rPr>
          <w:rFonts w:eastAsia="Calibri"/>
          <w:sz w:val="32"/>
          <w:szCs w:val="32"/>
        </w:rPr>
        <w:t xml:space="preserve"> поддержку </w:t>
      </w:r>
      <w:r w:rsidRPr="00C53441">
        <w:rPr>
          <w:rFonts w:eastAsia="Calibri"/>
          <w:sz w:val="32"/>
          <w:szCs w:val="32"/>
        </w:rPr>
        <w:t xml:space="preserve"> управления </w:t>
      </w:r>
      <w:r w:rsidR="000466C0">
        <w:rPr>
          <w:rFonts w:eastAsia="Calibri"/>
          <w:sz w:val="32"/>
          <w:szCs w:val="32"/>
        </w:rPr>
        <w:t xml:space="preserve">ЖКХ </w:t>
      </w:r>
      <w:r w:rsidRPr="00C53441">
        <w:rPr>
          <w:rFonts w:eastAsia="Calibri"/>
          <w:sz w:val="32"/>
          <w:szCs w:val="32"/>
        </w:rPr>
        <w:t xml:space="preserve">на 80 </w:t>
      </w:r>
      <w:r w:rsidR="00C1052E" w:rsidRPr="00C53441">
        <w:rPr>
          <w:rFonts w:eastAsia="Calibri"/>
          <w:sz w:val="32"/>
          <w:szCs w:val="32"/>
        </w:rPr>
        <w:t>современных</w:t>
      </w:r>
      <w:r w:rsidR="000466C0">
        <w:rPr>
          <w:rFonts w:eastAsia="Calibri"/>
          <w:sz w:val="32"/>
          <w:szCs w:val="32"/>
        </w:rPr>
        <w:t xml:space="preserve"> </w:t>
      </w:r>
      <w:r w:rsidRPr="00C53441">
        <w:rPr>
          <w:rFonts w:eastAsia="Calibri"/>
          <w:sz w:val="32"/>
          <w:szCs w:val="32"/>
        </w:rPr>
        <w:t xml:space="preserve">инновационных </w:t>
      </w:r>
      <w:r w:rsidR="00C1052E" w:rsidRPr="00C53441">
        <w:rPr>
          <w:rFonts w:eastAsia="Calibri"/>
          <w:sz w:val="32"/>
          <w:szCs w:val="32"/>
        </w:rPr>
        <w:t xml:space="preserve"> конт</w:t>
      </w:r>
      <w:r w:rsidR="000466C0">
        <w:rPr>
          <w:rFonts w:eastAsia="Calibri"/>
          <w:sz w:val="32"/>
          <w:szCs w:val="32"/>
        </w:rPr>
        <w:t>е</w:t>
      </w:r>
      <w:r w:rsidR="00C1052E" w:rsidRPr="00C53441">
        <w:rPr>
          <w:rFonts w:eastAsia="Calibri"/>
          <w:sz w:val="32"/>
          <w:szCs w:val="32"/>
        </w:rPr>
        <w:t xml:space="preserve">йнеров. Прорабатывается вопрос в ближайшие три года начать в районе раздельный сбор ТКО. </w:t>
      </w:r>
    </w:p>
    <w:p w:rsidR="00CA3E53" w:rsidRPr="00C53441" w:rsidRDefault="00CA3E53" w:rsidP="00537A4C">
      <w:pPr>
        <w:spacing w:line="300" w:lineRule="auto"/>
        <w:ind w:firstLine="851"/>
        <w:jc w:val="both"/>
        <w:rPr>
          <w:rFonts w:eastAsia="Calibri"/>
          <w:sz w:val="32"/>
          <w:szCs w:val="32"/>
        </w:rPr>
      </w:pPr>
      <w:r w:rsidRPr="00C53441">
        <w:rPr>
          <w:rFonts w:eastAsiaTheme="minorHAnsi"/>
          <w:sz w:val="32"/>
          <w:szCs w:val="32"/>
        </w:rPr>
        <w:t xml:space="preserve">Обеспечение новогоднего праздничного настроения для жителей Медыни, достигается путем украшения города иллюминацией, фигурами и пр. </w:t>
      </w:r>
      <w:r w:rsidRPr="00C53441">
        <w:rPr>
          <w:rFonts w:eastAsia="Calibri"/>
          <w:sz w:val="32"/>
          <w:szCs w:val="32"/>
        </w:rPr>
        <w:t>На     площади     Городские       часы    и   в    парке     Воинской   и   Трудовой   Славы      были изготовлены и  установлены   светящиеся   ели. В 2019 новинкой новогоднего украшения стали лазерные проекторы, украшающие фасады зданий и улицы. По результатам конкурса «Лучшее новогоднее оформление территории, благоустроенной в рамках проекта «Формирование современной городской среды», Медынь   заняла  2  место.</w:t>
      </w:r>
      <w:r w:rsidR="002B7045" w:rsidRPr="00C53441">
        <w:rPr>
          <w:rFonts w:eastAsia="Calibri"/>
          <w:sz w:val="32"/>
          <w:szCs w:val="32"/>
        </w:rPr>
        <w:t xml:space="preserve"> И эти </w:t>
      </w:r>
      <w:proofErr w:type="gramStart"/>
      <w:r w:rsidR="002B7045" w:rsidRPr="00C53441">
        <w:rPr>
          <w:rFonts w:eastAsia="Calibri"/>
          <w:sz w:val="32"/>
          <w:szCs w:val="32"/>
        </w:rPr>
        <w:t>работы</w:t>
      </w:r>
      <w:proofErr w:type="gramEnd"/>
      <w:r w:rsidR="002B7045" w:rsidRPr="00C53441">
        <w:rPr>
          <w:rFonts w:eastAsia="Calibri"/>
          <w:sz w:val="32"/>
          <w:szCs w:val="32"/>
        </w:rPr>
        <w:t xml:space="preserve"> безусловно будут продолжены.</w:t>
      </w:r>
    </w:p>
    <w:p w:rsidR="00CA3E53" w:rsidRPr="00C53441" w:rsidRDefault="00CA3E53" w:rsidP="00537A4C">
      <w:pPr>
        <w:spacing w:line="300" w:lineRule="auto"/>
        <w:ind w:firstLine="851"/>
        <w:jc w:val="both"/>
        <w:rPr>
          <w:rFonts w:eastAsia="Calibri"/>
          <w:sz w:val="32"/>
          <w:szCs w:val="32"/>
        </w:rPr>
      </w:pPr>
    </w:p>
    <w:p w:rsidR="0093634B" w:rsidRDefault="00CA3E53" w:rsidP="00537A4C">
      <w:pPr>
        <w:spacing w:line="300" w:lineRule="auto"/>
        <w:ind w:firstLine="851"/>
        <w:jc w:val="both"/>
        <w:rPr>
          <w:sz w:val="32"/>
          <w:szCs w:val="32"/>
        </w:rPr>
      </w:pPr>
      <w:r w:rsidRPr="00C53441">
        <w:rPr>
          <w:sz w:val="32"/>
          <w:szCs w:val="32"/>
        </w:rPr>
        <w:t xml:space="preserve">                                </w:t>
      </w:r>
    </w:p>
    <w:p w:rsidR="00CA3E53" w:rsidRPr="00C53441" w:rsidRDefault="00CA3E53" w:rsidP="00537A4C">
      <w:pPr>
        <w:spacing w:line="300" w:lineRule="auto"/>
        <w:ind w:firstLine="851"/>
        <w:jc w:val="both"/>
        <w:rPr>
          <w:b/>
          <w:sz w:val="32"/>
          <w:szCs w:val="32"/>
          <w:lang w:eastAsia="en-US"/>
        </w:rPr>
      </w:pPr>
      <w:r w:rsidRPr="00C53441">
        <w:rPr>
          <w:b/>
          <w:sz w:val="32"/>
          <w:szCs w:val="32"/>
        </w:rPr>
        <w:lastRenderedPageBreak/>
        <w:t>Сельские поселения</w:t>
      </w:r>
    </w:p>
    <w:p w:rsidR="00CA3E53" w:rsidRPr="00C53441" w:rsidRDefault="00CA3E53" w:rsidP="00537A4C">
      <w:pPr>
        <w:spacing w:line="300" w:lineRule="auto"/>
        <w:ind w:firstLine="851"/>
        <w:jc w:val="both"/>
        <w:rPr>
          <w:rFonts w:eastAsia="Calibri"/>
          <w:sz w:val="32"/>
          <w:szCs w:val="32"/>
        </w:rPr>
      </w:pPr>
      <w:r w:rsidRPr="00C53441">
        <w:rPr>
          <w:rFonts w:eastAsia="Calibri"/>
          <w:sz w:val="32"/>
          <w:szCs w:val="32"/>
        </w:rPr>
        <w:t>7045  тонн    или    5400   м</w:t>
      </w:r>
      <w:r w:rsidRPr="00C53441">
        <w:rPr>
          <w:rFonts w:eastAsia="Calibri"/>
          <w:sz w:val="32"/>
          <w:szCs w:val="32"/>
          <w:vertAlign w:val="superscript"/>
        </w:rPr>
        <w:t xml:space="preserve">3      </w:t>
      </w:r>
      <w:r w:rsidRPr="00C53441">
        <w:rPr>
          <w:rFonts w:eastAsia="Calibri"/>
          <w:sz w:val="32"/>
          <w:szCs w:val="32"/>
        </w:rPr>
        <w:t xml:space="preserve"> закуплено    щебня          и        33, 25    км        отремонтировано      межпоселковых     и      уличных   дорог      в      сельских  поселениях</w:t>
      </w:r>
      <w:r w:rsidR="002A25E6" w:rsidRPr="00C53441">
        <w:rPr>
          <w:rFonts w:eastAsia="Calibri"/>
          <w:sz w:val="32"/>
          <w:szCs w:val="32"/>
        </w:rPr>
        <w:t xml:space="preserve">. </w:t>
      </w:r>
      <w:r w:rsidRPr="00C53441">
        <w:rPr>
          <w:sz w:val="32"/>
          <w:szCs w:val="32"/>
        </w:rPr>
        <w:t xml:space="preserve">Главы   администраций    активно    включились    в    эту     работу, организовали   доставку  щебня  по       поселениям,    </w:t>
      </w:r>
      <w:proofErr w:type="spellStart"/>
      <w:r w:rsidRPr="00C53441">
        <w:rPr>
          <w:sz w:val="32"/>
          <w:szCs w:val="32"/>
        </w:rPr>
        <w:t>грейдирование</w:t>
      </w:r>
      <w:proofErr w:type="spellEnd"/>
      <w:r w:rsidRPr="00C53441">
        <w:rPr>
          <w:sz w:val="32"/>
          <w:szCs w:val="32"/>
        </w:rPr>
        <w:t xml:space="preserve">     дорог.</w:t>
      </w:r>
    </w:p>
    <w:p w:rsidR="00CA3E53" w:rsidRPr="00C53441" w:rsidRDefault="00CA3E53" w:rsidP="002B7045">
      <w:pPr>
        <w:spacing w:line="300" w:lineRule="auto"/>
        <w:ind w:firstLine="851"/>
        <w:jc w:val="both"/>
        <w:rPr>
          <w:rFonts w:eastAsia="Calibri"/>
          <w:sz w:val="32"/>
          <w:szCs w:val="32"/>
        </w:rPr>
      </w:pPr>
      <w:r w:rsidRPr="00C53441">
        <w:rPr>
          <w:rFonts w:eastAsia="Calibri"/>
          <w:sz w:val="32"/>
          <w:szCs w:val="32"/>
        </w:rPr>
        <w:t>На     ремонт   и    содержание   дорог   сельскими        поселениями   израсходовано     8</w:t>
      </w:r>
      <w:r w:rsidR="00B27AAD" w:rsidRPr="00C53441">
        <w:rPr>
          <w:rFonts w:eastAsia="Calibri"/>
          <w:sz w:val="32"/>
          <w:szCs w:val="32"/>
        </w:rPr>
        <w:t>,8</w:t>
      </w:r>
      <w:r w:rsidRPr="00C53441">
        <w:rPr>
          <w:rFonts w:eastAsia="Calibri"/>
          <w:sz w:val="32"/>
          <w:szCs w:val="32"/>
        </w:rPr>
        <w:t xml:space="preserve"> млн.</w:t>
      </w:r>
      <w:r w:rsidR="00B27AAD" w:rsidRPr="00C53441">
        <w:rPr>
          <w:rFonts w:eastAsia="Calibri"/>
          <w:sz w:val="32"/>
          <w:szCs w:val="32"/>
        </w:rPr>
        <w:t xml:space="preserve"> руб</w:t>
      </w:r>
      <w:r w:rsidRPr="00C53441">
        <w:rPr>
          <w:rFonts w:eastAsia="Calibri"/>
          <w:sz w:val="32"/>
          <w:szCs w:val="32"/>
        </w:rPr>
        <w:t xml:space="preserve">.        </w:t>
      </w:r>
      <w:r w:rsidR="002B7045" w:rsidRPr="00C53441">
        <w:rPr>
          <w:rFonts w:eastAsia="Calibri"/>
          <w:sz w:val="32"/>
          <w:szCs w:val="32"/>
        </w:rPr>
        <w:t xml:space="preserve">Фактически все </w:t>
      </w:r>
      <w:r w:rsidRPr="00C53441">
        <w:rPr>
          <w:rFonts w:eastAsia="Calibri"/>
          <w:sz w:val="32"/>
          <w:szCs w:val="32"/>
        </w:rPr>
        <w:t>сельски</w:t>
      </w:r>
      <w:r w:rsidR="002B7045" w:rsidRPr="00C53441">
        <w:rPr>
          <w:rFonts w:eastAsia="Calibri"/>
          <w:sz w:val="32"/>
          <w:szCs w:val="32"/>
        </w:rPr>
        <w:t>е</w:t>
      </w:r>
      <w:r w:rsidRPr="00C53441">
        <w:rPr>
          <w:rFonts w:eastAsia="Calibri"/>
          <w:sz w:val="32"/>
          <w:szCs w:val="32"/>
        </w:rPr>
        <w:t xml:space="preserve"> поселени</w:t>
      </w:r>
      <w:r w:rsidR="002B7045" w:rsidRPr="00C53441">
        <w:rPr>
          <w:rFonts w:eastAsia="Calibri"/>
          <w:sz w:val="32"/>
          <w:szCs w:val="32"/>
        </w:rPr>
        <w:t>я приняли в этой работе активное участие</w:t>
      </w:r>
      <w:r w:rsidRPr="00C53441">
        <w:rPr>
          <w:rFonts w:eastAsia="Calibri"/>
          <w:sz w:val="32"/>
          <w:szCs w:val="32"/>
        </w:rPr>
        <w:t>.</w:t>
      </w:r>
    </w:p>
    <w:p w:rsidR="002B7045" w:rsidRPr="00C53441" w:rsidRDefault="00CA3E53" w:rsidP="002B7045">
      <w:pPr>
        <w:spacing w:line="300" w:lineRule="auto"/>
        <w:ind w:firstLine="851"/>
        <w:jc w:val="both"/>
        <w:rPr>
          <w:rFonts w:eastAsia="Calibri"/>
          <w:sz w:val="32"/>
          <w:szCs w:val="32"/>
        </w:rPr>
      </w:pPr>
      <w:r w:rsidRPr="00C53441">
        <w:rPr>
          <w:rFonts w:eastAsia="Calibri"/>
          <w:sz w:val="32"/>
          <w:szCs w:val="32"/>
        </w:rPr>
        <w:t xml:space="preserve">Шесть поселений участвовали    в   Программе   </w:t>
      </w:r>
      <w:r w:rsidR="002B7045" w:rsidRPr="00C53441">
        <w:rPr>
          <w:rFonts w:eastAsia="Calibri"/>
          <w:sz w:val="32"/>
          <w:szCs w:val="32"/>
        </w:rPr>
        <w:t>м</w:t>
      </w:r>
      <w:r w:rsidRPr="00C53441">
        <w:rPr>
          <w:rFonts w:eastAsia="Calibri"/>
          <w:sz w:val="32"/>
          <w:szCs w:val="32"/>
        </w:rPr>
        <w:t>инистерств</w:t>
      </w:r>
      <w:r w:rsidR="00C1052E" w:rsidRPr="00C53441">
        <w:rPr>
          <w:rFonts w:eastAsia="Calibri"/>
          <w:sz w:val="32"/>
          <w:szCs w:val="32"/>
        </w:rPr>
        <w:t>а</w:t>
      </w:r>
      <w:r w:rsidRPr="00C53441">
        <w:rPr>
          <w:rFonts w:eastAsia="Calibri"/>
          <w:sz w:val="32"/>
          <w:szCs w:val="32"/>
        </w:rPr>
        <w:t xml:space="preserve"> </w:t>
      </w:r>
      <w:r w:rsidR="002B7045" w:rsidRPr="00C53441">
        <w:rPr>
          <w:rFonts w:eastAsia="Calibri"/>
          <w:sz w:val="32"/>
          <w:szCs w:val="32"/>
        </w:rPr>
        <w:t>ф</w:t>
      </w:r>
      <w:r w:rsidRPr="00C53441">
        <w:rPr>
          <w:rFonts w:eastAsia="Calibri"/>
          <w:sz w:val="32"/>
          <w:szCs w:val="32"/>
        </w:rPr>
        <w:t xml:space="preserve">инансов </w:t>
      </w:r>
      <w:r w:rsidR="00C1052E" w:rsidRPr="00C53441">
        <w:rPr>
          <w:rFonts w:eastAsia="Calibri"/>
          <w:sz w:val="32"/>
          <w:szCs w:val="32"/>
        </w:rPr>
        <w:t>по</w:t>
      </w:r>
      <w:r w:rsidRPr="00C53441">
        <w:rPr>
          <w:rFonts w:eastAsia="Calibri"/>
          <w:sz w:val="32"/>
          <w:szCs w:val="32"/>
        </w:rPr>
        <w:t xml:space="preserve"> реализаци</w:t>
      </w:r>
      <w:r w:rsidR="00C1052E" w:rsidRPr="00C53441">
        <w:rPr>
          <w:rFonts w:eastAsia="Calibri"/>
          <w:sz w:val="32"/>
          <w:szCs w:val="32"/>
        </w:rPr>
        <w:t>и</w:t>
      </w:r>
      <w:r w:rsidRPr="00C53441">
        <w:rPr>
          <w:rFonts w:eastAsia="Calibri"/>
          <w:sz w:val="32"/>
          <w:szCs w:val="32"/>
        </w:rPr>
        <w:t xml:space="preserve"> проектов  развития обществен</w:t>
      </w:r>
      <w:r w:rsidR="002B7045" w:rsidRPr="00C53441">
        <w:rPr>
          <w:rFonts w:eastAsia="Calibri"/>
          <w:sz w:val="32"/>
          <w:szCs w:val="32"/>
        </w:rPr>
        <w:t>ной инфраструктуры</w:t>
      </w:r>
      <w:r w:rsidRPr="00C53441">
        <w:rPr>
          <w:rFonts w:eastAsia="Calibri"/>
          <w:sz w:val="32"/>
          <w:szCs w:val="32"/>
        </w:rPr>
        <w:t>,</w:t>
      </w:r>
      <w:r w:rsidR="002B7045" w:rsidRPr="00C53441">
        <w:rPr>
          <w:rFonts w:eastAsia="Calibri"/>
          <w:sz w:val="32"/>
          <w:szCs w:val="32"/>
        </w:rPr>
        <w:t xml:space="preserve"> </w:t>
      </w:r>
      <w:r w:rsidRPr="00C53441">
        <w:rPr>
          <w:rFonts w:eastAsia="Calibri"/>
          <w:sz w:val="32"/>
          <w:szCs w:val="32"/>
        </w:rPr>
        <w:t>основанных</w:t>
      </w:r>
      <w:r w:rsidR="002B7045" w:rsidRPr="00C53441">
        <w:rPr>
          <w:rFonts w:eastAsia="Calibri"/>
          <w:sz w:val="32"/>
          <w:szCs w:val="32"/>
        </w:rPr>
        <w:t xml:space="preserve"> н</w:t>
      </w:r>
      <w:r w:rsidRPr="00C53441">
        <w:rPr>
          <w:rFonts w:eastAsia="Calibri"/>
          <w:sz w:val="32"/>
          <w:szCs w:val="32"/>
        </w:rPr>
        <w:t>а</w:t>
      </w:r>
      <w:r w:rsidR="002B7045" w:rsidRPr="00C53441">
        <w:rPr>
          <w:rFonts w:eastAsia="Calibri"/>
          <w:sz w:val="32"/>
          <w:szCs w:val="32"/>
        </w:rPr>
        <w:t xml:space="preserve"> </w:t>
      </w:r>
      <w:r w:rsidRPr="00C53441">
        <w:rPr>
          <w:rFonts w:eastAsia="Calibri"/>
          <w:sz w:val="32"/>
          <w:szCs w:val="32"/>
        </w:rPr>
        <w:t>местных</w:t>
      </w:r>
      <w:r w:rsidR="00241A17">
        <w:rPr>
          <w:rFonts w:eastAsia="Calibri"/>
          <w:sz w:val="32"/>
          <w:szCs w:val="32"/>
        </w:rPr>
        <w:t xml:space="preserve"> </w:t>
      </w:r>
      <w:r w:rsidRPr="00C53441">
        <w:rPr>
          <w:rFonts w:eastAsia="Calibri"/>
          <w:sz w:val="32"/>
          <w:szCs w:val="32"/>
        </w:rPr>
        <w:t>и</w:t>
      </w:r>
      <w:r w:rsidR="00241A17">
        <w:rPr>
          <w:rFonts w:eastAsia="Calibri"/>
          <w:sz w:val="32"/>
          <w:szCs w:val="32"/>
        </w:rPr>
        <w:t>ни</w:t>
      </w:r>
      <w:r w:rsidRPr="00C53441">
        <w:rPr>
          <w:rFonts w:eastAsia="Calibri"/>
          <w:sz w:val="32"/>
          <w:szCs w:val="32"/>
        </w:rPr>
        <w:t>циативах</w:t>
      </w:r>
      <w:r w:rsidR="00B27AAD" w:rsidRPr="00C53441">
        <w:rPr>
          <w:rFonts w:eastAsia="Calibri"/>
          <w:sz w:val="32"/>
          <w:szCs w:val="32"/>
        </w:rPr>
        <w:t>:</w:t>
      </w:r>
      <w:r w:rsidRPr="00C53441">
        <w:rPr>
          <w:rFonts w:eastAsia="Calibri"/>
          <w:sz w:val="32"/>
          <w:szCs w:val="32"/>
        </w:rPr>
        <w:br/>
        <w:t xml:space="preserve">          -  СП «Село </w:t>
      </w:r>
      <w:proofErr w:type="spellStart"/>
      <w:r w:rsidRPr="00C53441">
        <w:rPr>
          <w:rFonts w:eastAsia="Calibri"/>
          <w:sz w:val="32"/>
          <w:szCs w:val="32"/>
        </w:rPr>
        <w:t>Адуево</w:t>
      </w:r>
      <w:proofErr w:type="spellEnd"/>
      <w:r w:rsidRPr="00C53441">
        <w:rPr>
          <w:rFonts w:eastAsia="Calibri"/>
          <w:sz w:val="32"/>
          <w:szCs w:val="32"/>
        </w:rPr>
        <w:t xml:space="preserve">»  -   проведены    работы   по  освещению </w:t>
      </w:r>
      <w:proofErr w:type="spellStart"/>
      <w:r w:rsidRPr="00C53441">
        <w:rPr>
          <w:rFonts w:eastAsia="Calibri"/>
          <w:sz w:val="32"/>
          <w:szCs w:val="32"/>
        </w:rPr>
        <w:t>с</w:t>
      </w:r>
      <w:proofErr w:type="gramStart"/>
      <w:r w:rsidRPr="00C53441">
        <w:rPr>
          <w:rFonts w:eastAsia="Calibri"/>
          <w:sz w:val="32"/>
          <w:szCs w:val="32"/>
        </w:rPr>
        <w:t>.А</w:t>
      </w:r>
      <w:proofErr w:type="gramEnd"/>
      <w:r w:rsidRPr="00C53441">
        <w:rPr>
          <w:rFonts w:eastAsia="Calibri"/>
          <w:sz w:val="32"/>
          <w:szCs w:val="32"/>
        </w:rPr>
        <w:t>дуево</w:t>
      </w:r>
      <w:proofErr w:type="spellEnd"/>
      <w:r w:rsidR="002B7045" w:rsidRPr="00C53441">
        <w:rPr>
          <w:rFonts w:eastAsia="Calibri"/>
          <w:sz w:val="32"/>
          <w:szCs w:val="32"/>
        </w:rPr>
        <w:t xml:space="preserve">, </w:t>
      </w:r>
      <w:r w:rsidRPr="00C53441">
        <w:rPr>
          <w:rFonts w:eastAsia="Calibri"/>
          <w:sz w:val="32"/>
          <w:szCs w:val="32"/>
        </w:rPr>
        <w:t xml:space="preserve"> это 4 км сетей наружного освещения и 55  фонарей</w:t>
      </w:r>
      <w:r w:rsidR="002B7045" w:rsidRPr="00C53441">
        <w:rPr>
          <w:rFonts w:eastAsia="Calibri"/>
          <w:sz w:val="32"/>
          <w:szCs w:val="32"/>
        </w:rPr>
        <w:t xml:space="preserve"> -</w:t>
      </w:r>
      <w:r w:rsidRPr="00C53441">
        <w:rPr>
          <w:rFonts w:eastAsia="Calibri"/>
          <w:sz w:val="32"/>
          <w:szCs w:val="32"/>
        </w:rPr>
        <w:t xml:space="preserve">790 </w:t>
      </w:r>
      <w:proofErr w:type="spellStart"/>
      <w:r w:rsidRPr="00C53441">
        <w:rPr>
          <w:rFonts w:eastAsia="Calibri"/>
          <w:sz w:val="32"/>
          <w:szCs w:val="32"/>
        </w:rPr>
        <w:t>тыс.руб</w:t>
      </w:r>
      <w:proofErr w:type="spellEnd"/>
      <w:r w:rsidRPr="00C53441">
        <w:rPr>
          <w:rFonts w:eastAsia="Calibri"/>
          <w:sz w:val="32"/>
          <w:szCs w:val="32"/>
        </w:rPr>
        <w:t>.</w:t>
      </w:r>
      <w:r w:rsidR="002B7045" w:rsidRPr="00C53441">
        <w:rPr>
          <w:rFonts w:eastAsia="Calibri"/>
          <w:sz w:val="32"/>
          <w:szCs w:val="32"/>
        </w:rPr>
        <w:t>;</w:t>
      </w:r>
    </w:p>
    <w:p w:rsidR="002B7045" w:rsidRPr="00C53441" w:rsidRDefault="002B7045" w:rsidP="002B7045">
      <w:pPr>
        <w:spacing w:line="300" w:lineRule="auto"/>
        <w:ind w:firstLine="851"/>
        <w:jc w:val="both"/>
        <w:rPr>
          <w:rFonts w:eastAsia="Calibri"/>
          <w:sz w:val="32"/>
          <w:szCs w:val="32"/>
        </w:rPr>
      </w:pPr>
      <w:r w:rsidRPr="00C53441">
        <w:rPr>
          <w:rFonts w:eastAsia="Calibri"/>
          <w:sz w:val="32"/>
          <w:szCs w:val="32"/>
        </w:rPr>
        <w:t xml:space="preserve">- </w:t>
      </w:r>
      <w:r w:rsidR="00967393">
        <w:rPr>
          <w:rFonts w:eastAsia="Calibri"/>
          <w:sz w:val="32"/>
          <w:szCs w:val="32"/>
        </w:rPr>
        <w:t xml:space="preserve"> СП «</w:t>
      </w:r>
      <w:r w:rsidR="00CA3E53" w:rsidRPr="00C53441">
        <w:rPr>
          <w:rFonts w:eastAsia="Calibri"/>
          <w:sz w:val="32"/>
          <w:szCs w:val="32"/>
        </w:rPr>
        <w:t xml:space="preserve">Деревня Гусево»- проведены работы по освещению двух улиц </w:t>
      </w:r>
      <w:r w:rsidR="00B27AAD" w:rsidRPr="00C53441">
        <w:rPr>
          <w:rFonts w:eastAsia="Calibri"/>
          <w:sz w:val="32"/>
          <w:szCs w:val="32"/>
        </w:rPr>
        <w:t xml:space="preserve">в </w:t>
      </w:r>
      <w:r w:rsidR="00CA3E53" w:rsidRPr="00C53441">
        <w:rPr>
          <w:rFonts w:eastAsia="Calibri"/>
          <w:sz w:val="32"/>
          <w:szCs w:val="32"/>
        </w:rPr>
        <w:t>д. Гусево,</w:t>
      </w:r>
      <w:r w:rsidRPr="00C53441">
        <w:rPr>
          <w:rFonts w:eastAsia="Calibri"/>
          <w:sz w:val="32"/>
          <w:szCs w:val="32"/>
        </w:rPr>
        <w:t xml:space="preserve"> </w:t>
      </w:r>
      <w:r w:rsidR="00CA3E53" w:rsidRPr="00C53441">
        <w:rPr>
          <w:rFonts w:eastAsia="Calibri"/>
          <w:sz w:val="32"/>
          <w:szCs w:val="32"/>
        </w:rPr>
        <w:t>освещены</w:t>
      </w:r>
      <w:r w:rsidR="00B27AAD" w:rsidRPr="00C53441">
        <w:rPr>
          <w:rFonts w:eastAsia="Calibri"/>
          <w:sz w:val="32"/>
          <w:szCs w:val="32"/>
        </w:rPr>
        <w:t xml:space="preserve"> </w:t>
      </w:r>
      <w:r w:rsidRPr="00C53441">
        <w:rPr>
          <w:rFonts w:eastAsia="Calibri"/>
          <w:sz w:val="32"/>
          <w:szCs w:val="32"/>
        </w:rPr>
        <w:t xml:space="preserve">д. Рокотино и  д. Грибово; </w:t>
      </w:r>
    </w:p>
    <w:p w:rsidR="002B7045" w:rsidRPr="00C53441" w:rsidRDefault="002B7045" w:rsidP="002B7045">
      <w:pPr>
        <w:spacing w:line="300" w:lineRule="auto"/>
        <w:ind w:firstLine="851"/>
        <w:jc w:val="both"/>
        <w:rPr>
          <w:rFonts w:eastAsia="Calibri"/>
          <w:sz w:val="32"/>
          <w:szCs w:val="32"/>
        </w:rPr>
      </w:pPr>
      <w:r w:rsidRPr="00C53441">
        <w:rPr>
          <w:rFonts w:eastAsia="Calibri"/>
          <w:sz w:val="32"/>
          <w:szCs w:val="32"/>
        </w:rPr>
        <w:t xml:space="preserve">- </w:t>
      </w:r>
      <w:r w:rsidR="00CA3E53" w:rsidRPr="00C53441">
        <w:rPr>
          <w:rFonts w:eastAsia="Calibri"/>
          <w:sz w:val="32"/>
          <w:szCs w:val="32"/>
        </w:rPr>
        <w:t>СП «Деревня Брюхово» -</w:t>
      </w:r>
      <w:r w:rsidR="00241A17">
        <w:rPr>
          <w:rFonts w:eastAsia="Calibri"/>
          <w:sz w:val="32"/>
          <w:szCs w:val="32"/>
        </w:rPr>
        <w:t xml:space="preserve"> </w:t>
      </w:r>
      <w:r w:rsidR="00CA3E53" w:rsidRPr="00C53441">
        <w:rPr>
          <w:rFonts w:eastAsia="Calibri"/>
          <w:sz w:val="32"/>
          <w:szCs w:val="32"/>
        </w:rPr>
        <w:t>работы по устройству нового водопровода</w:t>
      </w:r>
      <w:r w:rsidR="00967393">
        <w:rPr>
          <w:rFonts w:eastAsia="Calibri"/>
          <w:sz w:val="32"/>
          <w:szCs w:val="32"/>
        </w:rPr>
        <w:t xml:space="preserve"> </w:t>
      </w:r>
      <w:r w:rsidR="00CA3E53" w:rsidRPr="00C53441">
        <w:rPr>
          <w:rFonts w:eastAsia="Calibri"/>
          <w:sz w:val="32"/>
          <w:szCs w:val="32"/>
        </w:rPr>
        <w:t>в д. Брюхово (1200 метров)</w:t>
      </w:r>
      <w:r w:rsidRPr="00C53441">
        <w:rPr>
          <w:rFonts w:eastAsia="Calibri"/>
          <w:sz w:val="32"/>
          <w:szCs w:val="32"/>
        </w:rPr>
        <w:t xml:space="preserve"> - 655 тыс. руб.;</w:t>
      </w:r>
    </w:p>
    <w:p w:rsidR="00967393" w:rsidRDefault="002B7045" w:rsidP="00537A4C">
      <w:pPr>
        <w:spacing w:line="300" w:lineRule="auto"/>
        <w:ind w:firstLine="851"/>
        <w:jc w:val="both"/>
        <w:rPr>
          <w:rFonts w:eastAsia="Calibri"/>
          <w:sz w:val="32"/>
          <w:szCs w:val="32"/>
        </w:rPr>
      </w:pPr>
      <w:r w:rsidRPr="00C53441">
        <w:rPr>
          <w:rFonts w:eastAsia="Calibri"/>
          <w:sz w:val="32"/>
          <w:szCs w:val="32"/>
        </w:rPr>
        <w:t xml:space="preserve">- </w:t>
      </w:r>
      <w:r w:rsidR="00967393">
        <w:rPr>
          <w:rFonts w:eastAsia="Calibri"/>
          <w:sz w:val="32"/>
          <w:szCs w:val="32"/>
        </w:rPr>
        <w:t>СП «</w:t>
      </w:r>
      <w:r w:rsidR="00CA3E53" w:rsidRPr="00C53441">
        <w:rPr>
          <w:rFonts w:eastAsia="Calibri"/>
          <w:sz w:val="32"/>
          <w:szCs w:val="32"/>
        </w:rPr>
        <w:t>Село Никитское» -</w:t>
      </w:r>
      <w:r w:rsidR="00967393">
        <w:rPr>
          <w:rFonts w:eastAsia="Calibri"/>
          <w:sz w:val="32"/>
          <w:szCs w:val="32"/>
        </w:rPr>
        <w:t xml:space="preserve"> </w:t>
      </w:r>
      <w:r w:rsidR="00CA3E53" w:rsidRPr="00C53441">
        <w:rPr>
          <w:rFonts w:eastAsia="Calibri"/>
          <w:sz w:val="32"/>
          <w:szCs w:val="32"/>
        </w:rPr>
        <w:t xml:space="preserve">проведен монтаж уличного освещения –   </w:t>
      </w:r>
      <w:r w:rsidR="00CA3E53" w:rsidRPr="00C53441">
        <w:rPr>
          <w:rFonts w:eastAsia="Calibri"/>
          <w:sz w:val="32"/>
          <w:szCs w:val="32"/>
        </w:rPr>
        <w:br/>
        <w:t>дополнительно подключены 14 фонарей</w:t>
      </w:r>
      <w:r w:rsidR="00967393">
        <w:rPr>
          <w:rFonts w:eastAsia="Calibri"/>
          <w:sz w:val="32"/>
          <w:szCs w:val="32"/>
        </w:rPr>
        <w:t>.</w:t>
      </w:r>
    </w:p>
    <w:p w:rsidR="00CA3E53" w:rsidRPr="00C53441" w:rsidRDefault="002B7045" w:rsidP="00537A4C">
      <w:pPr>
        <w:spacing w:line="300" w:lineRule="auto"/>
        <w:ind w:firstLine="851"/>
        <w:jc w:val="both"/>
        <w:rPr>
          <w:rFonts w:eastAsia="Calibri"/>
          <w:sz w:val="32"/>
          <w:szCs w:val="32"/>
        </w:rPr>
      </w:pPr>
      <w:r w:rsidRPr="00C53441">
        <w:rPr>
          <w:rFonts w:eastAsia="Calibri"/>
          <w:sz w:val="32"/>
          <w:szCs w:val="32"/>
        </w:rPr>
        <w:t xml:space="preserve">- </w:t>
      </w:r>
      <w:r w:rsidR="00CA3E53" w:rsidRPr="00C53441">
        <w:rPr>
          <w:rFonts w:eastAsia="Calibri"/>
          <w:sz w:val="32"/>
          <w:szCs w:val="32"/>
        </w:rPr>
        <w:t>СП «Деревня Михеево»</w:t>
      </w:r>
      <w:r w:rsidRPr="00C53441">
        <w:rPr>
          <w:rFonts w:eastAsia="Calibri"/>
          <w:sz w:val="32"/>
          <w:szCs w:val="32"/>
        </w:rPr>
        <w:t xml:space="preserve"> </w:t>
      </w:r>
      <w:r w:rsidR="00CA3E53" w:rsidRPr="00C53441">
        <w:rPr>
          <w:rFonts w:eastAsia="Calibri"/>
          <w:sz w:val="32"/>
          <w:szCs w:val="32"/>
        </w:rPr>
        <w:t>-</w:t>
      </w:r>
      <w:r w:rsidRPr="00C53441">
        <w:rPr>
          <w:rFonts w:eastAsia="Calibri"/>
          <w:sz w:val="32"/>
          <w:szCs w:val="32"/>
        </w:rPr>
        <w:t xml:space="preserve"> </w:t>
      </w:r>
      <w:r w:rsidR="00CA3E53" w:rsidRPr="00C53441">
        <w:rPr>
          <w:rFonts w:eastAsia="Calibri"/>
          <w:sz w:val="32"/>
          <w:szCs w:val="32"/>
        </w:rPr>
        <w:t xml:space="preserve">проведены работы по освещению </w:t>
      </w:r>
      <w:proofErr w:type="spellStart"/>
      <w:r w:rsidR="00CA3E53" w:rsidRPr="00C53441">
        <w:rPr>
          <w:rFonts w:eastAsia="Calibri"/>
          <w:sz w:val="32"/>
          <w:szCs w:val="32"/>
        </w:rPr>
        <w:t>д</w:t>
      </w:r>
      <w:proofErr w:type="gramStart"/>
      <w:r w:rsidR="00CA3E53" w:rsidRPr="00C53441">
        <w:rPr>
          <w:rFonts w:eastAsia="Calibri"/>
          <w:sz w:val="32"/>
          <w:szCs w:val="32"/>
        </w:rPr>
        <w:t>.У</w:t>
      </w:r>
      <w:proofErr w:type="gramEnd"/>
      <w:r w:rsidR="00CA3E53" w:rsidRPr="00C53441">
        <w:rPr>
          <w:rFonts w:eastAsia="Calibri"/>
          <w:sz w:val="32"/>
          <w:szCs w:val="32"/>
        </w:rPr>
        <w:t>ланово</w:t>
      </w:r>
      <w:proofErr w:type="spellEnd"/>
      <w:r w:rsidR="00CA3E53" w:rsidRPr="00C53441">
        <w:rPr>
          <w:rFonts w:eastAsia="Calibri"/>
          <w:sz w:val="32"/>
          <w:szCs w:val="32"/>
        </w:rPr>
        <w:t>,</w:t>
      </w:r>
      <w:r w:rsidRPr="00C53441">
        <w:rPr>
          <w:rFonts w:eastAsia="Calibri"/>
          <w:sz w:val="32"/>
          <w:szCs w:val="32"/>
        </w:rPr>
        <w:t xml:space="preserve"> </w:t>
      </w:r>
      <w:proofErr w:type="spellStart"/>
      <w:r w:rsidR="00CA3E53" w:rsidRPr="00C53441">
        <w:rPr>
          <w:rFonts w:eastAsia="Calibri"/>
          <w:sz w:val="32"/>
          <w:szCs w:val="32"/>
        </w:rPr>
        <w:t>д.Пушкино,д.Клины</w:t>
      </w:r>
      <w:proofErr w:type="spellEnd"/>
      <w:r w:rsidRPr="00C53441">
        <w:rPr>
          <w:rFonts w:eastAsia="Calibri"/>
          <w:sz w:val="32"/>
          <w:szCs w:val="32"/>
        </w:rPr>
        <w:t xml:space="preserve"> на сумму</w:t>
      </w:r>
      <w:r w:rsidR="00CA3E53" w:rsidRPr="00C53441">
        <w:rPr>
          <w:rFonts w:eastAsia="Calibri"/>
          <w:sz w:val="32"/>
          <w:szCs w:val="32"/>
        </w:rPr>
        <w:t xml:space="preserve"> 890 тыс.руб</w:t>
      </w:r>
      <w:r w:rsidRPr="00C53441">
        <w:rPr>
          <w:rFonts w:eastAsia="Calibri"/>
          <w:sz w:val="32"/>
          <w:szCs w:val="32"/>
        </w:rPr>
        <w:t>лей;</w:t>
      </w:r>
    </w:p>
    <w:p w:rsidR="00CA3E53" w:rsidRDefault="002B7045" w:rsidP="00537A4C">
      <w:pPr>
        <w:spacing w:line="300" w:lineRule="auto"/>
        <w:ind w:firstLine="851"/>
        <w:jc w:val="both"/>
        <w:rPr>
          <w:rFonts w:eastAsia="Calibri"/>
          <w:sz w:val="32"/>
          <w:szCs w:val="32"/>
        </w:rPr>
      </w:pPr>
      <w:r w:rsidRPr="00C53441">
        <w:rPr>
          <w:rFonts w:eastAsia="Calibri"/>
          <w:sz w:val="32"/>
          <w:szCs w:val="32"/>
        </w:rPr>
        <w:t xml:space="preserve">- </w:t>
      </w:r>
      <w:r w:rsidR="00CA3E53" w:rsidRPr="00C53441">
        <w:rPr>
          <w:rFonts w:eastAsia="Calibri"/>
          <w:sz w:val="32"/>
          <w:szCs w:val="32"/>
        </w:rPr>
        <w:t>СП «Деревня Глухово» -</w:t>
      </w:r>
      <w:r w:rsidR="00241A17">
        <w:rPr>
          <w:rFonts w:eastAsia="Calibri"/>
          <w:sz w:val="32"/>
          <w:szCs w:val="32"/>
        </w:rPr>
        <w:t xml:space="preserve"> </w:t>
      </w:r>
      <w:r w:rsidR="00CA3E53" w:rsidRPr="00C53441">
        <w:rPr>
          <w:rFonts w:eastAsia="Calibri"/>
          <w:sz w:val="32"/>
          <w:szCs w:val="32"/>
        </w:rPr>
        <w:t xml:space="preserve">проведены работы по   уличному освещению </w:t>
      </w:r>
      <w:r w:rsidRPr="00C53441">
        <w:rPr>
          <w:rFonts w:eastAsia="Calibri"/>
          <w:sz w:val="32"/>
          <w:szCs w:val="32"/>
        </w:rPr>
        <w:t xml:space="preserve"> на </w:t>
      </w:r>
      <w:r w:rsidR="00CA3E53" w:rsidRPr="00C53441">
        <w:rPr>
          <w:rFonts w:eastAsia="Calibri"/>
          <w:sz w:val="32"/>
          <w:szCs w:val="32"/>
        </w:rPr>
        <w:t>240 тыс. руб.</w:t>
      </w:r>
      <w:r w:rsidRPr="00C53441">
        <w:rPr>
          <w:rFonts w:eastAsia="Calibri"/>
          <w:sz w:val="32"/>
          <w:szCs w:val="32"/>
        </w:rPr>
        <w:t>;</w:t>
      </w:r>
    </w:p>
    <w:p w:rsidR="00241A17" w:rsidRPr="00C53441" w:rsidRDefault="00241A17" w:rsidP="00537A4C">
      <w:pPr>
        <w:spacing w:line="300" w:lineRule="auto"/>
        <w:ind w:firstLine="851"/>
        <w:jc w:val="both"/>
        <w:rPr>
          <w:rFonts w:eastAsia="Calibri"/>
          <w:sz w:val="32"/>
          <w:szCs w:val="32"/>
        </w:rPr>
      </w:pPr>
      <w:r>
        <w:rPr>
          <w:rFonts w:eastAsia="Calibri"/>
          <w:sz w:val="32"/>
          <w:szCs w:val="32"/>
        </w:rPr>
        <w:t>-   СП «</w:t>
      </w:r>
      <w:proofErr w:type="spellStart"/>
      <w:r>
        <w:rPr>
          <w:rFonts w:eastAsia="Calibri"/>
          <w:sz w:val="32"/>
          <w:szCs w:val="32"/>
        </w:rPr>
        <w:t>Кременское</w:t>
      </w:r>
      <w:proofErr w:type="spellEnd"/>
      <w:r>
        <w:rPr>
          <w:rFonts w:eastAsia="Calibri"/>
          <w:sz w:val="32"/>
          <w:szCs w:val="32"/>
        </w:rPr>
        <w:t xml:space="preserve">» - проведены работы по освещению </w:t>
      </w:r>
      <w:proofErr w:type="spellStart"/>
      <w:r>
        <w:rPr>
          <w:rFonts w:eastAsia="Calibri"/>
          <w:sz w:val="32"/>
          <w:szCs w:val="32"/>
        </w:rPr>
        <w:t>д</w:t>
      </w:r>
      <w:proofErr w:type="gramStart"/>
      <w:r>
        <w:rPr>
          <w:rFonts w:eastAsia="Calibri"/>
          <w:sz w:val="32"/>
          <w:szCs w:val="32"/>
        </w:rPr>
        <w:t>.К</w:t>
      </w:r>
      <w:proofErr w:type="gramEnd"/>
      <w:r>
        <w:rPr>
          <w:rFonts w:eastAsia="Calibri"/>
          <w:sz w:val="32"/>
          <w:szCs w:val="32"/>
        </w:rPr>
        <w:t>оролево</w:t>
      </w:r>
      <w:proofErr w:type="spellEnd"/>
      <w:r>
        <w:rPr>
          <w:rFonts w:eastAsia="Calibri"/>
          <w:sz w:val="32"/>
          <w:szCs w:val="32"/>
        </w:rPr>
        <w:t xml:space="preserve">, </w:t>
      </w:r>
      <w:proofErr w:type="spellStart"/>
      <w:r>
        <w:rPr>
          <w:rFonts w:eastAsia="Calibri"/>
          <w:sz w:val="32"/>
          <w:szCs w:val="32"/>
        </w:rPr>
        <w:t>с.Кременское</w:t>
      </w:r>
      <w:proofErr w:type="spellEnd"/>
      <w:r>
        <w:rPr>
          <w:rFonts w:eastAsia="Calibri"/>
          <w:sz w:val="32"/>
          <w:szCs w:val="32"/>
        </w:rPr>
        <w:t xml:space="preserve">, д. </w:t>
      </w:r>
      <w:proofErr w:type="spellStart"/>
      <w:r>
        <w:rPr>
          <w:rFonts w:eastAsia="Calibri"/>
          <w:sz w:val="32"/>
          <w:szCs w:val="32"/>
        </w:rPr>
        <w:t>Михалково</w:t>
      </w:r>
      <w:proofErr w:type="spellEnd"/>
      <w:r>
        <w:rPr>
          <w:rFonts w:eastAsia="Calibri"/>
          <w:sz w:val="32"/>
          <w:szCs w:val="32"/>
        </w:rPr>
        <w:t xml:space="preserve">, </w:t>
      </w:r>
      <w:proofErr w:type="spellStart"/>
      <w:r>
        <w:rPr>
          <w:rFonts w:eastAsia="Calibri"/>
          <w:sz w:val="32"/>
          <w:szCs w:val="32"/>
        </w:rPr>
        <w:t>д.Подсосенки</w:t>
      </w:r>
      <w:proofErr w:type="spellEnd"/>
      <w:r>
        <w:rPr>
          <w:rFonts w:eastAsia="Calibri"/>
          <w:sz w:val="32"/>
          <w:szCs w:val="32"/>
        </w:rPr>
        <w:t xml:space="preserve">, </w:t>
      </w:r>
      <w:proofErr w:type="spellStart"/>
      <w:r>
        <w:rPr>
          <w:rFonts w:eastAsia="Calibri"/>
          <w:sz w:val="32"/>
          <w:szCs w:val="32"/>
        </w:rPr>
        <w:t>д.Воронино</w:t>
      </w:r>
      <w:proofErr w:type="spellEnd"/>
      <w:r>
        <w:rPr>
          <w:rFonts w:eastAsia="Calibri"/>
          <w:sz w:val="32"/>
          <w:szCs w:val="32"/>
        </w:rPr>
        <w:t>.</w:t>
      </w:r>
    </w:p>
    <w:p w:rsidR="00CA3E53" w:rsidRPr="00C53441" w:rsidRDefault="00CA3E53" w:rsidP="00537A4C">
      <w:pPr>
        <w:spacing w:line="300" w:lineRule="auto"/>
        <w:ind w:firstLine="851"/>
        <w:jc w:val="both"/>
        <w:rPr>
          <w:rFonts w:eastAsia="Calibri"/>
          <w:sz w:val="32"/>
          <w:szCs w:val="32"/>
        </w:rPr>
      </w:pPr>
      <w:r w:rsidRPr="00C53441">
        <w:rPr>
          <w:rFonts w:eastAsia="Calibri"/>
          <w:sz w:val="32"/>
          <w:szCs w:val="32"/>
        </w:rPr>
        <w:t xml:space="preserve">Во всех   сельских   поселений в летний  период   велось </w:t>
      </w:r>
      <w:proofErr w:type="spellStart"/>
      <w:r w:rsidRPr="00C53441">
        <w:rPr>
          <w:rFonts w:eastAsia="Calibri"/>
          <w:sz w:val="32"/>
          <w:szCs w:val="32"/>
        </w:rPr>
        <w:t>окашивание</w:t>
      </w:r>
      <w:proofErr w:type="spellEnd"/>
      <w:r w:rsidRPr="00C53441">
        <w:rPr>
          <w:rFonts w:eastAsia="Calibri"/>
          <w:sz w:val="32"/>
          <w:szCs w:val="32"/>
        </w:rPr>
        <w:t xml:space="preserve"> травы в общественных местах,    ремонтировались   общественные   колодцы. Приобреталось    оборудование  на    водонапорные    башни,  обустраивались  контейнерные      площадки,       ремонтировались    мосты,    обрабатывался   борщевик   химикатами, </w:t>
      </w:r>
      <w:r w:rsidRPr="00C53441">
        <w:rPr>
          <w:rFonts w:eastAsia="Calibri"/>
          <w:sz w:val="32"/>
          <w:szCs w:val="32"/>
        </w:rPr>
        <w:lastRenderedPageBreak/>
        <w:t>удалялись     аварийные  дерев</w:t>
      </w:r>
      <w:r w:rsidR="00B27AAD" w:rsidRPr="00C53441">
        <w:rPr>
          <w:rFonts w:eastAsia="Calibri"/>
          <w:sz w:val="32"/>
          <w:szCs w:val="32"/>
        </w:rPr>
        <w:t xml:space="preserve">ья   и   многое,  много  другое, </w:t>
      </w:r>
      <w:r w:rsidRPr="00C53441">
        <w:rPr>
          <w:rFonts w:eastAsia="Calibri"/>
          <w:sz w:val="32"/>
          <w:szCs w:val="32"/>
        </w:rPr>
        <w:t>что</w:t>
      </w:r>
      <w:r w:rsidR="00B27AAD" w:rsidRPr="00C53441">
        <w:rPr>
          <w:rFonts w:eastAsia="Calibri"/>
          <w:sz w:val="32"/>
          <w:szCs w:val="32"/>
        </w:rPr>
        <w:t xml:space="preserve"> </w:t>
      </w:r>
      <w:r w:rsidRPr="00C53441">
        <w:rPr>
          <w:rFonts w:eastAsia="Calibri"/>
          <w:sz w:val="32"/>
          <w:szCs w:val="32"/>
        </w:rPr>
        <w:t>сказывается</w:t>
      </w:r>
      <w:r w:rsidRPr="00C53441">
        <w:rPr>
          <w:sz w:val="32"/>
          <w:szCs w:val="32"/>
        </w:rPr>
        <w:t xml:space="preserve">  на  благополучи</w:t>
      </w:r>
      <w:r w:rsidR="00B27AAD" w:rsidRPr="00C53441">
        <w:rPr>
          <w:sz w:val="32"/>
          <w:szCs w:val="32"/>
        </w:rPr>
        <w:t>и</w:t>
      </w:r>
      <w:r w:rsidRPr="00C53441">
        <w:rPr>
          <w:sz w:val="32"/>
          <w:szCs w:val="32"/>
        </w:rPr>
        <w:t xml:space="preserve">   и  спокойстви</w:t>
      </w:r>
      <w:r w:rsidR="00B27AAD" w:rsidRPr="00C53441">
        <w:rPr>
          <w:sz w:val="32"/>
          <w:szCs w:val="32"/>
        </w:rPr>
        <w:t>и</w:t>
      </w:r>
      <w:r w:rsidRPr="00C53441">
        <w:rPr>
          <w:sz w:val="32"/>
          <w:szCs w:val="32"/>
        </w:rPr>
        <w:t xml:space="preserve">   селян.</w:t>
      </w:r>
      <w:r w:rsidRPr="00C53441">
        <w:rPr>
          <w:rFonts w:eastAsia="Calibri"/>
          <w:sz w:val="32"/>
          <w:szCs w:val="32"/>
        </w:rPr>
        <w:br/>
        <w:t xml:space="preserve">             В    зимний    период    проводится    регулярная    расчистка  дорог  от снега </w:t>
      </w:r>
    </w:p>
    <w:p w:rsidR="00CA3E53" w:rsidRPr="00C53441" w:rsidRDefault="00CA3E53" w:rsidP="00537A4C">
      <w:pPr>
        <w:spacing w:line="300" w:lineRule="auto"/>
        <w:ind w:firstLine="851"/>
        <w:jc w:val="both"/>
        <w:rPr>
          <w:rFonts w:eastAsia="Calibri"/>
          <w:sz w:val="32"/>
          <w:szCs w:val="32"/>
        </w:rPr>
      </w:pPr>
      <w:r w:rsidRPr="00C53441">
        <w:rPr>
          <w:rFonts w:eastAsia="Calibri"/>
          <w:sz w:val="32"/>
          <w:szCs w:val="32"/>
        </w:rPr>
        <w:t xml:space="preserve"> В  </w:t>
      </w:r>
      <w:proofErr w:type="spellStart"/>
      <w:r w:rsidRPr="00C53441">
        <w:rPr>
          <w:rFonts w:eastAsia="Calibri"/>
          <w:sz w:val="32"/>
          <w:szCs w:val="32"/>
        </w:rPr>
        <w:t>весенне</w:t>
      </w:r>
      <w:proofErr w:type="spellEnd"/>
      <w:r w:rsidRPr="00C53441">
        <w:rPr>
          <w:rFonts w:eastAsia="Calibri"/>
          <w:sz w:val="32"/>
          <w:szCs w:val="32"/>
        </w:rPr>
        <w:t xml:space="preserve"> - осенний  период периодически проводились субботники,  лик</w:t>
      </w:r>
      <w:r w:rsidR="00967393">
        <w:rPr>
          <w:rFonts w:eastAsia="Calibri"/>
          <w:sz w:val="32"/>
          <w:szCs w:val="32"/>
        </w:rPr>
        <w:t>видировались   стихийные свалки.</w:t>
      </w:r>
    </w:p>
    <w:p w:rsidR="00CA3E53" w:rsidRPr="00C53441" w:rsidRDefault="00CA3E53" w:rsidP="00537A4C">
      <w:pPr>
        <w:spacing w:line="300" w:lineRule="auto"/>
        <w:ind w:firstLine="851"/>
        <w:jc w:val="both"/>
        <w:rPr>
          <w:rFonts w:eastAsia="Calibri"/>
          <w:sz w:val="32"/>
          <w:szCs w:val="32"/>
        </w:rPr>
      </w:pPr>
    </w:p>
    <w:p w:rsidR="00CA3E53" w:rsidRPr="00C53441" w:rsidRDefault="00CA3E53" w:rsidP="00537A4C">
      <w:pPr>
        <w:spacing w:line="300" w:lineRule="auto"/>
        <w:ind w:firstLine="851"/>
        <w:jc w:val="both"/>
        <w:rPr>
          <w:sz w:val="32"/>
          <w:szCs w:val="32"/>
        </w:rPr>
      </w:pPr>
      <w:r w:rsidRPr="00C53441">
        <w:rPr>
          <w:b/>
          <w:sz w:val="32"/>
          <w:szCs w:val="32"/>
        </w:rPr>
        <w:t xml:space="preserve"> </w:t>
      </w:r>
      <w:r w:rsidRPr="00C53441">
        <w:rPr>
          <w:sz w:val="32"/>
          <w:szCs w:val="32"/>
        </w:rPr>
        <w:t xml:space="preserve">Слова благодарности за совместную работу </w:t>
      </w:r>
      <w:r w:rsidR="004705B0" w:rsidRPr="00C53441">
        <w:rPr>
          <w:sz w:val="32"/>
          <w:szCs w:val="32"/>
        </w:rPr>
        <w:t xml:space="preserve">я выражаю министерству сельского хозяйства, </w:t>
      </w:r>
      <w:r w:rsidRPr="00C53441">
        <w:rPr>
          <w:sz w:val="32"/>
          <w:szCs w:val="32"/>
        </w:rPr>
        <w:t xml:space="preserve"> министерству жилищно-коммунального хозяйства, министерству дорожного хозяйства, министерству финансов, </w:t>
      </w:r>
      <w:r w:rsidR="00B27AAD" w:rsidRPr="00C53441">
        <w:rPr>
          <w:sz w:val="32"/>
          <w:szCs w:val="32"/>
        </w:rPr>
        <w:t>Ф</w:t>
      </w:r>
      <w:r w:rsidRPr="00C53441">
        <w:rPr>
          <w:sz w:val="32"/>
          <w:szCs w:val="32"/>
        </w:rPr>
        <w:t>онду капитального ремонта,</w:t>
      </w:r>
      <w:r w:rsidRPr="00C53441">
        <w:rPr>
          <w:color w:val="000000"/>
          <w:sz w:val="32"/>
          <w:szCs w:val="32"/>
          <w:lang w:bidi="ru-RU"/>
        </w:rPr>
        <w:t xml:space="preserve"> ГП «</w:t>
      </w:r>
      <w:proofErr w:type="spellStart"/>
      <w:r w:rsidRPr="00C53441">
        <w:rPr>
          <w:color w:val="000000"/>
          <w:sz w:val="32"/>
          <w:szCs w:val="32"/>
          <w:lang w:bidi="ru-RU"/>
        </w:rPr>
        <w:t>Калугаоблводоканал</w:t>
      </w:r>
      <w:proofErr w:type="spellEnd"/>
      <w:r w:rsidRPr="00C53441">
        <w:rPr>
          <w:color w:val="000000"/>
          <w:sz w:val="32"/>
          <w:szCs w:val="32"/>
          <w:lang w:bidi="ru-RU"/>
        </w:rPr>
        <w:t xml:space="preserve">», </w:t>
      </w:r>
      <w:r w:rsidR="00B27AAD" w:rsidRPr="00C53441">
        <w:rPr>
          <w:color w:val="000000"/>
          <w:sz w:val="32"/>
          <w:szCs w:val="32"/>
          <w:lang w:bidi="ru-RU"/>
        </w:rPr>
        <w:t>Ц</w:t>
      </w:r>
      <w:r w:rsidRPr="00C53441">
        <w:rPr>
          <w:color w:val="000000"/>
          <w:sz w:val="32"/>
          <w:szCs w:val="32"/>
          <w:lang w:bidi="ru-RU"/>
        </w:rPr>
        <w:t xml:space="preserve">ентру </w:t>
      </w:r>
      <w:proofErr w:type="spellStart"/>
      <w:r w:rsidRPr="00C53441">
        <w:rPr>
          <w:color w:val="000000"/>
          <w:sz w:val="32"/>
          <w:szCs w:val="32"/>
          <w:lang w:bidi="ru-RU"/>
        </w:rPr>
        <w:t>энергоэфективности</w:t>
      </w:r>
      <w:proofErr w:type="spellEnd"/>
      <w:r w:rsidRPr="00C53441">
        <w:rPr>
          <w:color w:val="000000"/>
          <w:sz w:val="32"/>
          <w:szCs w:val="32"/>
          <w:lang w:bidi="ru-RU"/>
        </w:rPr>
        <w:t xml:space="preserve"> Калужской области</w:t>
      </w:r>
      <w:r w:rsidR="00C1052E" w:rsidRPr="00C53441">
        <w:rPr>
          <w:sz w:val="32"/>
          <w:szCs w:val="32"/>
        </w:rPr>
        <w:t>.</w:t>
      </w:r>
    </w:p>
    <w:p w:rsidR="00CA3E53" w:rsidRPr="00C53441" w:rsidRDefault="00CA3E53" w:rsidP="00537A4C">
      <w:pPr>
        <w:spacing w:line="300" w:lineRule="auto"/>
        <w:ind w:firstLine="851"/>
        <w:jc w:val="both"/>
        <w:rPr>
          <w:sz w:val="32"/>
          <w:szCs w:val="32"/>
        </w:rPr>
      </w:pPr>
    </w:p>
    <w:p w:rsidR="00CA3E53" w:rsidRPr="00C53441" w:rsidRDefault="00C1052E" w:rsidP="00537A4C">
      <w:pPr>
        <w:spacing w:line="300" w:lineRule="auto"/>
        <w:ind w:firstLine="851"/>
        <w:jc w:val="both"/>
        <w:rPr>
          <w:sz w:val="32"/>
          <w:szCs w:val="32"/>
        </w:rPr>
      </w:pPr>
      <w:r w:rsidRPr="00C53441">
        <w:rPr>
          <w:b/>
          <w:sz w:val="32"/>
          <w:szCs w:val="32"/>
        </w:rPr>
        <w:t xml:space="preserve">Впереди в </w:t>
      </w:r>
      <w:r w:rsidR="00B27AAD" w:rsidRPr="00C53441">
        <w:rPr>
          <w:b/>
          <w:sz w:val="32"/>
          <w:szCs w:val="32"/>
        </w:rPr>
        <w:t xml:space="preserve"> 2020</w:t>
      </w:r>
      <w:r w:rsidRPr="00C53441">
        <w:rPr>
          <w:b/>
          <w:sz w:val="32"/>
          <w:szCs w:val="32"/>
        </w:rPr>
        <w:t xml:space="preserve"> году</w:t>
      </w:r>
      <w:r w:rsidR="00B27AAD" w:rsidRPr="00C53441">
        <w:rPr>
          <w:b/>
          <w:sz w:val="32"/>
          <w:szCs w:val="32"/>
        </w:rPr>
        <w:t>:</w:t>
      </w:r>
    </w:p>
    <w:p w:rsidR="00CA3E53" w:rsidRPr="00C53441" w:rsidRDefault="00967393" w:rsidP="00967393">
      <w:pPr>
        <w:pStyle w:val="a8"/>
        <w:spacing w:line="300" w:lineRule="auto"/>
        <w:ind w:left="0"/>
        <w:jc w:val="both"/>
        <w:textAlignment w:val="baseline"/>
        <w:rPr>
          <w:sz w:val="32"/>
          <w:szCs w:val="32"/>
        </w:rPr>
      </w:pPr>
      <w:r>
        <w:rPr>
          <w:sz w:val="32"/>
          <w:szCs w:val="32"/>
        </w:rPr>
        <w:t>1.</w:t>
      </w:r>
      <w:r w:rsidR="00CA3E53" w:rsidRPr="00C53441">
        <w:rPr>
          <w:sz w:val="32"/>
          <w:szCs w:val="32"/>
        </w:rPr>
        <w:t xml:space="preserve">  </w:t>
      </w:r>
      <w:r w:rsidR="004705B0" w:rsidRPr="00C53441">
        <w:rPr>
          <w:sz w:val="32"/>
          <w:szCs w:val="32"/>
        </w:rPr>
        <w:t>Продолжить</w:t>
      </w:r>
      <w:r w:rsidR="00CA3E53" w:rsidRPr="00C53441">
        <w:rPr>
          <w:color w:val="000000"/>
          <w:kern w:val="24"/>
          <w:sz w:val="32"/>
          <w:szCs w:val="32"/>
        </w:rPr>
        <w:t xml:space="preserve"> реконструкцию городского стадиона. </w:t>
      </w:r>
    </w:p>
    <w:p w:rsidR="00CA3E53" w:rsidRPr="00C53441" w:rsidRDefault="00967393" w:rsidP="00967393">
      <w:pPr>
        <w:pStyle w:val="a8"/>
        <w:spacing w:line="300" w:lineRule="auto"/>
        <w:ind w:left="0"/>
        <w:jc w:val="both"/>
        <w:textAlignment w:val="baseline"/>
        <w:rPr>
          <w:sz w:val="32"/>
          <w:szCs w:val="32"/>
        </w:rPr>
      </w:pPr>
      <w:r>
        <w:rPr>
          <w:color w:val="000000"/>
          <w:kern w:val="24"/>
          <w:sz w:val="32"/>
          <w:szCs w:val="32"/>
        </w:rPr>
        <w:t>2.</w:t>
      </w:r>
      <w:r w:rsidR="004705B0" w:rsidRPr="00C53441">
        <w:rPr>
          <w:color w:val="000000"/>
          <w:kern w:val="24"/>
          <w:sz w:val="32"/>
          <w:szCs w:val="32"/>
        </w:rPr>
        <w:t>Продолжить г</w:t>
      </w:r>
      <w:r w:rsidR="00CA3E53" w:rsidRPr="00C53441">
        <w:rPr>
          <w:color w:val="000000"/>
          <w:kern w:val="24"/>
          <w:sz w:val="32"/>
          <w:szCs w:val="32"/>
        </w:rPr>
        <w:t>азификаци</w:t>
      </w:r>
      <w:r w:rsidR="004705B0" w:rsidRPr="00C53441">
        <w:rPr>
          <w:color w:val="000000"/>
          <w:kern w:val="24"/>
          <w:sz w:val="32"/>
          <w:szCs w:val="32"/>
        </w:rPr>
        <w:t>ю</w:t>
      </w:r>
      <w:r w:rsidR="00CA3E53" w:rsidRPr="00C53441">
        <w:rPr>
          <w:color w:val="000000"/>
          <w:kern w:val="24"/>
          <w:sz w:val="32"/>
          <w:szCs w:val="32"/>
        </w:rPr>
        <w:t xml:space="preserve">  города и населенных пунктов района.</w:t>
      </w:r>
    </w:p>
    <w:p w:rsidR="00CA3E53" w:rsidRPr="00C53441" w:rsidRDefault="00967393" w:rsidP="00967393">
      <w:pPr>
        <w:pStyle w:val="a8"/>
        <w:spacing w:line="300" w:lineRule="auto"/>
        <w:ind w:left="0"/>
        <w:jc w:val="both"/>
        <w:textAlignment w:val="baseline"/>
        <w:rPr>
          <w:sz w:val="32"/>
          <w:szCs w:val="32"/>
        </w:rPr>
      </w:pPr>
      <w:r>
        <w:rPr>
          <w:color w:val="000000"/>
          <w:kern w:val="24"/>
          <w:sz w:val="32"/>
          <w:szCs w:val="32"/>
        </w:rPr>
        <w:t>3.</w:t>
      </w:r>
      <w:r w:rsidR="00CA3E53" w:rsidRPr="00C53441">
        <w:rPr>
          <w:color w:val="000000"/>
          <w:kern w:val="24"/>
          <w:sz w:val="32"/>
          <w:szCs w:val="32"/>
        </w:rPr>
        <w:t>Внедрение энергосберегающих   технологий    в    управление наружным     освещением.</w:t>
      </w:r>
    </w:p>
    <w:p w:rsidR="00CA3E53" w:rsidRPr="00C53441" w:rsidRDefault="00967393" w:rsidP="00967393">
      <w:pPr>
        <w:pStyle w:val="a8"/>
        <w:spacing w:line="300" w:lineRule="auto"/>
        <w:ind w:left="0"/>
        <w:jc w:val="both"/>
        <w:textAlignment w:val="baseline"/>
        <w:rPr>
          <w:sz w:val="32"/>
          <w:szCs w:val="32"/>
        </w:rPr>
      </w:pPr>
      <w:r>
        <w:rPr>
          <w:color w:val="000000"/>
          <w:kern w:val="24"/>
          <w:sz w:val="32"/>
          <w:szCs w:val="32"/>
        </w:rPr>
        <w:t>4.</w:t>
      </w:r>
      <w:r w:rsidR="00CA3E53" w:rsidRPr="00C53441">
        <w:rPr>
          <w:color w:val="000000"/>
          <w:kern w:val="24"/>
          <w:sz w:val="32"/>
          <w:szCs w:val="32"/>
        </w:rPr>
        <w:t xml:space="preserve"> Проведение      капитального        ремонта многоквартирных     домов.</w:t>
      </w:r>
    </w:p>
    <w:p w:rsidR="00CA3E53" w:rsidRPr="00967393" w:rsidRDefault="00967393" w:rsidP="00967393">
      <w:pPr>
        <w:tabs>
          <w:tab w:val="num" w:pos="0"/>
        </w:tabs>
        <w:spacing w:line="300" w:lineRule="auto"/>
        <w:jc w:val="both"/>
        <w:textAlignment w:val="baseline"/>
        <w:rPr>
          <w:sz w:val="32"/>
          <w:szCs w:val="32"/>
        </w:rPr>
      </w:pPr>
      <w:r>
        <w:rPr>
          <w:color w:val="000000"/>
          <w:kern w:val="24"/>
          <w:sz w:val="32"/>
          <w:szCs w:val="32"/>
        </w:rPr>
        <w:t>5.</w:t>
      </w:r>
      <w:r w:rsidR="00CA3E53" w:rsidRPr="00967393">
        <w:rPr>
          <w:color w:val="000000"/>
          <w:kern w:val="24"/>
          <w:sz w:val="32"/>
          <w:szCs w:val="32"/>
        </w:rPr>
        <w:t xml:space="preserve"> Ремонт    автодорог</w:t>
      </w:r>
      <w:r w:rsidR="00C1052E" w:rsidRPr="00967393">
        <w:rPr>
          <w:color w:val="000000"/>
          <w:kern w:val="24"/>
          <w:sz w:val="32"/>
          <w:szCs w:val="32"/>
        </w:rPr>
        <w:t>.</w:t>
      </w:r>
    </w:p>
    <w:p w:rsidR="00CA3E53" w:rsidRPr="00967393" w:rsidRDefault="00967393" w:rsidP="00967393">
      <w:pPr>
        <w:tabs>
          <w:tab w:val="num" w:pos="0"/>
        </w:tabs>
        <w:spacing w:line="300" w:lineRule="auto"/>
        <w:jc w:val="both"/>
        <w:textAlignment w:val="baseline"/>
        <w:rPr>
          <w:sz w:val="32"/>
          <w:szCs w:val="32"/>
        </w:rPr>
      </w:pPr>
      <w:r>
        <w:rPr>
          <w:color w:val="000000"/>
          <w:kern w:val="24"/>
          <w:sz w:val="32"/>
          <w:szCs w:val="32"/>
        </w:rPr>
        <w:t xml:space="preserve">6. </w:t>
      </w:r>
      <w:r w:rsidR="00CA3E53" w:rsidRPr="00967393">
        <w:rPr>
          <w:color w:val="000000"/>
          <w:kern w:val="24"/>
          <w:sz w:val="32"/>
          <w:szCs w:val="32"/>
        </w:rPr>
        <w:t>Увеличение  объектов     озеленения</w:t>
      </w:r>
      <w:r w:rsidR="00C1052E" w:rsidRPr="00967393">
        <w:rPr>
          <w:color w:val="000000"/>
          <w:kern w:val="24"/>
          <w:sz w:val="32"/>
          <w:szCs w:val="32"/>
        </w:rPr>
        <w:t>.</w:t>
      </w:r>
    </w:p>
    <w:p w:rsidR="00CA3E53" w:rsidRPr="00967393" w:rsidRDefault="00967393" w:rsidP="00967393">
      <w:pPr>
        <w:spacing w:line="300" w:lineRule="auto"/>
        <w:jc w:val="both"/>
        <w:rPr>
          <w:sz w:val="32"/>
          <w:szCs w:val="32"/>
        </w:rPr>
      </w:pPr>
      <w:r>
        <w:rPr>
          <w:sz w:val="32"/>
          <w:szCs w:val="32"/>
        </w:rPr>
        <w:t>7.</w:t>
      </w:r>
      <w:r w:rsidR="00CA3E53" w:rsidRPr="00967393">
        <w:rPr>
          <w:sz w:val="32"/>
          <w:szCs w:val="32"/>
        </w:rPr>
        <w:t>Обустройство   контейнерных  площадок.</w:t>
      </w:r>
    </w:p>
    <w:p w:rsidR="00CA3E53" w:rsidRPr="00C53441" w:rsidRDefault="00967393" w:rsidP="00967393">
      <w:pPr>
        <w:pStyle w:val="a8"/>
        <w:spacing w:line="300" w:lineRule="auto"/>
        <w:ind w:left="0"/>
        <w:jc w:val="both"/>
        <w:rPr>
          <w:sz w:val="32"/>
          <w:szCs w:val="32"/>
        </w:rPr>
      </w:pPr>
      <w:r>
        <w:rPr>
          <w:sz w:val="32"/>
          <w:szCs w:val="32"/>
        </w:rPr>
        <w:t>8.</w:t>
      </w:r>
      <w:r w:rsidR="00CA3E53" w:rsidRPr="00C53441">
        <w:rPr>
          <w:sz w:val="32"/>
          <w:szCs w:val="32"/>
        </w:rPr>
        <w:t>Строительство  тротуаров     по   улицам   Кирова,   Советская,</w:t>
      </w:r>
      <w:r w:rsidR="00B27AAD" w:rsidRPr="00C53441">
        <w:rPr>
          <w:sz w:val="32"/>
          <w:szCs w:val="32"/>
        </w:rPr>
        <w:t xml:space="preserve"> Шевцова, </w:t>
      </w:r>
      <w:r w:rsidR="00CA3E53" w:rsidRPr="00C53441">
        <w:rPr>
          <w:sz w:val="32"/>
          <w:szCs w:val="32"/>
        </w:rPr>
        <w:t xml:space="preserve">   Мира</w:t>
      </w:r>
      <w:r w:rsidR="00B27AAD" w:rsidRPr="00C53441">
        <w:rPr>
          <w:sz w:val="32"/>
          <w:szCs w:val="32"/>
        </w:rPr>
        <w:t>, Митрофанова</w:t>
      </w:r>
    </w:p>
    <w:p w:rsidR="00CA3E53" w:rsidRPr="00C53441" w:rsidRDefault="00967393" w:rsidP="00967393">
      <w:pPr>
        <w:pStyle w:val="a8"/>
        <w:spacing w:line="300" w:lineRule="auto"/>
        <w:ind w:left="0"/>
        <w:jc w:val="both"/>
        <w:rPr>
          <w:sz w:val="32"/>
          <w:szCs w:val="32"/>
        </w:rPr>
      </w:pPr>
      <w:r>
        <w:rPr>
          <w:sz w:val="32"/>
          <w:szCs w:val="32"/>
        </w:rPr>
        <w:t>9.</w:t>
      </w:r>
      <w:r w:rsidR="00CA3E53" w:rsidRPr="00C53441">
        <w:rPr>
          <w:sz w:val="32"/>
          <w:szCs w:val="32"/>
        </w:rPr>
        <w:t>Проведение   кадастровых    работ    по    межеванию   всех   дворовых    территории    многоквартирных  домов</w:t>
      </w:r>
      <w:r w:rsidR="00C1052E" w:rsidRPr="00C53441">
        <w:rPr>
          <w:sz w:val="32"/>
          <w:szCs w:val="32"/>
        </w:rPr>
        <w:t>.</w:t>
      </w:r>
    </w:p>
    <w:p w:rsidR="004705B0" w:rsidRPr="00C53441" w:rsidRDefault="00967393" w:rsidP="00967393">
      <w:pPr>
        <w:pStyle w:val="a8"/>
        <w:spacing w:line="300" w:lineRule="auto"/>
        <w:ind w:left="0"/>
        <w:jc w:val="both"/>
        <w:rPr>
          <w:sz w:val="32"/>
          <w:szCs w:val="32"/>
        </w:rPr>
      </w:pPr>
      <w:r>
        <w:rPr>
          <w:sz w:val="32"/>
          <w:szCs w:val="32"/>
        </w:rPr>
        <w:t>10.</w:t>
      </w:r>
      <w:r w:rsidR="004705B0" w:rsidRPr="00C53441">
        <w:rPr>
          <w:sz w:val="32"/>
          <w:szCs w:val="32"/>
        </w:rPr>
        <w:t>Заверш</w:t>
      </w:r>
      <w:r w:rsidR="00C1052E" w:rsidRPr="00C53441">
        <w:rPr>
          <w:sz w:val="32"/>
          <w:szCs w:val="32"/>
        </w:rPr>
        <w:t>ение</w:t>
      </w:r>
      <w:r w:rsidR="004705B0" w:rsidRPr="00C53441">
        <w:rPr>
          <w:sz w:val="32"/>
          <w:szCs w:val="32"/>
        </w:rPr>
        <w:t xml:space="preserve"> в основном реконструкци</w:t>
      </w:r>
      <w:r w:rsidR="00C1052E" w:rsidRPr="00C53441">
        <w:rPr>
          <w:sz w:val="32"/>
          <w:szCs w:val="32"/>
        </w:rPr>
        <w:t>и</w:t>
      </w:r>
      <w:r w:rsidR="004705B0" w:rsidRPr="00C53441">
        <w:rPr>
          <w:sz w:val="32"/>
          <w:szCs w:val="32"/>
        </w:rPr>
        <w:t xml:space="preserve"> городского парка. </w:t>
      </w:r>
    </w:p>
    <w:p w:rsidR="002A6EA1" w:rsidRPr="00C53441" w:rsidRDefault="002A6EA1" w:rsidP="00967393">
      <w:pPr>
        <w:tabs>
          <w:tab w:val="num" w:pos="0"/>
        </w:tabs>
        <w:spacing w:line="300" w:lineRule="auto"/>
        <w:ind w:firstLine="709"/>
        <w:jc w:val="both"/>
        <w:rPr>
          <w:rFonts w:eastAsia="Calibri"/>
          <w:b/>
          <w:sz w:val="32"/>
          <w:szCs w:val="32"/>
          <w:lang w:eastAsia="en-US" w:bidi="en-US"/>
        </w:rPr>
      </w:pPr>
    </w:p>
    <w:p w:rsidR="002A6EA1" w:rsidRPr="00C53441" w:rsidRDefault="002A6EA1" w:rsidP="00B27AAD">
      <w:pPr>
        <w:spacing w:line="300" w:lineRule="auto"/>
        <w:ind w:firstLine="709"/>
        <w:jc w:val="both"/>
        <w:rPr>
          <w:rFonts w:eastAsia="Calibri"/>
          <w:b/>
          <w:i/>
          <w:sz w:val="32"/>
          <w:szCs w:val="32"/>
          <w:lang w:eastAsia="en-US" w:bidi="en-US"/>
        </w:rPr>
      </w:pPr>
      <w:r w:rsidRPr="00C53441">
        <w:rPr>
          <w:rFonts w:eastAsia="Calibri"/>
          <w:b/>
          <w:i/>
          <w:sz w:val="32"/>
          <w:szCs w:val="32"/>
          <w:lang w:eastAsia="en-US" w:bidi="en-US"/>
        </w:rPr>
        <w:t>О спорте</w:t>
      </w:r>
    </w:p>
    <w:p w:rsidR="002A6EA1" w:rsidRPr="00C53441" w:rsidRDefault="002A6EA1" w:rsidP="00B27AAD">
      <w:pPr>
        <w:spacing w:line="300" w:lineRule="auto"/>
        <w:ind w:firstLine="709"/>
        <w:jc w:val="both"/>
        <w:rPr>
          <w:rFonts w:eastAsia="Calibri"/>
          <w:b/>
          <w:sz w:val="32"/>
          <w:szCs w:val="32"/>
          <w:lang w:eastAsia="en-US" w:bidi="en-US"/>
        </w:rPr>
      </w:pPr>
    </w:p>
    <w:p w:rsidR="002A6EA1" w:rsidRPr="00C53441" w:rsidRDefault="002A6EA1" w:rsidP="00B27AAD">
      <w:pPr>
        <w:spacing w:line="300" w:lineRule="auto"/>
        <w:ind w:firstLine="709"/>
        <w:jc w:val="both"/>
        <w:rPr>
          <w:rFonts w:eastAsia="Calibri"/>
          <w:sz w:val="32"/>
          <w:szCs w:val="32"/>
          <w:lang w:eastAsia="en-US" w:bidi="en-US"/>
        </w:rPr>
      </w:pPr>
      <w:r w:rsidRPr="00C53441">
        <w:rPr>
          <w:rFonts w:eastAsia="Calibri"/>
          <w:sz w:val="32"/>
          <w:szCs w:val="32"/>
          <w:lang w:eastAsia="en-US" w:bidi="en-US"/>
        </w:rPr>
        <w:t xml:space="preserve">В Медынском районе физкультурно-оздоровительный комплекс является мощной базой для занятий населения физкультурой и спортом, а </w:t>
      </w:r>
      <w:r w:rsidRPr="00C53441">
        <w:rPr>
          <w:rFonts w:eastAsia="Calibri"/>
          <w:sz w:val="32"/>
          <w:szCs w:val="32"/>
          <w:lang w:eastAsia="en-US" w:bidi="en-US"/>
        </w:rPr>
        <w:lastRenderedPageBreak/>
        <w:t>также для проведения областных и районных соревнований. За 2019 год в районе проведено  более 90 спортивных мероприятий районного, областного, Всероссийского  и международного уровня.</w:t>
      </w:r>
    </w:p>
    <w:p w:rsidR="002A6EA1" w:rsidRPr="00C53441" w:rsidRDefault="00967393" w:rsidP="00B27AAD">
      <w:pPr>
        <w:spacing w:line="300" w:lineRule="auto"/>
        <w:ind w:firstLine="709"/>
        <w:jc w:val="both"/>
        <w:rPr>
          <w:rFonts w:eastAsia="Calibri"/>
          <w:sz w:val="32"/>
          <w:szCs w:val="32"/>
          <w:lang w:eastAsia="en-US" w:bidi="en-US"/>
        </w:rPr>
      </w:pPr>
      <w:proofErr w:type="gramStart"/>
      <w:r>
        <w:rPr>
          <w:rFonts w:eastAsia="Calibri"/>
          <w:sz w:val="32"/>
          <w:szCs w:val="32"/>
          <w:lang w:eastAsia="en-US" w:bidi="en-US"/>
        </w:rPr>
        <w:t xml:space="preserve">В работают </w:t>
      </w:r>
      <w:r w:rsidR="001D1C5E" w:rsidRPr="00C53441">
        <w:rPr>
          <w:rFonts w:eastAsia="Calibri"/>
          <w:sz w:val="32"/>
          <w:szCs w:val="32"/>
          <w:lang w:eastAsia="en-US" w:bidi="en-US"/>
        </w:rPr>
        <w:t>секции</w:t>
      </w:r>
      <w:r w:rsidR="002A6EA1" w:rsidRPr="00C53441">
        <w:rPr>
          <w:rFonts w:eastAsia="Calibri"/>
          <w:sz w:val="32"/>
          <w:szCs w:val="32"/>
          <w:lang w:eastAsia="en-US" w:bidi="en-US"/>
        </w:rPr>
        <w:t xml:space="preserve">: </w:t>
      </w:r>
      <w:proofErr w:type="spellStart"/>
      <w:r w:rsidR="002A6EA1" w:rsidRPr="00C53441">
        <w:rPr>
          <w:rFonts w:eastAsia="Calibri"/>
          <w:sz w:val="32"/>
          <w:szCs w:val="32"/>
          <w:lang w:eastAsia="en-US" w:bidi="en-US"/>
        </w:rPr>
        <w:t>мас-рестлинг</w:t>
      </w:r>
      <w:r w:rsidR="001D1C5E" w:rsidRPr="00C53441">
        <w:rPr>
          <w:rFonts w:eastAsia="Calibri"/>
          <w:sz w:val="32"/>
          <w:szCs w:val="32"/>
          <w:lang w:eastAsia="en-US" w:bidi="en-US"/>
        </w:rPr>
        <w:t>а</w:t>
      </w:r>
      <w:proofErr w:type="spellEnd"/>
      <w:r w:rsidR="002A6EA1" w:rsidRPr="00C53441">
        <w:rPr>
          <w:rFonts w:eastAsia="Calibri"/>
          <w:sz w:val="32"/>
          <w:szCs w:val="32"/>
          <w:lang w:eastAsia="en-US" w:bidi="en-US"/>
        </w:rPr>
        <w:t>, пауэрлифтинг</w:t>
      </w:r>
      <w:r w:rsidR="001D1C5E" w:rsidRPr="00C53441">
        <w:rPr>
          <w:rFonts w:eastAsia="Calibri"/>
          <w:sz w:val="32"/>
          <w:szCs w:val="32"/>
          <w:lang w:eastAsia="en-US" w:bidi="en-US"/>
        </w:rPr>
        <w:t>а</w:t>
      </w:r>
      <w:r w:rsidR="002A6EA1" w:rsidRPr="00C53441">
        <w:rPr>
          <w:rFonts w:eastAsia="Calibri"/>
          <w:sz w:val="32"/>
          <w:szCs w:val="32"/>
          <w:lang w:eastAsia="en-US" w:bidi="en-US"/>
        </w:rPr>
        <w:t>, хокке</w:t>
      </w:r>
      <w:r w:rsidR="001D1C5E" w:rsidRPr="00C53441">
        <w:rPr>
          <w:rFonts w:eastAsia="Calibri"/>
          <w:sz w:val="32"/>
          <w:szCs w:val="32"/>
          <w:lang w:eastAsia="en-US" w:bidi="en-US"/>
        </w:rPr>
        <w:t>я</w:t>
      </w:r>
      <w:r w:rsidR="002A6EA1" w:rsidRPr="00C53441">
        <w:rPr>
          <w:rFonts w:eastAsia="Calibri"/>
          <w:sz w:val="32"/>
          <w:szCs w:val="32"/>
          <w:lang w:eastAsia="en-US" w:bidi="en-US"/>
        </w:rPr>
        <w:t>, футбол</w:t>
      </w:r>
      <w:r w:rsidR="001D1C5E" w:rsidRPr="00C53441">
        <w:rPr>
          <w:rFonts w:eastAsia="Calibri"/>
          <w:sz w:val="32"/>
          <w:szCs w:val="32"/>
          <w:lang w:eastAsia="en-US" w:bidi="en-US"/>
        </w:rPr>
        <w:t>а</w:t>
      </w:r>
      <w:r w:rsidR="002A6EA1" w:rsidRPr="00C53441">
        <w:rPr>
          <w:rFonts w:eastAsia="Calibri"/>
          <w:sz w:val="32"/>
          <w:szCs w:val="32"/>
          <w:lang w:eastAsia="en-US" w:bidi="en-US"/>
        </w:rPr>
        <w:t>, волейбол</w:t>
      </w:r>
      <w:r w:rsidR="001D1C5E" w:rsidRPr="00C53441">
        <w:rPr>
          <w:rFonts w:eastAsia="Calibri"/>
          <w:sz w:val="32"/>
          <w:szCs w:val="32"/>
          <w:lang w:eastAsia="en-US" w:bidi="en-US"/>
        </w:rPr>
        <w:t>а</w:t>
      </w:r>
      <w:r w:rsidR="002A6EA1" w:rsidRPr="00C53441">
        <w:rPr>
          <w:rFonts w:eastAsia="Calibri"/>
          <w:sz w:val="32"/>
          <w:szCs w:val="32"/>
          <w:lang w:eastAsia="en-US" w:bidi="en-US"/>
        </w:rPr>
        <w:t>, баскетбол</w:t>
      </w:r>
      <w:r w:rsidR="001D1C5E" w:rsidRPr="00C53441">
        <w:rPr>
          <w:rFonts w:eastAsia="Calibri"/>
          <w:sz w:val="32"/>
          <w:szCs w:val="32"/>
          <w:lang w:eastAsia="en-US" w:bidi="en-US"/>
        </w:rPr>
        <w:t>а</w:t>
      </w:r>
      <w:r w:rsidR="002A6EA1" w:rsidRPr="00C53441">
        <w:rPr>
          <w:rFonts w:eastAsia="Calibri"/>
          <w:sz w:val="32"/>
          <w:szCs w:val="32"/>
          <w:lang w:eastAsia="en-US" w:bidi="en-US"/>
        </w:rPr>
        <w:t>, настольн</w:t>
      </w:r>
      <w:r w:rsidR="001D1C5E" w:rsidRPr="00C53441">
        <w:rPr>
          <w:rFonts w:eastAsia="Calibri"/>
          <w:sz w:val="32"/>
          <w:szCs w:val="32"/>
          <w:lang w:eastAsia="en-US" w:bidi="en-US"/>
        </w:rPr>
        <w:t>ого</w:t>
      </w:r>
      <w:r w:rsidR="002A6EA1" w:rsidRPr="00C53441">
        <w:rPr>
          <w:rFonts w:eastAsia="Calibri"/>
          <w:sz w:val="32"/>
          <w:szCs w:val="32"/>
          <w:lang w:eastAsia="en-US" w:bidi="en-US"/>
        </w:rPr>
        <w:t xml:space="preserve"> теннис</w:t>
      </w:r>
      <w:r w:rsidR="001D1C5E" w:rsidRPr="00C53441">
        <w:rPr>
          <w:rFonts w:eastAsia="Calibri"/>
          <w:sz w:val="32"/>
          <w:szCs w:val="32"/>
          <w:lang w:eastAsia="en-US" w:bidi="en-US"/>
        </w:rPr>
        <w:t>а</w:t>
      </w:r>
      <w:r w:rsidR="002A6EA1" w:rsidRPr="00C53441">
        <w:rPr>
          <w:rFonts w:eastAsia="Calibri"/>
          <w:sz w:val="32"/>
          <w:szCs w:val="32"/>
          <w:lang w:eastAsia="en-US" w:bidi="en-US"/>
        </w:rPr>
        <w:t>, эстетическ</w:t>
      </w:r>
      <w:r w:rsidR="001D1C5E" w:rsidRPr="00C53441">
        <w:rPr>
          <w:rFonts w:eastAsia="Calibri"/>
          <w:sz w:val="32"/>
          <w:szCs w:val="32"/>
          <w:lang w:eastAsia="en-US" w:bidi="en-US"/>
        </w:rPr>
        <w:t>ой</w:t>
      </w:r>
      <w:r w:rsidR="002A6EA1" w:rsidRPr="00C53441">
        <w:rPr>
          <w:rFonts w:eastAsia="Calibri"/>
          <w:sz w:val="32"/>
          <w:szCs w:val="32"/>
          <w:lang w:eastAsia="en-US" w:bidi="en-US"/>
        </w:rPr>
        <w:t xml:space="preserve"> гимнастик</w:t>
      </w:r>
      <w:r w:rsidR="001D1C5E" w:rsidRPr="00C53441">
        <w:rPr>
          <w:rFonts w:eastAsia="Calibri"/>
          <w:sz w:val="32"/>
          <w:szCs w:val="32"/>
          <w:lang w:eastAsia="en-US" w:bidi="en-US"/>
        </w:rPr>
        <w:t>и</w:t>
      </w:r>
      <w:r w:rsidR="002A6EA1" w:rsidRPr="00C53441">
        <w:rPr>
          <w:rFonts w:eastAsia="Calibri"/>
          <w:sz w:val="32"/>
          <w:szCs w:val="32"/>
          <w:lang w:eastAsia="en-US" w:bidi="en-US"/>
        </w:rPr>
        <w:t>, универсальн</w:t>
      </w:r>
      <w:r w:rsidR="001D1C5E" w:rsidRPr="00C53441">
        <w:rPr>
          <w:rFonts w:eastAsia="Calibri"/>
          <w:sz w:val="32"/>
          <w:szCs w:val="32"/>
          <w:lang w:eastAsia="en-US" w:bidi="en-US"/>
        </w:rPr>
        <w:t>ого</w:t>
      </w:r>
      <w:r w:rsidR="002A6EA1" w:rsidRPr="00C53441">
        <w:rPr>
          <w:rFonts w:eastAsia="Calibri"/>
          <w:sz w:val="32"/>
          <w:szCs w:val="32"/>
          <w:lang w:eastAsia="en-US" w:bidi="en-US"/>
        </w:rPr>
        <w:t xml:space="preserve"> бо</w:t>
      </w:r>
      <w:r w:rsidR="001D1C5E" w:rsidRPr="00C53441">
        <w:rPr>
          <w:rFonts w:eastAsia="Calibri"/>
          <w:sz w:val="32"/>
          <w:szCs w:val="32"/>
          <w:lang w:eastAsia="en-US" w:bidi="en-US"/>
        </w:rPr>
        <w:t>я</w:t>
      </w:r>
      <w:r w:rsidR="002A6EA1" w:rsidRPr="00C53441">
        <w:rPr>
          <w:rFonts w:eastAsia="Calibri"/>
          <w:sz w:val="32"/>
          <w:szCs w:val="32"/>
          <w:lang w:eastAsia="en-US" w:bidi="en-US"/>
        </w:rPr>
        <w:t xml:space="preserve"> и дзюдо.</w:t>
      </w:r>
      <w:proofErr w:type="gramEnd"/>
    </w:p>
    <w:p w:rsidR="001D1C5E" w:rsidRPr="00C53441" w:rsidRDefault="002A6EA1" w:rsidP="00B27AAD">
      <w:pPr>
        <w:tabs>
          <w:tab w:val="left" w:pos="142"/>
        </w:tabs>
        <w:spacing w:line="300" w:lineRule="auto"/>
        <w:ind w:firstLine="709"/>
        <w:jc w:val="both"/>
        <w:rPr>
          <w:rFonts w:eastAsia="Calibri"/>
          <w:sz w:val="32"/>
          <w:szCs w:val="32"/>
          <w:lang w:eastAsia="en-US" w:bidi="en-US"/>
        </w:rPr>
      </w:pPr>
      <w:r w:rsidRPr="00C53441">
        <w:rPr>
          <w:rFonts w:eastAsia="Calibri"/>
          <w:sz w:val="32"/>
          <w:szCs w:val="32"/>
          <w:lang w:eastAsia="en-US" w:bidi="en-US"/>
        </w:rPr>
        <w:t>В</w:t>
      </w:r>
      <w:r w:rsidR="001D1C5E" w:rsidRPr="00C53441">
        <w:rPr>
          <w:rFonts w:eastAsia="Calibri"/>
          <w:sz w:val="32"/>
          <w:szCs w:val="32"/>
          <w:lang w:eastAsia="en-US" w:bidi="en-US"/>
        </w:rPr>
        <w:t xml:space="preserve"> 2019 </w:t>
      </w:r>
      <w:r w:rsidRPr="00C53441">
        <w:rPr>
          <w:rFonts w:eastAsia="Calibri"/>
          <w:sz w:val="32"/>
          <w:szCs w:val="32"/>
          <w:lang w:eastAsia="en-US" w:bidi="en-US"/>
        </w:rPr>
        <w:t xml:space="preserve">году продолжают покорять спортивные вершины наши спортсмены в </w:t>
      </w:r>
      <w:proofErr w:type="spellStart"/>
      <w:r w:rsidRPr="00C53441">
        <w:rPr>
          <w:rFonts w:eastAsia="Calibri"/>
          <w:sz w:val="32"/>
          <w:szCs w:val="32"/>
          <w:lang w:eastAsia="en-US" w:bidi="en-US"/>
        </w:rPr>
        <w:t>мас-рестлинге</w:t>
      </w:r>
      <w:proofErr w:type="spellEnd"/>
      <w:r w:rsidRPr="00C53441">
        <w:rPr>
          <w:rFonts w:eastAsia="Calibri"/>
          <w:sz w:val="32"/>
          <w:szCs w:val="32"/>
          <w:lang w:eastAsia="en-US" w:bidi="en-US"/>
        </w:rPr>
        <w:t xml:space="preserve">, под руководством тренера ДЮСШ, Комиссарова Андрея Владимировича. </w:t>
      </w:r>
    </w:p>
    <w:p w:rsidR="002A6EA1" w:rsidRPr="00C53441" w:rsidRDefault="002A6EA1" w:rsidP="00B27AAD">
      <w:pPr>
        <w:tabs>
          <w:tab w:val="left" w:pos="142"/>
        </w:tabs>
        <w:spacing w:line="300" w:lineRule="auto"/>
        <w:ind w:firstLine="709"/>
        <w:jc w:val="both"/>
        <w:rPr>
          <w:rFonts w:eastAsia="Calibri"/>
          <w:sz w:val="32"/>
          <w:szCs w:val="32"/>
          <w:lang w:eastAsia="en-US" w:bidi="en-US"/>
        </w:rPr>
      </w:pPr>
      <w:r w:rsidRPr="00C53441">
        <w:rPr>
          <w:rFonts w:eastAsia="Calibri"/>
          <w:sz w:val="32"/>
          <w:szCs w:val="32"/>
          <w:lang w:eastAsia="en-US" w:bidi="en-US"/>
        </w:rPr>
        <w:t xml:space="preserve">Галкина Анастасия и </w:t>
      </w:r>
      <w:proofErr w:type="spellStart"/>
      <w:r w:rsidRPr="00C53441">
        <w:rPr>
          <w:rFonts w:eastAsia="Calibri"/>
          <w:sz w:val="32"/>
          <w:szCs w:val="32"/>
          <w:lang w:eastAsia="en-US" w:bidi="en-US"/>
        </w:rPr>
        <w:t>Абдузойирова</w:t>
      </w:r>
      <w:proofErr w:type="spellEnd"/>
      <w:r w:rsidRPr="00C53441">
        <w:rPr>
          <w:rFonts w:eastAsia="Calibri"/>
          <w:sz w:val="32"/>
          <w:szCs w:val="32"/>
          <w:lang w:eastAsia="en-US" w:bidi="en-US"/>
        </w:rPr>
        <w:t xml:space="preserve"> </w:t>
      </w:r>
      <w:proofErr w:type="spellStart"/>
      <w:r w:rsidRPr="00C53441">
        <w:rPr>
          <w:rFonts w:eastAsia="Calibri"/>
          <w:sz w:val="32"/>
          <w:szCs w:val="32"/>
          <w:lang w:eastAsia="en-US" w:bidi="en-US"/>
        </w:rPr>
        <w:t>Мохинур</w:t>
      </w:r>
      <w:proofErr w:type="spellEnd"/>
      <w:r w:rsidRPr="00C53441">
        <w:rPr>
          <w:rFonts w:eastAsia="Calibri"/>
          <w:sz w:val="32"/>
          <w:szCs w:val="32"/>
          <w:lang w:eastAsia="en-US" w:bidi="en-US"/>
        </w:rPr>
        <w:t xml:space="preserve"> заняли первые места в первенстве России</w:t>
      </w:r>
      <w:r w:rsidR="005141AB" w:rsidRPr="00C53441">
        <w:rPr>
          <w:rFonts w:eastAsia="Calibri"/>
          <w:sz w:val="32"/>
          <w:szCs w:val="32"/>
          <w:lang w:eastAsia="en-US" w:bidi="en-US"/>
        </w:rPr>
        <w:t xml:space="preserve">, </w:t>
      </w:r>
      <w:proofErr w:type="spellStart"/>
      <w:r w:rsidR="005141AB" w:rsidRPr="00C53441">
        <w:rPr>
          <w:rFonts w:eastAsia="Calibri"/>
          <w:sz w:val="32"/>
          <w:szCs w:val="32"/>
          <w:lang w:eastAsia="en-US" w:bidi="en-US"/>
        </w:rPr>
        <w:t>Неживова</w:t>
      </w:r>
      <w:proofErr w:type="spellEnd"/>
      <w:r w:rsidR="005141AB" w:rsidRPr="00C53441">
        <w:rPr>
          <w:rFonts w:eastAsia="Calibri"/>
          <w:sz w:val="32"/>
          <w:szCs w:val="32"/>
          <w:lang w:eastAsia="en-US" w:bidi="en-US"/>
        </w:rPr>
        <w:t xml:space="preserve"> Елена -</w:t>
      </w:r>
      <w:r w:rsidRPr="00C53441">
        <w:rPr>
          <w:rFonts w:eastAsia="Calibri"/>
          <w:sz w:val="32"/>
          <w:szCs w:val="32"/>
          <w:lang w:eastAsia="en-US" w:bidi="en-US"/>
        </w:rPr>
        <w:t xml:space="preserve">  первое место в </w:t>
      </w:r>
      <w:r w:rsidRPr="00C53441">
        <w:rPr>
          <w:rFonts w:eastAsia="Calibri"/>
          <w:sz w:val="32"/>
          <w:szCs w:val="32"/>
          <w:lang w:val="en-US" w:eastAsia="en-US" w:bidi="en-US"/>
        </w:rPr>
        <w:t>V</w:t>
      </w:r>
      <w:r w:rsidRPr="00C53441">
        <w:rPr>
          <w:rFonts w:eastAsia="Calibri"/>
          <w:sz w:val="32"/>
          <w:szCs w:val="32"/>
          <w:lang w:eastAsia="en-US" w:bidi="en-US"/>
        </w:rPr>
        <w:t xml:space="preserve"> Всероссийском фестивале национальных и неолимпийских видов спорта, который проводится по поручению Президента РФ В.В. Путина. Елена и </w:t>
      </w:r>
      <w:proofErr w:type="spellStart"/>
      <w:r w:rsidRPr="00C53441">
        <w:rPr>
          <w:rFonts w:eastAsia="Calibri"/>
          <w:sz w:val="32"/>
          <w:szCs w:val="32"/>
          <w:lang w:eastAsia="en-US" w:bidi="en-US"/>
        </w:rPr>
        <w:t>Мохинур</w:t>
      </w:r>
      <w:proofErr w:type="spellEnd"/>
      <w:r w:rsidRPr="00C53441">
        <w:rPr>
          <w:rFonts w:eastAsia="Calibri"/>
          <w:sz w:val="32"/>
          <w:szCs w:val="32"/>
          <w:lang w:eastAsia="en-US" w:bidi="en-US"/>
        </w:rPr>
        <w:t xml:space="preserve"> </w:t>
      </w:r>
      <w:r w:rsidR="005141AB" w:rsidRPr="00C53441">
        <w:rPr>
          <w:rFonts w:eastAsia="Calibri"/>
          <w:sz w:val="32"/>
          <w:szCs w:val="32"/>
          <w:lang w:eastAsia="en-US" w:bidi="en-US"/>
        </w:rPr>
        <w:t>взяли</w:t>
      </w:r>
      <w:r w:rsidRPr="00C53441">
        <w:rPr>
          <w:rFonts w:eastAsia="Calibri"/>
          <w:sz w:val="32"/>
          <w:szCs w:val="32"/>
          <w:lang w:eastAsia="en-US" w:bidi="en-US"/>
        </w:rPr>
        <w:t xml:space="preserve"> третье место в Польше на финальном этапе кубка мира. </w:t>
      </w:r>
      <w:proofErr w:type="spellStart"/>
      <w:r w:rsidRPr="00C53441">
        <w:rPr>
          <w:rFonts w:eastAsia="Calibri"/>
          <w:sz w:val="32"/>
          <w:szCs w:val="32"/>
          <w:lang w:eastAsia="en-US" w:bidi="en-US"/>
        </w:rPr>
        <w:t>Мохинур</w:t>
      </w:r>
      <w:proofErr w:type="spellEnd"/>
      <w:r w:rsidRPr="00C53441">
        <w:rPr>
          <w:rFonts w:eastAsia="Calibri"/>
          <w:sz w:val="32"/>
          <w:szCs w:val="32"/>
          <w:lang w:eastAsia="en-US" w:bidi="en-US"/>
        </w:rPr>
        <w:t xml:space="preserve"> </w:t>
      </w:r>
      <w:r w:rsidR="005141AB" w:rsidRPr="00C53441">
        <w:rPr>
          <w:rFonts w:eastAsia="Calibri"/>
          <w:sz w:val="32"/>
          <w:szCs w:val="32"/>
          <w:lang w:eastAsia="en-US" w:bidi="en-US"/>
        </w:rPr>
        <w:t xml:space="preserve"> -</w:t>
      </w:r>
      <w:r w:rsidRPr="00C53441">
        <w:rPr>
          <w:rFonts w:eastAsia="Calibri"/>
          <w:sz w:val="32"/>
          <w:szCs w:val="32"/>
          <w:lang w:eastAsia="en-US" w:bidi="en-US"/>
        </w:rPr>
        <w:t xml:space="preserve"> стала абсолютной чемпионкой России и серебряным призёром кубка мира по </w:t>
      </w:r>
      <w:proofErr w:type="spellStart"/>
      <w:r w:rsidRPr="00C53441">
        <w:rPr>
          <w:rFonts w:eastAsia="Calibri"/>
          <w:sz w:val="32"/>
          <w:szCs w:val="32"/>
          <w:lang w:eastAsia="en-US" w:bidi="en-US"/>
        </w:rPr>
        <w:t>мас-рестлингу</w:t>
      </w:r>
      <w:proofErr w:type="spellEnd"/>
      <w:r w:rsidRPr="00C53441">
        <w:rPr>
          <w:rFonts w:eastAsia="Calibri"/>
          <w:sz w:val="32"/>
          <w:szCs w:val="32"/>
          <w:lang w:eastAsia="en-US" w:bidi="en-US"/>
        </w:rPr>
        <w:t xml:space="preserve"> по итогам трёх этапов.  </w:t>
      </w:r>
    </w:p>
    <w:p w:rsidR="002A6EA1" w:rsidRPr="00C53441" w:rsidRDefault="002A6EA1" w:rsidP="00B27AAD">
      <w:pPr>
        <w:tabs>
          <w:tab w:val="left" w:pos="142"/>
        </w:tabs>
        <w:spacing w:line="300" w:lineRule="auto"/>
        <w:ind w:firstLine="709"/>
        <w:jc w:val="both"/>
        <w:rPr>
          <w:rFonts w:eastAsia="Calibri"/>
          <w:sz w:val="32"/>
          <w:szCs w:val="32"/>
          <w:lang w:eastAsia="en-US" w:bidi="en-US"/>
        </w:rPr>
      </w:pPr>
      <w:r w:rsidRPr="00C53441">
        <w:rPr>
          <w:rFonts w:eastAsia="Calibri"/>
          <w:sz w:val="32"/>
          <w:szCs w:val="32"/>
          <w:lang w:eastAsia="en-US" w:bidi="en-US"/>
        </w:rPr>
        <w:t>В этом году на чемпионате Калужской области в зачёт спартакиады муниципальных образований Калужской области наши спортсмены заняли третье место по пауэрлифтингу</w:t>
      </w:r>
      <w:r w:rsidR="005141AB" w:rsidRPr="00C53441">
        <w:rPr>
          <w:rFonts w:eastAsia="Calibri"/>
          <w:sz w:val="32"/>
          <w:szCs w:val="32"/>
          <w:lang w:eastAsia="en-US" w:bidi="en-US"/>
        </w:rPr>
        <w:t>.</w:t>
      </w:r>
    </w:p>
    <w:p w:rsidR="002A6EA1" w:rsidRPr="00C53441" w:rsidRDefault="001D1C5E" w:rsidP="00B27AAD">
      <w:pPr>
        <w:spacing w:line="300" w:lineRule="auto"/>
        <w:ind w:firstLine="709"/>
        <w:jc w:val="both"/>
        <w:rPr>
          <w:rFonts w:eastAsia="Calibri"/>
          <w:sz w:val="32"/>
          <w:szCs w:val="32"/>
          <w:lang w:eastAsia="en-US" w:bidi="en-US"/>
        </w:rPr>
      </w:pPr>
      <w:r w:rsidRPr="00C53441">
        <w:rPr>
          <w:rFonts w:eastAsia="Calibri"/>
          <w:sz w:val="32"/>
          <w:szCs w:val="32"/>
          <w:lang w:eastAsia="en-US" w:bidi="en-US"/>
        </w:rPr>
        <w:t xml:space="preserve"> В</w:t>
      </w:r>
      <w:r w:rsidR="002A6EA1" w:rsidRPr="00C53441">
        <w:rPr>
          <w:rFonts w:eastAsia="Calibri"/>
          <w:sz w:val="32"/>
          <w:szCs w:val="32"/>
          <w:lang w:eastAsia="en-US" w:bidi="en-US"/>
        </w:rPr>
        <w:t>сё больше детей и молодёжи занимается футболом. Интерес, игровые навыки и любовь к этому виду спорта прививает тренер А</w:t>
      </w:r>
      <w:r w:rsidR="00AA248B" w:rsidRPr="00C53441">
        <w:rPr>
          <w:rFonts w:eastAsia="Calibri"/>
          <w:sz w:val="32"/>
          <w:szCs w:val="32"/>
          <w:lang w:eastAsia="en-US" w:bidi="en-US"/>
        </w:rPr>
        <w:t>ндрей Анатольевич</w:t>
      </w:r>
      <w:r w:rsidR="002A6EA1" w:rsidRPr="00C53441">
        <w:rPr>
          <w:rFonts w:eastAsia="Calibri"/>
          <w:sz w:val="32"/>
          <w:szCs w:val="32"/>
          <w:lang w:eastAsia="en-US" w:bidi="en-US"/>
        </w:rPr>
        <w:t xml:space="preserve"> </w:t>
      </w:r>
      <w:proofErr w:type="spellStart"/>
      <w:r w:rsidR="002A6EA1" w:rsidRPr="00C53441">
        <w:rPr>
          <w:rFonts w:eastAsia="Calibri"/>
          <w:sz w:val="32"/>
          <w:szCs w:val="32"/>
          <w:lang w:eastAsia="en-US" w:bidi="en-US"/>
        </w:rPr>
        <w:t>Гоносков</w:t>
      </w:r>
      <w:proofErr w:type="spellEnd"/>
      <w:r w:rsidR="002A6EA1" w:rsidRPr="00C53441">
        <w:rPr>
          <w:rFonts w:eastAsia="Calibri"/>
          <w:sz w:val="32"/>
          <w:szCs w:val="32"/>
          <w:lang w:eastAsia="en-US" w:bidi="en-US"/>
        </w:rPr>
        <w:t xml:space="preserve">. </w:t>
      </w:r>
      <w:r w:rsidR="00AA248B" w:rsidRPr="00C53441">
        <w:rPr>
          <w:rFonts w:eastAsia="Calibri"/>
          <w:sz w:val="32"/>
          <w:szCs w:val="32"/>
          <w:lang w:eastAsia="en-US" w:bidi="en-US"/>
        </w:rPr>
        <w:t>Проводятся</w:t>
      </w:r>
      <w:r w:rsidR="002A6EA1" w:rsidRPr="00C53441">
        <w:rPr>
          <w:rFonts w:eastAsia="Calibri"/>
          <w:sz w:val="32"/>
          <w:szCs w:val="32"/>
          <w:lang w:eastAsia="en-US" w:bidi="en-US"/>
        </w:rPr>
        <w:t xml:space="preserve"> товарищеские встречи и соревнования по футболу: открытие и закрытие сезона, турнир «Молодежь выбирает жизнь», соревнования по мини-футболу среди дворовых и юношеских команд, Кубок Главы администрации МР «Медынский район» по мини-футболу. </w:t>
      </w:r>
    </w:p>
    <w:p w:rsidR="002A6EA1" w:rsidRPr="00C53441" w:rsidRDefault="002A6EA1" w:rsidP="00B27AAD">
      <w:pPr>
        <w:spacing w:line="300" w:lineRule="auto"/>
        <w:ind w:firstLine="709"/>
        <w:jc w:val="both"/>
        <w:rPr>
          <w:rFonts w:eastAsia="Calibri"/>
          <w:sz w:val="32"/>
          <w:szCs w:val="32"/>
          <w:lang w:eastAsia="en-US" w:bidi="en-US"/>
        </w:rPr>
      </w:pPr>
      <w:r w:rsidRPr="00C53441">
        <w:rPr>
          <w:rFonts w:eastAsia="Calibri"/>
          <w:sz w:val="32"/>
          <w:szCs w:val="32"/>
          <w:lang w:eastAsia="en-US" w:bidi="en-US"/>
        </w:rPr>
        <w:t>В этом году 4 юношеские футбольные команды нашего района, завоевали бронзу, серебро и  два золота в областных соревнованиях по мини-футболу.</w:t>
      </w:r>
      <w:r w:rsidRPr="00C53441">
        <w:rPr>
          <w:rFonts w:eastAsia="Calibri"/>
          <w:color w:val="5A5A5A"/>
          <w:sz w:val="32"/>
          <w:szCs w:val="32"/>
          <w:lang w:eastAsia="en-US" w:bidi="en-US"/>
        </w:rPr>
        <w:t xml:space="preserve"> </w:t>
      </w:r>
      <w:r w:rsidRPr="00C53441">
        <w:rPr>
          <w:rFonts w:eastAsia="Calibri"/>
          <w:sz w:val="32"/>
          <w:szCs w:val="32"/>
          <w:lang w:eastAsia="en-US" w:bidi="en-US"/>
        </w:rPr>
        <w:t>В областной федерации футбола отмечают, что наша команда самая молодая, и мы идём по правильному пути, воспитывая своих футболистов с детства, которые в дальнейшем входят в состав сборной района</w:t>
      </w:r>
      <w:r w:rsidR="00AA248B" w:rsidRPr="00C53441">
        <w:rPr>
          <w:rFonts w:eastAsia="Calibri"/>
          <w:sz w:val="32"/>
          <w:szCs w:val="32"/>
          <w:lang w:eastAsia="en-US" w:bidi="en-US"/>
        </w:rPr>
        <w:t xml:space="preserve"> и области</w:t>
      </w:r>
      <w:r w:rsidRPr="00C53441">
        <w:rPr>
          <w:rFonts w:eastAsia="Calibri"/>
          <w:sz w:val="32"/>
          <w:szCs w:val="32"/>
          <w:lang w:eastAsia="en-US" w:bidi="en-US"/>
        </w:rPr>
        <w:t xml:space="preserve">. </w:t>
      </w:r>
    </w:p>
    <w:p w:rsidR="002A6EA1" w:rsidRPr="00C53441" w:rsidRDefault="002A6EA1" w:rsidP="00B27AAD">
      <w:pPr>
        <w:spacing w:line="300" w:lineRule="auto"/>
        <w:ind w:firstLine="709"/>
        <w:jc w:val="both"/>
        <w:rPr>
          <w:rFonts w:eastAsia="Calibri"/>
          <w:sz w:val="32"/>
          <w:szCs w:val="32"/>
          <w:lang w:eastAsia="en-US" w:bidi="en-US"/>
        </w:rPr>
      </w:pPr>
      <w:r w:rsidRPr="00C53441">
        <w:rPr>
          <w:rFonts w:eastAsia="Calibri"/>
          <w:sz w:val="32"/>
          <w:szCs w:val="32"/>
          <w:lang w:eastAsia="en-US" w:bidi="en-US"/>
        </w:rPr>
        <w:lastRenderedPageBreak/>
        <w:t>В 2019 году сборная  Медынского района провела 20 матчей первенства Калужской области по футболу и 20 по мини</w:t>
      </w:r>
      <w:r w:rsidR="00AA248B" w:rsidRPr="00C53441">
        <w:rPr>
          <w:rFonts w:eastAsia="Calibri"/>
          <w:sz w:val="32"/>
          <w:szCs w:val="32"/>
          <w:lang w:eastAsia="en-US" w:bidi="en-US"/>
        </w:rPr>
        <w:t>-</w:t>
      </w:r>
      <w:r w:rsidRPr="00C53441">
        <w:rPr>
          <w:rFonts w:eastAsia="Calibri"/>
          <w:sz w:val="32"/>
          <w:szCs w:val="32"/>
          <w:lang w:eastAsia="en-US" w:bidi="en-US"/>
        </w:rPr>
        <w:t xml:space="preserve">футболу. </w:t>
      </w:r>
      <w:r w:rsidR="00AA248B" w:rsidRPr="00C53441">
        <w:rPr>
          <w:rFonts w:eastAsia="Calibri"/>
          <w:sz w:val="32"/>
          <w:szCs w:val="32"/>
          <w:lang w:eastAsia="en-US" w:bidi="en-US"/>
        </w:rPr>
        <w:t>С</w:t>
      </w:r>
      <w:r w:rsidRPr="00C53441">
        <w:rPr>
          <w:rFonts w:eastAsia="Calibri"/>
          <w:sz w:val="32"/>
          <w:szCs w:val="32"/>
          <w:lang w:eastAsia="en-US" w:bidi="en-US"/>
        </w:rPr>
        <w:t>тала серебряным призёром Кубка Калужской области. В подарок для команды была приобретена новая форма.</w:t>
      </w:r>
    </w:p>
    <w:p w:rsidR="002A6EA1" w:rsidRPr="00C53441" w:rsidRDefault="002A6EA1" w:rsidP="00B27AAD">
      <w:pPr>
        <w:spacing w:line="300" w:lineRule="auto"/>
        <w:ind w:firstLine="709"/>
        <w:jc w:val="both"/>
        <w:rPr>
          <w:rFonts w:eastAsia="Calibri"/>
          <w:sz w:val="32"/>
          <w:szCs w:val="32"/>
          <w:lang w:eastAsia="en-US" w:bidi="en-US"/>
        </w:rPr>
      </w:pPr>
      <w:r w:rsidRPr="00C53441">
        <w:rPr>
          <w:rFonts w:eastAsia="Calibri"/>
          <w:sz w:val="32"/>
          <w:szCs w:val="32"/>
          <w:lang w:eastAsia="en-US" w:bidi="en-US"/>
        </w:rPr>
        <w:t xml:space="preserve">В районе активно развивается волейбол. Тренирует наших спортсменов </w:t>
      </w:r>
      <w:proofErr w:type="spellStart"/>
      <w:r w:rsidRPr="00C53441">
        <w:rPr>
          <w:rFonts w:eastAsia="Calibri"/>
          <w:sz w:val="32"/>
          <w:szCs w:val="32"/>
          <w:lang w:eastAsia="en-US" w:bidi="en-US"/>
        </w:rPr>
        <w:t>Алхименков</w:t>
      </w:r>
      <w:proofErr w:type="spellEnd"/>
      <w:r w:rsidRPr="00C53441">
        <w:rPr>
          <w:rFonts w:eastAsia="Calibri"/>
          <w:sz w:val="32"/>
          <w:szCs w:val="32"/>
          <w:lang w:eastAsia="en-US" w:bidi="en-US"/>
        </w:rPr>
        <w:t xml:space="preserve"> И</w:t>
      </w:r>
      <w:r w:rsidR="00AA248B" w:rsidRPr="00C53441">
        <w:rPr>
          <w:rFonts w:eastAsia="Calibri"/>
          <w:sz w:val="32"/>
          <w:szCs w:val="32"/>
          <w:lang w:eastAsia="en-US" w:bidi="en-US"/>
        </w:rPr>
        <w:t>лья</w:t>
      </w:r>
      <w:r w:rsidRPr="00C53441">
        <w:rPr>
          <w:rFonts w:eastAsia="Calibri"/>
          <w:sz w:val="32"/>
          <w:szCs w:val="32"/>
          <w:lang w:eastAsia="en-US" w:bidi="en-US"/>
        </w:rPr>
        <w:t xml:space="preserve">. </w:t>
      </w:r>
      <w:r w:rsidR="00AA248B" w:rsidRPr="00C53441">
        <w:rPr>
          <w:rFonts w:eastAsia="Calibri"/>
          <w:sz w:val="32"/>
          <w:szCs w:val="32"/>
          <w:lang w:eastAsia="en-US" w:bidi="en-US"/>
        </w:rPr>
        <w:t>М</w:t>
      </w:r>
      <w:r w:rsidRPr="00C53441">
        <w:rPr>
          <w:rFonts w:eastAsia="Calibri"/>
          <w:sz w:val="32"/>
          <w:szCs w:val="32"/>
          <w:lang w:eastAsia="en-US" w:bidi="en-US"/>
        </w:rPr>
        <w:t>едынская сборная стала серебряным призёром чемпионата Калужской области. Более 30 лет мужская команда не добивалась такого высокого результата.</w:t>
      </w:r>
    </w:p>
    <w:p w:rsidR="002A6EA1" w:rsidRPr="00C53441" w:rsidRDefault="002A6EA1" w:rsidP="00B27AAD">
      <w:pPr>
        <w:spacing w:line="300" w:lineRule="auto"/>
        <w:ind w:firstLine="709"/>
        <w:jc w:val="both"/>
        <w:rPr>
          <w:rFonts w:eastAsia="Calibri"/>
          <w:sz w:val="32"/>
          <w:szCs w:val="32"/>
          <w:shd w:val="clear" w:color="auto" w:fill="FFFFFF"/>
          <w:lang w:eastAsia="en-US" w:bidi="en-US"/>
        </w:rPr>
      </w:pPr>
      <w:r w:rsidRPr="00C53441">
        <w:rPr>
          <w:rFonts w:eastAsia="Calibri"/>
          <w:sz w:val="32"/>
          <w:szCs w:val="32"/>
          <w:shd w:val="clear" w:color="auto" w:fill="FFFFFF"/>
          <w:lang w:eastAsia="en-US" w:bidi="en-US"/>
        </w:rPr>
        <w:t>Спортивное отделение «Эстетическая гимнастика» под руководством Анны Сергеевны Кулаковой, представляет шоу-балет «Инновация», который в 2018 году стал победителям Всероссийского фестиваля танца. В этом году на Международном конкурсе-фестивале «Славяночка-2019» занял 1 место.</w:t>
      </w:r>
    </w:p>
    <w:p w:rsidR="002A6EA1" w:rsidRPr="00C53441" w:rsidRDefault="002A6EA1" w:rsidP="00B27AAD">
      <w:pPr>
        <w:spacing w:line="300" w:lineRule="auto"/>
        <w:ind w:firstLine="709"/>
        <w:jc w:val="both"/>
        <w:rPr>
          <w:rFonts w:eastAsia="Calibri"/>
          <w:sz w:val="32"/>
          <w:szCs w:val="32"/>
          <w:lang w:eastAsia="en-US" w:bidi="en-US"/>
        </w:rPr>
      </w:pPr>
      <w:proofErr w:type="gramStart"/>
      <w:r w:rsidRPr="00C53441">
        <w:rPr>
          <w:rFonts w:eastAsia="Calibri"/>
          <w:sz w:val="32"/>
          <w:szCs w:val="32"/>
          <w:lang w:eastAsia="en-US" w:bidi="en-US"/>
        </w:rPr>
        <w:t>В спортивно-тренировочн</w:t>
      </w:r>
      <w:r w:rsidR="001D1C5E" w:rsidRPr="00C53441">
        <w:rPr>
          <w:rFonts w:eastAsia="Calibri"/>
          <w:sz w:val="32"/>
          <w:szCs w:val="32"/>
          <w:lang w:eastAsia="en-US" w:bidi="en-US"/>
        </w:rPr>
        <w:t>ом</w:t>
      </w:r>
      <w:r w:rsidRPr="00C53441">
        <w:rPr>
          <w:rFonts w:eastAsia="Calibri"/>
          <w:sz w:val="32"/>
          <w:szCs w:val="32"/>
          <w:lang w:eastAsia="en-US" w:bidi="en-US"/>
        </w:rPr>
        <w:t xml:space="preserve"> центр</w:t>
      </w:r>
      <w:r w:rsidR="001D1C5E" w:rsidRPr="00C53441">
        <w:rPr>
          <w:rFonts w:eastAsia="Calibri"/>
          <w:sz w:val="32"/>
          <w:szCs w:val="32"/>
          <w:lang w:eastAsia="en-US" w:bidi="en-US"/>
        </w:rPr>
        <w:t>е</w:t>
      </w:r>
      <w:r w:rsidRPr="00C53441">
        <w:rPr>
          <w:rFonts w:eastAsia="Calibri"/>
          <w:sz w:val="32"/>
          <w:szCs w:val="32"/>
          <w:lang w:eastAsia="en-US" w:bidi="en-US"/>
        </w:rPr>
        <w:t xml:space="preserve"> прикладных видов спорта олимпийского чемпиона по дзюдо С.П. Новикова в 2019 году проведено более 30 первенств и чемпионатов ЦФО, России, Европы и мира по универсальному бою</w:t>
      </w:r>
      <w:r w:rsidR="003F5C80" w:rsidRPr="00C53441">
        <w:rPr>
          <w:rFonts w:eastAsia="Calibri"/>
          <w:sz w:val="32"/>
          <w:szCs w:val="32"/>
          <w:lang w:eastAsia="en-US" w:bidi="en-US"/>
        </w:rPr>
        <w:t xml:space="preserve">,  </w:t>
      </w:r>
      <w:r w:rsidRPr="00C53441">
        <w:rPr>
          <w:rFonts w:eastAsia="Calibri"/>
          <w:sz w:val="32"/>
          <w:szCs w:val="32"/>
          <w:lang w:eastAsia="en-US" w:bidi="en-US"/>
        </w:rPr>
        <w:t>мастер спорта России международного класса по универсальному бою Петрухин Дмитрий Витальевич стал бронзовым призёром чемпионата Европы и мира по универсальному бою.</w:t>
      </w:r>
      <w:proofErr w:type="gramEnd"/>
    </w:p>
    <w:p w:rsidR="003F5C80" w:rsidRPr="00C53441" w:rsidRDefault="002A6EA1" w:rsidP="00B27AAD">
      <w:pPr>
        <w:spacing w:line="300" w:lineRule="auto"/>
        <w:ind w:firstLine="709"/>
        <w:jc w:val="both"/>
        <w:rPr>
          <w:rFonts w:eastAsia="Calibri"/>
          <w:sz w:val="32"/>
          <w:szCs w:val="32"/>
          <w:lang w:eastAsia="en-US" w:bidi="en-US"/>
        </w:rPr>
      </w:pPr>
      <w:r w:rsidRPr="00C53441">
        <w:rPr>
          <w:rFonts w:eastAsia="Calibri"/>
          <w:sz w:val="32"/>
          <w:szCs w:val="32"/>
          <w:lang w:eastAsia="en-US" w:bidi="en-US"/>
        </w:rPr>
        <w:t>В 2019  года  жители Медынского района прин</w:t>
      </w:r>
      <w:r w:rsidR="003F5C80" w:rsidRPr="00C53441">
        <w:rPr>
          <w:rFonts w:eastAsia="Calibri"/>
          <w:sz w:val="32"/>
          <w:szCs w:val="32"/>
          <w:lang w:eastAsia="en-US" w:bidi="en-US"/>
        </w:rPr>
        <w:t>яли</w:t>
      </w:r>
      <w:r w:rsidRPr="00C53441">
        <w:rPr>
          <w:rFonts w:eastAsia="Calibri"/>
          <w:sz w:val="32"/>
          <w:szCs w:val="32"/>
          <w:lang w:eastAsia="en-US" w:bidi="en-US"/>
        </w:rPr>
        <w:t xml:space="preserve"> активное участие в сдаче норм ГТО. </w:t>
      </w:r>
      <w:r w:rsidR="003F5C80" w:rsidRPr="00C53441">
        <w:rPr>
          <w:rFonts w:eastAsia="Calibri"/>
          <w:sz w:val="32"/>
          <w:szCs w:val="32"/>
          <w:lang w:eastAsia="en-US" w:bidi="en-US"/>
        </w:rPr>
        <w:t xml:space="preserve">Воспитанникам детских садов, школьникам и сотрудникам трудовых коллективов </w:t>
      </w:r>
      <w:r w:rsidRPr="00C53441">
        <w:rPr>
          <w:rFonts w:eastAsia="Calibri"/>
          <w:sz w:val="32"/>
          <w:szCs w:val="32"/>
          <w:lang w:eastAsia="en-US" w:bidi="en-US"/>
        </w:rPr>
        <w:t xml:space="preserve">присвоено более 200 знаков ГТО, из которых более 50 золотые. </w:t>
      </w:r>
    </w:p>
    <w:p w:rsidR="002A6EA1" w:rsidRPr="00C53441" w:rsidRDefault="003F5C80" w:rsidP="00B27AAD">
      <w:pPr>
        <w:spacing w:line="300" w:lineRule="auto"/>
        <w:ind w:firstLine="709"/>
        <w:jc w:val="both"/>
        <w:rPr>
          <w:rFonts w:eastAsia="Calibri"/>
          <w:sz w:val="32"/>
          <w:szCs w:val="32"/>
          <w:lang w:eastAsia="en-US" w:bidi="en-US"/>
        </w:rPr>
      </w:pPr>
      <w:proofErr w:type="spellStart"/>
      <w:r w:rsidRPr="00C53441">
        <w:rPr>
          <w:rFonts w:eastAsia="Calibri"/>
          <w:sz w:val="32"/>
          <w:szCs w:val="32"/>
          <w:lang w:eastAsia="en-US" w:bidi="en-US"/>
        </w:rPr>
        <w:t>С</w:t>
      </w:r>
      <w:r w:rsidR="002A6EA1" w:rsidRPr="00C53441">
        <w:rPr>
          <w:rFonts w:eastAsia="Calibri"/>
          <w:sz w:val="32"/>
          <w:szCs w:val="32"/>
          <w:lang w:eastAsia="en-US" w:bidi="en-US"/>
        </w:rPr>
        <w:t>е</w:t>
      </w:r>
      <w:r w:rsidRPr="00C53441">
        <w:rPr>
          <w:rFonts w:eastAsia="Calibri"/>
          <w:sz w:val="32"/>
          <w:szCs w:val="32"/>
          <w:lang w:eastAsia="en-US" w:bidi="en-US"/>
        </w:rPr>
        <w:t>ь</w:t>
      </w:r>
      <w:r w:rsidR="002A6EA1" w:rsidRPr="00C53441">
        <w:rPr>
          <w:rFonts w:eastAsia="Calibri"/>
          <w:sz w:val="32"/>
          <w:szCs w:val="32"/>
          <w:lang w:eastAsia="en-US" w:bidi="en-US"/>
        </w:rPr>
        <w:t>мя</w:t>
      </w:r>
      <w:proofErr w:type="spellEnd"/>
      <w:r w:rsidR="002A6EA1" w:rsidRPr="00C53441">
        <w:rPr>
          <w:rFonts w:eastAsia="Calibri"/>
          <w:sz w:val="32"/>
          <w:szCs w:val="32"/>
          <w:lang w:eastAsia="en-US" w:bidi="en-US"/>
        </w:rPr>
        <w:t xml:space="preserve"> Николаевых из д. </w:t>
      </w:r>
      <w:proofErr w:type="spellStart"/>
      <w:r w:rsidR="002A6EA1" w:rsidRPr="00C53441">
        <w:rPr>
          <w:rFonts w:eastAsia="Calibri"/>
          <w:sz w:val="32"/>
          <w:szCs w:val="32"/>
          <w:lang w:eastAsia="en-US" w:bidi="en-US"/>
        </w:rPr>
        <w:t>Радюкино</w:t>
      </w:r>
      <w:proofErr w:type="spellEnd"/>
      <w:r w:rsidR="002A6EA1" w:rsidRPr="00C53441">
        <w:rPr>
          <w:rFonts w:eastAsia="Calibri"/>
          <w:sz w:val="32"/>
          <w:szCs w:val="32"/>
          <w:lang w:eastAsia="en-US" w:bidi="en-US"/>
        </w:rPr>
        <w:t xml:space="preserve"> приняла участие в областном фестивале ГТО среди спортивных семей и заняла 4е место из 16 команд</w:t>
      </w:r>
      <w:r w:rsidRPr="00C53441">
        <w:rPr>
          <w:rFonts w:eastAsia="Calibri"/>
          <w:sz w:val="32"/>
          <w:szCs w:val="32"/>
          <w:lang w:eastAsia="en-US" w:bidi="en-US"/>
        </w:rPr>
        <w:t>, им</w:t>
      </w:r>
      <w:r w:rsidR="002A6EA1" w:rsidRPr="00C53441">
        <w:rPr>
          <w:rFonts w:eastAsia="Calibri"/>
          <w:sz w:val="32"/>
          <w:szCs w:val="32"/>
          <w:lang w:eastAsia="en-US" w:bidi="en-US"/>
        </w:rPr>
        <w:t xml:space="preserve"> присвоены золотые знаки ГТО.</w:t>
      </w:r>
    </w:p>
    <w:p w:rsidR="003F5C80" w:rsidRPr="00C53441" w:rsidRDefault="002A6EA1" w:rsidP="00B27AAD">
      <w:pPr>
        <w:tabs>
          <w:tab w:val="left" w:pos="142"/>
        </w:tabs>
        <w:spacing w:line="300" w:lineRule="auto"/>
        <w:ind w:firstLine="709"/>
        <w:jc w:val="both"/>
        <w:rPr>
          <w:sz w:val="32"/>
          <w:szCs w:val="32"/>
        </w:rPr>
      </w:pPr>
      <w:r w:rsidRPr="00C53441">
        <w:rPr>
          <w:rFonts w:eastAsia="Calibri"/>
          <w:sz w:val="32"/>
          <w:szCs w:val="32"/>
          <w:lang w:eastAsia="en-US" w:bidi="en-US"/>
        </w:rPr>
        <w:t>В начале октября</w:t>
      </w:r>
      <w:r w:rsidRPr="00C53441">
        <w:rPr>
          <w:rFonts w:eastAsia="Calibri"/>
          <w:bCs/>
          <w:sz w:val="32"/>
          <w:szCs w:val="32"/>
          <w:lang w:val="en-US" w:eastAsia="en-US" w:bidi="en-US"/>
        </w:rPr>
        <w:t> </w:t>
      </w:r>
      <w:r w:rsidRPr="00C53441">
        <w:rPr>
          <w:rFonts w:eastAsia="Calibri"/>
          <w:bCs/>
          <w:sz w:val="32"/>
          <w:szCs w:val="32"/>
          <w:lang w:eastAsia="en-US" w:bidi="en-US"/>
        </w:rPr>
        <w:t xml:space="preserve">на </w:t>
      </w:r>
      <w:r w:rsidRPr="00C53441">
        <w:rPr>
          <w:sz w:val="32"/>
          <w:szCs w:val="32"/>
        </w:rPr>
        <w:t>берегу плотины, расположенной в микрорайоне Новые Лужки совместно с Медынской районной общественной организацией «Историко-патриотическое поисковое объединение «Звезда» провели военно-спортивную игру «Путь бойца»</w:t>
      </w:r>
      <w:r w:rsidR="00AA248B" w:rsidRPr="00C53441">
        <w:rPr>
          <w:sz w:val="32"/>
          <w:szCs w:val="32"/>
        </w:rPr>
        <w:t xml:space="preserve">, </w:t>
      </w:r>
      <w:r w:rsidRPr="00C53441">
        <w:rPr>
          <w:sz w:val="32"/>
          <w:szCs w:val="32"/>
        </w:rPr>
        <w:t xml:space="preserve"> которая была посвящена героическому сражению подольских курсантов. </w:t>
      </w:r>
    </w:p>
    <w:p w:rsidR="002A6EA1" w:rsidRPr="00C53441" w:rsidRDefault="002A6EA1" w:rsidP="00B27AAD">
      <w:pPr>
        <w:tabs>
          <w:tab w:val="left" w:pos="142"/>
        </w:tabs>
        <w:spacing w:line="300" w:lineRule="auto"/>
        <w:ind w:firstLine="709"/>
        <w:jc w:val="both"/>
        <w:rPr>
          <w:rFonts w:eastAsia="Calibri"/>
          <w:sz w:val="32"/>
          <w:szCs w:val="32"/>
          <w:lang w:eastAsia="en-US" w:bidi="en-US"/>
        </w:rPr>
      </w:pPr>
      <w:r w:rsidRPr="00C53441">
        <w:rPr>
          <w:rFonts w:eastAsia="Calibri"/>
          <w:sz w:val="32"/>
          <w:szCs w:val="32"/>
          <w:lang w:eastAsia="en-US" w:bidi="en-US"/>
        </w:rPr>
        <w:lastRenderedPageBreak/>
        <w:t>Традици</w:t>
      </w:r>
      <w:r w:rsidR="003F5C80" w:rsidRPr="00C53441">
        <w:rPr>
          <w:rFonts w:eastAsia="Calibri"/>
          <w:sz w:val="32"/>
          <w:szCs w:val="32"/>
          <w:lang w:eastAsia="en-US" w:bidi="en-US"/>
        </w:rPr>
        <w:t>я</w:t>
      </w:r>
      <w:r w:rsidRPr="00C53441">
        <w:rPr>
          <w:rFonts w:eastAsia="Calibri"/>
          <w:sz w:val="32"/>
          <w:szCs w:val="32"/>
          <w:lang w:eastAsia="en-US" w:bidi="en-US"/>
        </w:rPr>
        <w:t xml:space="preserve"> район</w:t>
      </w:r>
      <w:r w:rsidR="003F5C80" w:rsidRPr="00C53441">
        <w:rPr>
          <w:rFonts w:eastAsia="Calibri"/>
          <w:sz w:val="32"/>
          <w:szCs w:val="32"/>
          <w:lang w:eastAsia="en-US" w:bidi="en-US"/>
        </w:rPr>
        <w:t>а -</w:t>
      </w:r>
      <w:r w:rsidRPr="00C53441">
        <w:rPr>
          <w:rFonts w:eastAsia="Calibri"/>
          <w:sz w:val="32"/>
          <w:szCs w:val="32"/>
          <w:lang w:eastAsia="en-US" w:bidi="en-US"/>
        </w:rPr>
        <w:t xml:space="preserve"> проведение сельских спортивных игр, которые в этом году были организованы 13-й раз и проходили  в СП «Деревня Варваровка». В соревнованиях приняли участие все 11команд сельских поселений. По результатам 11 видов соревнований 1-е место заняла команда СП «Деревня Варваровка», 2-е место СП «Деревня </w:t>
      </w:r>
      <w:proofErr w:type="spellStart"/>
      <w:r w:rsidRPr="00C53441">
        <w:rPr>
          <w:rFonts w:eastAsia="Calibri"/>
          <w:sz w:val="32"/>
          <w:szCs w:val="32"/>
          <w:lang w:eastAsia="en-US" w:bidi="en-US"/>
        </w:rPr>
        <w:t>Михальчуково</w:t>
      </w:r>
      <w:proofErr w:type="spellEnd"/>
      <w:r w:rsidRPr="00C53441">
        <w:rPr>
          <w:rFonts w:eastAsia="Calibri"/>
          <w:sz w:val="32"/>
          <w:szCs w:val="32"/>
          <w:lang w:eastAsia="en-US" w:bidi="en-US"/>
        </w:rPr>
        <w:t xml:space="preserve">»,  3-е место СП «Деревня Гусево». </w:t>
      </w:r>
    </w:p>
    <w:p w:rsidR="002A6EA1" w:rsidRPr="00C53441" w:rsidRDefault="002A6EA1" w:rsidP="00B27AAD">
      <w:pPr>
        <w:tabs>
          <w:tab w:val="left" w:pos="142"/>
        </w:tabs>
        <w:spacing w:line="300" w:lineRule="auto"/>
        <w:ind w:firstLine="709"/>
        <w:jc w:val="both"/>
        <w:rPr>
          <w:rFonts w:eastAsia="Calibri"/>
          <w:sz w:val="32"/>
          <w:szCs w:val="32"/>
          <w:lang w:eastAsia="en-US" w:bidi="en-US"/>
        </w:rPr>
      </w:pPr>
      <w:r w:rsidRPr="00C53441">
        <w:rPr>
          <w:rFonts w:eastAsia="Calibri"/>
          <w:sz w:val="32"/>
          <w:szCs w:val="32"/>
          <w:lang w:eastAsia="en-US" w:bidi="en-US"/>
        </w:rPr>
        <w:t>Команда Медынского района принимала участие в областных летних и зимних  сельских спортивных играх, где  зимой  занял</w:t>
      </w:r>
      <w:r w:rsidR="00AA248B" w:rsidRPr="00C53441">
        <w:rPr>
          <w:rFonts w:eastAsia="Calibri"/>
          <w:sz w:val="32"/>
          <w:szCs w:val="32"/>
          <w:lang w:eastAsia="en-US" w:bidi="en-US"/>
        </w:rPr>
        <w:t>и</w:t>
      </w:r>
      <w:r w:rsidRPr="00C53441">
        <w:rPr>
          <w:rFonts w:eastAsia="Calibri"/>
          <w:sz w:val="32"/>
          <w:szCs w:val="32"/>
          <w:lang w:eastAsia="en-US" w:bidi="en-US"/>
        </w:rPr>
        <w:t xml:space="preserve">  первое место среди механизаторов, второе в соревнованиях по шахматам и третье по городошному спорту. Команда Медынского района по городошному спорту представила в этом году Калужскую область на </w:t>
      </w:r>
      <w:r w:rsidRPr="00C53441">
        <w:rPr>
          <w:rFonts w:eastAsia="Calibri"/>
          <w:sz w:val="32"/>
          <w:szCs w:val="32"/>
          <w:lang w:val="en-US" w:eastAsia="en-US" w:bidi="en-US"/>
        </w:rPr>
        <w:t>IX</w:t>
      </w:r>
      <w:r w:rsidRPr="00C53441">
        <w:rPr>
          <w:rFonts w:eastAsia="Calibri"/>
          <w:sz w:val="32"/>
          <w:szCs w:val="32"/>
          <w:lang w:eastAsia="en-US" w:bidi="en-US"/>
        </w:rPr>
        <w:t xml:space="preserve"> Всероссийских сельских спортивных играх в г. Тюмени. </w:t>
      </w:r>
    </w:p>
    <w:p w:rsidR="002A6EA1" w:rsidRPr="00C53441" w:rsidRDefault="002A6EA1" w:rsidP="00B27AAD">
      <w:pPr>
        <w:tabs>
          <w:tab w:val="left" w:pos="142"/>
        </w:tabs>
        <w:spacing w:line="300" w:lineRule="auto"/>
        <w:ind w:firstLine="709"/>
        <w:jc w:val="both"/>
        <w:rPr>
          <w:rFonts w:eastAsia="Calibri"/>
          <w:sz w:val="32"/>
          <w:szCs w:val="32"/>
          <w:lang w:eastAsia="en-US" w:bidi="en-US"/>
        </w:rPr>
      </w:pPr>
      <w:r w:rsidRPr="00C53441">
        <w:rPr>
          <w:rFonts w:eastAsia="Calibri"/>
          <w:sz w:val="32"/>
          <w:szCs w:val="32"/>
          <w:lang w:eastAsia="en-US" w:bidi="en-US"/>
        </w:rPr>
        <w:t xml:space="preserve">В областной осенней Спартакиаде пенсионеров  </w:t>
      </w:r>
      <w:proofErr w:type="spellStart"/>
      <w:r w:rsidRPr="00C53441">
        <w:rPr>
          <w:rFonts w:eastAsia="Calibri"/>
          <w:sz w:val="32"/>
          <w:szCs w:val="32"/>
          <w:lang w:eastAsia="en-US" w:bidi="en-US"/>
        </w:rPr>
        <w:t>Чикишев</w:t>
      </w:r>
      <w:proofErr w:type="spellEnd"/>
      <w:r w:rsidRPr="00C53441">
        <w:rPr>
          <w:rFonts w:eastAsia="Calibri"/>
          <w:sz w:val="32"/>
          <w:szCs w:val="32"/>
          <w:lang w:eastAsia="en-US" w:bidi="en-US"/>
        </w:rPr>
        <w:t xml:space="preserve"> А</w:t>
      </w:r>
      <w:r w:rsidR="00AA248B" w:rsidRPr="00C53441">
        <w:rPr>
          <w:rFonts w:eastAsia="Calibri"/>
          <w:sz w:val="32"/>
          <w:szCs w:val="32"/>
          <w:lang w:eastAsia="en-US" w:bidi="en-US"/>
        </w:rPr>
        <w:t xml:space="preserve">натолий </w:t>
      </w:r>
      <w:r w:rsidRPr="00C53441">
        <w:rPr>
          <w:rFonts w:eastAsia="Calibri"/>
          <w:sz w:val="32"/>
          <w:szCs w:val="32"/>
          <w:lang w:eastAsia="en-US" w:bidi="en-US"/>
        </w:rPr>
        <w:t>М</w:t>
      </w:r>
      <w:r w:rsidR="00AA248B" w:rsidRPr="00C53441">
        <w:rPr>
          <w:rFonts w:eastAsia="Calibri"/>
          <w:sz w:val="32"/>
          <w:szCs w:val="32"/>
          <w:lang w:eastAsia="en-US" w:bidi="en-US"/>
        </w:rPr>
        <w:t xml:space="preserve">аксимович </w:t>
      </w:r>
      <w:r w:rsidRPr="00C53441">
        <w:rPr>
          <w:rFonts w:eastAsia="Calibri"/>
          <w:sz w:val="32"/>
          <w:szCs w:val="32"/>
          <w:lang w:eastAsia="en-US" w:bidi="en-US"/>
        </w:rPr>
        <w:t xml:space="preserve"> занял 1 место по стрельбе, Ануфриев А</w:t>
      </w:r>
      <w:r w:rsidR="00AA248B" w:rsidRPr="00C53441">
        <w:rPr>
          <w:rFonts w:eastAsia="Calibri"/>
          <w:sz w:val="32"/>
          <w:szCs w:val="32"/>
          <w:lang w:eastAsia="en-US" w:bidi="en-US"/>
        </w:rPr>
        <w:t xml:space="preserve">лександр </w:t>
      </w:r>
      <w:r w:rsidRPr="00C53441">
        <w:rPr>
          <w:rFonts w:eastAsia="Calibri"/>
          <w:sz w:val="32"/>
          <w:szCs w:val="32"/>
          <w:lang w:eastAsia="en-US" w:bidi="en-US"/>
        </w:rPr>
        <w:t>В</w:t>
      </w:r>
      <w:r w:rsidR="00AA248B" w:rsidRPr="00C53441">
        <w:rPr>
          <w:rFonts w:eastAsia="Calibri"/>
          <w:sz w:val="32"/>
          <w:szCs w:val="32"/>
          <w:lang w:eastAsia="en-US" w:bidi="en-US"/>
        </w:rPr>
        <w:t>ладимирович</w:t>
      </w:r>
      <w:r w:rsidRPr="00C53441">
        <w:rPr>
          <w:rFonts w:eastAsia="Calibri"/>
          <w:sz w:val="32"/>
          <w:szCs w:val="32"/>
          <w:lang w:eastAsia="en-US" w:bidi="en-US"/>
        </w:rPr>
        <w:t xml:space="preserve"> - 2 место в беге и </w:t>
      </w:r>
      <w:proofErr w:type="spellStart"/>
      <w:r w:rsidRPr="00C53441">
        <w:rPr>
          <w:rFonts w:eastAsia="Calibri"/>
          <w:sz w:val="32"/>
          <w:szCs w:val="32"/>
          <w:lang w:eastAsia="en-US" w:bidi="en-US"/>
        </w:rPr>
        <w:t>Кизимов</w:t>
      </w:r>
      <w:proofErr w:type="spellEnd"/>
      <w:r w:rsidRPr="00C53441">
        <w:rPr>
          <w:rFonts w:eastAsia="Calibri"/>
          <w:sz w:val="32"/>
          <w:szCs w:val="32"/>
          <w:lang w:eastAsia="en-US" w:bidi="en-US"/>
        </w:rPr>
        <w:t xml:space="preserve"> С</w:t>
      </w:r>
      <w:r w:rsidR="00AA248B" w:rsidRPr="00C53441">
        <w:rPr>
          <w:rFonts w:eastAsia="Calibri"/>
          <w:sz w:val="32"/>
          <w:szCs w:val="32"/>
          <w:lang w:eastAsia="en-US" w:bidi="en-US"/>
        </w:rPr>
        <w:t xml:space="preserve">ергей </w:t>
      </w:r>
      <w:r w:rsidRPr="00C53441">
        <w:rPr>
          <w:rFonts w:eastAsia="Calibri"/>
          <w:sz w:val="32"/>
          <w:szCs w:val="32"/>
          <w:lang w:eastAsia="en-US" w:bidi="en-US"/>
        </w:rPr>
        <w:t>Б</w:t>
      </w:r>
      <w:r w:rsidR="00AA248B" w:rsidRPr="00C53441">
        <w:rPr>
          <w:rFonts w:eastAsia="Calibri"/>
          <w:sz w:val="32"/>
          <w:szCs w:val="32"/>
          <w:lang w:eastAsia="en-US" w:bidi="en-US"/>
        </w:rPr>
        <w:t>орисович -</w:t>
      </w:r>
      <w:r w:rsidRPr="00C53441">
        <w:rPr>
          <w:rFonts w:eastAsia="Calibri"/>
          <w:sz w:val="32"/>
          <w:szCs w:val="32"/>
          <w:lang w:eastAsia="en-US" w:bidi="en-US"/>
        </w:rPr>
        <w:t xml:space="preserve"> 3 место в </w:t>
      </w:r>
      <w:proofErr w:type="spellStart"/>
      <w:r w:rsidRPr="00C53441">
        <w:rPr>
          <w:rFonts w:eastAsia="Calibri"/>
          <w:sz w:val="32"/>
          <w:szCs w:val="32"/>
          <w:lang w:eastAsia="en-US" w:bidi="en-US"/>
        </w:rPr>
        <w:t>дар</w:t>
      </w:r>
      <w:r w:rsidR="00AA248B" w:rsidRPr="00C53441">
        <w:rPr>
          <w:rFonts w:eastAsia="Calibri"/>
          <w:sz w:val="32"/>
          <w:szCs w:val="32"/>
          <w:lang w:eastAsia="en-US" w:bidi="en-US"/>
        </w:rPr>
        <w:t>т</w:t>
      </w:r>
      <w:r w:rsidRPr="00C53441">
        <w:rPr>
          <w:rFonts w:eastAsia="Calibri"/>
          <w:sz w:val="32"/>
          <w:szCs w:val="32"/>
          <w:lang w:eastAsia="en-US" w:bidi="en-US"/>
        </w:rPr>
        <w:t>се</w:t>
      </w:r>
      <w:proofErr w:type="spellEnd"/>
      <w:r w:rsidRPr="00C53441">
        <w:rPr>
          <w:rFonts w:eastAsia="Calibri"/>
          <w:sz w:val="32"/>
          <w:szCs w:val="32"/>
          <w:lang w:eastAsia="en-US" w:bidi="en-US"/>
        </w:rPr>
        <w:t xml:space="preserve">. </w:t>
      </w:r>
    </w:p>
    <w:p w:rsidR="002A6EA1" w:rsidRPr="00C53441" w:rsidRDefault="002A6EA1" w:rsidP="00B27AAD">
      <w:pPr>
        <w:spacing w:line="300" w:lineRule="auto"/>
        <w:ind w:firstLine="709"/>
        <w:jc w:val="both"/>
        <w:rPr>
          <w:rFonts w:eastAsia="Calibri"/>
          <w:sz w:val="32"/>
          <w:szCs w:val="32"/>
          <w:lang w:eastAsia="en-US" w:bidi="en-US"/>
        </w:rPr>
      </w:pPr>
      <w:r w:rsidRPr="00C53441">
        <w:rPr>
          <w:rFonts w:eastAsia="Calibri"/>
          <w:sz w:val="32"/>
          <w:szCs w:val="32"/>
          <w:lang w:eastAsia="en-US" w:bidi="en-US"/>
        </w:rPr>
        <w:t xml:space="preserve">В районе постоянно улучшаются условия для занятий спортом. За </w:t>
      </w:r>
      <w:proofErr w:type="gramStart"/>
      <w:r w:rsidRPr="00C53441">
        <w:rPr>
          <w:rFonts w:eastAsia="Calibri"/>
          <w:sz w:val="32"/>
          <w:szCs w:val="32"/>
          <w:lang w:eastAsia="en-US" w:bidi="en-US"/>
        </w:rPr>
        <w:t>последние</w:t>
      </w:r>
      <w:proofErr w:type="gramEnd"/>
      <w:r w:rsidRPr="00C53441">
        <w:rPr>
          <w:rFonts w:eastAsia="Calibri"/>
          <w:sz w:val="32"/>
          <w:szCs w:val="32"/>
          <w:lang w:eastAsia="en-US" w:bidi="en-US"/>
        </w:rPr>
        <w:t xml:space="preserve"> </w:t>
      </w:r>
      <w:r w:rsidR="00AA248B" w:rsidRPr="00C53441">
        <w:rPr>
          <w:rFonts w:eastAsia="Calibri"/>
          <w:sz w:val="32"/>
          <w:szCs w:val="32"/>
          <w:lang w:eastAsia="en-US" w:bidi="en-US"/>
        </w:rPr>
        <w:t xml:space="preserve"> </w:t>
      </w:r>
      <w:r w:rsidRPr="00C53441">
        <w:rPr>
          <w:rFonts w:eastAsia="Calibri"/>
          <w:sz w:val="32"/>
          <w:szCs w:val="32"/>
          <w:lang w:eastAsia="en-US" w:bidi="en-US"/>
        </w:rPr>
        <w:t>5 лет построены 5 универсальных площадок, 2 комплекса уличных тренажёров, физкультурно-оздоровительный комплекс.</w:t>
      </w:r>
    </w:p>
    <w:p w:rsidR="002A6EA1" w:rsidRPr="00C53441" w:rsidRDefault="002A6EA1" w:rsidP="00B27AAD">
      <w:pPr>
        <w:spacing w:line="300" w:lineRule="auto"/>
        <w:ind w:firstLine="709"/>
        <w:jc w:val="both"/>
        <w:rPr>
          <w:rFonts w:eastAsia="Calibri"/>
          <w:sz w:val="32"/>
          <w:szCs w:val="32"/>
          <w:lang w:eastAsia="en-US" w:bidi="en-US"/>
        </w:rPr>
      </w:pPr>
      <w:r w:rsidRPr="00C53441">
        <w:rPr>
          <w:rFonts w:eastAsia="Calibri"/>
          <w:sz w:val="32"/>
          <w:szCs w:val="32"/>
          <w:lang w:eastAsia="en-US" w:bidi="en-US"/>
        </w:rPr>
        <w:t xml:space="preserve">Полным ходом идёт реконструкция городского стадиона: </w:t>
      </w:r>
      <w:r w:rsidR="00AA248B" w:rsidRPr="00C53441">
        <w:rPr>
          <w:rFonts w:eastAsia="Calibri"/>
          <w:sz w:val="32"/>
          <w:szCs w:val="32"/>
          <w:lang w:eastAsia="en-US" w:bidi="en-US"/>
        </w:rPr>
        <w:t>в</w:t>
      </w:r>
      <w:r w:rsidRPr="00C53441">
        <w:rPr>
          <w:rFonts w:eastAsia="Calibri"/>
          <w:sz w:val="32"/>
          <w:szCs w:val="32"/>
          <w:lang w:eastAsia="en-US" w:bidi="en-US"/>
        </w:rPr>
        <w:t xml:space="preserve"> этом году заасфальтированы беговые дорожки, установлены навесы над трибунами, закуплены кресла для болельщиков, установлены камеры видеонаблюдения, забетонированы полы в раздевалках стадиона, продолжилось благоустройство спортивного объекта. Большинство спортивных мероприятий в Медынском районе регулярно освещаются в социальных сетях, районной газете «Заря» и на интернет портале «Медынь ТВ».</w:t>
      </w:r>
    </w:p>
    <w:p w:rsidR="002A6EA1" w:rsidRPr="00146386" w:rsidRDefault="002A6EA1" w:rsidP="00B27AAD">
      <w:pPr>
        <w:spacing w:line="300" w:lineRule="auto"/>
        <w:ind w:firstLine="709"/>
        <w:jc w:val="both"/>
        <w:rPr>
          <w:rFonts w:eastAsia="Calibri"/>
          <w:b/>
          <w:i/>
          <w:iCs/>
          <w:color w:val="000000"/>
          <w:sz w:val="20"/>
          <w:szCs w:val="20"/>
          <w:lang w:eastAsia="en-US"/>
        </w:rPr>
      </w:pPr>
    </w:p>
    <w:p w:rsidR="003F5C80" w:rsidRPr="003C1930" w:rsidRDefault="003F5C80" w:rsidP="00B27AAD">
      <w:pPr>
        <w:spacing w:line="300" w:lineRule="auto"/>
        <w:ind w:firstLine="709"/>
        <w:jc w:val="both"/>
        <w:rPr>
          <w:rFonts w:eastAsia="Calibri"/>
          <w:b/>
          <w:i/>
          <w:iCs/>
          <w:color w:val="000000"/>
          <w:sz w:val="32"/>
          <w:szCs w:val="32"/>
          <w:lang w:eastAsia="en-US"/>
        </w:rPr>
      </w:pPr>
      <w:r w:rsidRPr="003C1930">
        <w:rPr>
          <w:rFonts w:eastAsia="Calibri"/>
          <w:b/>
          <w:i/>
          <w:iCs/>
          <w:color w:val="000000"/>
          <w:sz w:val="32"/>
          <w:szCs w:val="32"/>
          <w:lang w:eastAsia="en-US"/>
        </w:rPr>
        <w:t>Что касается национального проекта «Культура»</w:t>
      </w:r>
    </w:p>
    <w:p w:rsidR="003F5C80" w:rsidRPr="00C53441" w:rsidRDefault="003F5C80" w:rsidP="00B27AAD">
      <w:pPr>
        <w:pStyle w:val="a3"/>
        <w:shd w:val="clear" w:color="auto" w:fill="FFFFFF"/>
        <w:spacing w:before="0" w:beforeAutospacing="0" w:after="0" w:afterAutospacing="0" w:line="300" w:lineRule="auto"/>
        <w:ind w:firstLine="709"/>
        <w:jc w:val="both"/>
        <w:rPr>
          <w:rFonts w:eastAsiaTheme="minorHAnsi"/>
          <w:color w:val="000000" w:themeColor="text1"/>
          <w:sz w:val="32"/>
          <w:szCs w:val="32"/>
          <w:lang w:eastAsia="en-US"/>
        </w:rPr>
      </w:pPr>
      <w:r w:rsidRPr="00C53441">
        <w:rPr>
          <w:rFonts w:eastAsiaTheme="minorHAnsi"/>
          <w:color w:val="000000" w:themeColor="text1"/>
          <w:sz w:val="32"/>
          <w:szCs w:val="32"/>
          <w:lang w:eastAsia="en-US"/>
        </w:rPr>
        <w:t>Мы</w:t>
      </w:r>
      <w:r w:rsidR="00693DC6" w:rsidRPr="00C53441">
        <w:rPr>
          <w:rFonts w:eastAsiaTheme="minorHAnsi"/>
          <w:color w:val="000000" w:themeColor="text1"/>
          <w:sz w:val="32"/>
          <w:szCs w:val="32"/>
          <w:lang w:eastAsia="en-US"/>
        </w:rPr>
        <w:t xml:space="preserve"> уделяе</w:t>
      </w:r>
      <w:r w:rsidRPr="00C53441">
        <w:rPr>
          <w:rFonts w:eastAsiaTheme="minorHAnsi"/>
          <w:color w:val="000000" w:themeColor="text1"/>
          <w:sz w:val="32"/>
          <w:szCs w:val="32"/>
          <w:lang w:eastAsia="en-US"/>
        </w:rPr>
        <w:t>м очень</w:t>
      </w:r>
      <w:r w:rsidR="00693DC6" w:rsidRPr="00C53441">
        <w:rPr>
          <w:rFonts w:eastAsiaTheme="minorHAnsi"/>
          <w:color w:val="000000" w:themeColor="text1"/>
          <w:sz w:val="32"/>
          <w:szCs w:val="32"/>
          <w:lang w:eastAsia="en-US"/>
        </w:rPr>
        <w:t xml:space="preserve"> большое внимание</w:t>
      </w:r>
      <w:r w:rsidR="007D3091" w:rsidRPr="00C53441">
        <w:rPr>
          <w:rFonts w:eastAsiaTheme="minorHAnsi"/>
          <w:color w:val="000000" w:themeColor="text1"/>
          <w:sz w:val="32"/>
          <w:szCs w:val="32"/>
          <w:lang w:eastAsia="en-US"/>
        </w:rPr>
        <w:t xml:space="preserve"> культуре</w:t>
      </w:r>
      <w:r w:rsidR="00693DC6" w:rsidRPr="00C53441">
        <w:rPr>
          <w:rFonts w:eastAsiaTheme="minorHAnsi"/>
          <w:color w:val="000000" w:themeColor="text1"/>
          <w:sz w:val="32"/>
          <w:szCs w:val="32"/>
          <w:lang w:eastAsia="en-US"/>
        </w:rPr>
        <w:t>.</w:t>
      </w:r>
      <w:r w:rsidR="007D3091" w:rsidRPr="00C53441">
        <w:rPr>
          <w:rFonts w:eastAsiaTheme="minorHAnsi"/>
          <w:color w:val="000000" w:themeColor="text1"/>
          <w:sz w:val="32"/>
          <w:szCs w:val="32"/>
          <w:lang w:eastAsia="en-US"/>
        </w:rPr>
        <w:t xml:space="preserve"> </w:t>
      </w:r>
    </w:p>
    <w:p w:rsidR="00A57BBD" w:rsidRPr="00C53441" w:rsidRDefault="0035441F" w:rsidP="00B27AAD">
      <w:pPr>
        <w:pStyle w:val="a3"/>
        <w:shd w:val="clear" w:color="auto" w:fill="FFFFFF"/>
        <w:spacing w:before="0" w:beforeAutospacing="0" w:after="0" w:afterAutospacing="0" w:line="300" w:lineRule="auto"/>
        <w:ind w:firstLine="709"/>
        <w:jc w:val="both"/>
        <w:rPr>
          <w:color w:val="000000" w:themeColor="text1"/>
          <w:sz w:val="32"/>
          <w:szCs w:val="32"/>
        </w:rPr>
      </w:pPr>
      <w:r w:rsidRPr="00C53441">
        <w:rPr>
          <w:rFonts w:eastAsiaTheme="minorHAnsi"/>
          <w:color w:val="000000" w:themeColor="text1"/>
          <w:sz w:val="32"/>
          <w:szCs w:val="32"/>
          <w:lang w:eastAsia="en-US"/>
        </w:rPr>
        <w:lastRenderedPageBreak/>
        <w:t>Высокое м</w:t>
      </w:r>
      <w:r w:rsidR="00A57BBD" w:rsidRPr="00C53441">
        <w:rPr>
          <w:color w:val="000000" w:themeColor="text1"/>
          <w:sz w:val="32"/>
          <w:szCs w:val="32"/>
        </w:rPr>
        <w:t xml:space="preserve">атериально-техническое состояние учреждений культуры и их учебно-методическая оснащенность </w:t>
      </w:r>
      <w:r w:rsidRPr="00C53441">
        <w:rPr>
          <w:color w:val="000000" w:themeColor="text1"/>
          <w:sz w:val="32"/>
          <w:szCs w:val="32"/>
        </w:rPr>
        <w:t>ставят перед работниками все более масштабные и серьезные задачи.</w:t>
      </w:r>
    </w:p>
    <w:p w:rsidR="00931A76" w:rsidRPr="00C53441" w:rsidRDefault="003F5C80" w:rsidP="00B27AAD">
      <w:pPr>
        <w:spacing w:line="300" w:lineRule="auto"/>
        <w:ind w:firstLine="709"/>
        <w:jc w:val="both"/>
        <w:rPr>
          <w:rFonts w:eastAsiaTheme="minorHAnsi"/>
          <w:color w:val="000000" w:themeColor="text1"/>
          <w:sz w:val="32"/>
          <w:szCs w:val="32"/>
          <w:lang w:eastAsia="en-US"/>
        </w:rPr>
      </w:pPr>
      <w:r w:rsidRPr="00C53441">
        <w:rPr>
          <w:rFonts w:eastAsiaTheme="minorHAnsi"/>
          <w:color w:val="000000" w:themeColor="text1"/>
          <w:sz w:val="32"/>
          <w:szCs w:val="32"/>
          <w:lang w:eastAsia="en-US"/>
        </w:rPr>
        <w:t>У нас появился замечательный</w:t>
      </w:r>
      <w:r w:rsidR="00931A76" w:rsidRPr="00C53441">
        <w:rPr>
          <w:rFonts w:eastAsiaTheme="minorHAnsi"/>
          <w:color w:val="000000" w:themeColor="text1"/>
          <w:sz w:val="32"/>
          <w:szCs w:val="32"/>
          <w:lang w:eastAsia="en-US"/>
        </w:rPr>
        <w:t xml:space="preserve"> виртуальный концертный зал</w:t>
      </w:r>
      <w:r w:rsidRPr="00C53441">
        <w:rPr>
          <w:rFonts w:eastAsiaTheme="minorHAnsi"/>
          <w:color w:val="000000" w:themeColor="text1"/>
          <w:sz w:val="32"/>
          <w:szCs w:val="32"/>
          <w:lang w:eastAsia="en-US"/>
        </w:rPr>
        <w:t xml:space="preserve"> в</w:t>
      </w:r>
      <w:r w:rsidR="00193B65" w:rsidRPr="00C53441">
        <w:rPr>
          <w:rFonts w:eastAsiaTheme="minorHAnsi"/>
          <w:color w:val="000000" w:themeColor="text1"/>
          <w:sz w:val="32"/>
          <w:szCs w:val="32"/>
          <w:lang w:eastAsia="en-US"/>
        </w:rPr>
        <w:t xml:space="preserve"> </w:t>
      </w:r>
      <w:r w:rsidR="00931A76" w:rsidRPr="00C53441">
        <w:rPr>
          <w:rFonts w:eastAsiaTheme="minorHAnsi"/>
          <w:color w:val="000000" w:themeColor="text1"/>
          <w:sz w:val="32"/>
          <w:szCs w:val="32"/>
          <w:lang w:eastAsia="en-US"/>
        </w:rPr>
        <w:t>Городско</w:t>
      </w:r>
      <w:r w:rsidRPr="00C53441">
        <w:rPr>
          <w:rFonts w:eastAsiaTheme="minorHAnsi"/>
          <w:color w:val="000000" w:themeColor="text1"/>
          <w:sz w:val="32"/>
          <w:szCs w:val="32"/>
          <w:lang w:eastAsia="en-US"/>
        </w:rPr>
        <w:t>м Доме</w:t>
      </w:r>
      <w:r w:rsidR="00931A76" w:rsidRPr="00C53441">
        <w:rPr>
          <w:rFonts w:eastAsiaTheme="minorHAnsi"/>
          <w:color w:val="000000" w:themeColor="text1"/>
          <w:sz w:val="32"/>
          <w:szCs w:val="32"/>
          <w:lang w:eastAsia="en-US"/>
        </w:rPr>
        <w:t xml:space="preserve"> культуры.</w:t>
      </w:r>
      <w:r w:rsidR="00193B65" w:rsidRPr="00C53441">
        <w:rPr>
          <w:rFonts w:eastAsiaTheme="minorHAnsi"/>
          <w:color w:val="000000" w:themeColor="text1"/>
          <w:sz w:val="32"/>
          <w:szCs w:val="32"/>
          <w:lang w:eastAsia="en-US"/>
        </w:rPr>
        <w:t xml:space="preserve"> </w:t>
      </w:r>
      <w:r w:rsidR="00931A76" w:rsidRPr="00C53441">
        <w:rPr>
          <w:rFonts w:eastAsiaTheme="minorHAnsi"/>
          <w:color w:val="000000" w:themeColor="text1"/>
          <w:sz w:val="32"/>
          <w:szCs w:val="32"/>
          <w:lang w:eastAsia="en-US"/>
        </w:rPr>
        <w:t>Благодаря всероссийскому проекту  теперь у</w:t>
      </w:r>
      <w:r w:rsidR="00931A76" w:rsidRPr="00C53441">
        <w:rPr>
          <w:rFonts w:eastAsiaTheme="minorHAnsi"/>
          <w:color w:val="000000" w:themeColor="text1"/>
          <w:sz w:val="32"/>
          <w:szCs w:val="32"/>
          <w:shd w:val="clear" w:color="auto" w:fill="FFFFFF"/>
          <w:lang w:eastAsia="en-US"/>
        </w:rPr>
        <w:t xml:space="preserve"> </w:t>
      </w:r>
      <w:r w:rsidR="00931A76" w:rsidRPr="00C53441">
        <w:rPr>
          <w:rFonts w:eastAsiaTheme="minorHAnsi"/>
          <w:color w:val="000000" w:themeColor="text1"/>
          <w:sz w:val="32"/>
          <w:szCs w:val="32"/>
          <w:lang w:eastAsia="en-US"/>
        </w:rPr>
        <w:t xml:space="preserve">жителей и гостей </w:t>
      </w:r>
      <w:r w:rsidR="00193B65" w:rsidRPr="00C53441">
        <w:rPr>
          <w:rFonts w:eastAsiaTheme="minorHAnsi"/>
          <w:color w:val="000000" w:themeColor="text1"/>
          <w:sz w:val="32"/>
          <w:szCs w:val="32"/>
          <w:lang w:eastAsia="en-US"/>
        </w:rPr>
        <w:t xml:space="preserve">Медынского </w:t>
      </w:r>
      <w:r w:rsidR="00931A76" w:rsidRPr="00C53441">
        <w:rPr>
          <w:rFonts w:eastAsiaTheme="minorHAnsi"/>
          <w:color w:val="000000" w:themeColor="text1"/>
          <w:sz w:val="32"/>
          <w:szCs w:val="32"/>
          <w:lang w:eastAsia="en-US"/>
        </w:rPr>
        <w:t xml:space="preserve">района  появится возможность увидеть и услышать концерты знаменитых солистов и коллективов в прямой трансляции из лучших концертных залов страны. Проект реализуется Московской филармонией по инициативе и поддержке Министерства культуры Российской Федерации. </w:t>
      </w:r>
    </w:p>
    <w:p w:rsidR="00931A76" w:rsidRPr="00C53441" w:rsidRDefault="00931A76" w:rsidP="00B27AAD">
      <w:pPr>
        <w:spacing w:line="300" w:lineRule="auto"/>
        <w:ind w:firstLine="709"/>
        <w:jc w:val="both"/>
        <w:rPr>
          <w:rFonts w:eastAsiaTheme="minorHAnsi"/>
          <w:color w:val="000000" w:themeColor="text1"/>
          <w:sz w:val="32"/>
          <w:szCs w:val="32"/>
          <w:lang w:eastAsia="en-US"/>
        </w:rPr>
      </w:pPr>
      <w:r w:rsidRPr="00C53441">
        <w:rPr>
          <w:rFonts w:eastAsiaTheme="minorHAnsi"/>
          <w:color w:val="000000" w:themeColor="text1"/>
          <w:sz w:val="32"/>
          <w:szCs w:val="32"/>
          <w:lang w:eastAsia="en-US"/>
        </w:rPr>
        <w:t>Сумма гранта составила 980</w:t>
      </w:r>
      <w:r w:rsidR="0035441F" w:rsidRPr="00C53441">
        <w:rPr>
          <w:rFonts w:eastAsiaTheme="minorHAnsi"/>
          <w:color w:val="000000" w:themeColor="text1"/>
          <w:sz w:val="32"/>
          <w:szCs w:val="32"/>
          <w:lang w:eastAsia="en-US"/>
        </w:rPr>
        <w:t xml:space="preserve"> тысяч</w:t>
      </w:r>
      <w:r w:rsidRPr="00C53441">
        <w:rPr>
          <w:rFonts w:eastAsiaTheme="minorHAnsi"/>
          <w:color w:val="000000" w:themeColor="text1"/>
          <w:sz w:val="32"/>
          <w:szCs w:val="32"/>
          <w:lang w:eastAsia="en-US"/>
        </w:rPr>
        <w:t xml:space="preserve"> рублей. Зал рассчитан на 80 мест. Торжественное открытие Виртуального концертного зала состоялась 4 ноября 2019 года в рамках празднования Дня народного единства. </w:t>
      </w:r>
    </w:p>
    <w:p w:rsidR="00931A76" w:rsidRPr="00C53441" w:rsidRDefault="00931A76" w:rsidP="00B27AAD">
      <w:pPr>
        <w:spacing w:line="300" w:lineRule="auto"/>
        <w:ind w:firstLine="709"/>
        <w:jc w:val="both"/>
        <w:rPr>
          <w:rFonts w:eastAsiaTheme="minorHAnsi"/>
          <w:color w:val="000000" w:themeColor="text1"/>
          <w:sz w:val="32"/>
          <w:szCs w:val="32"/>
          <w:lang w:eastAsia="en-US"/>
        </w:rPr>
      </w:pPr>
      <w:r w:rsidRPr="00C53441">
        <w:rPr>
          <w:color w:val="000000" w:themeColor="text1"/>
          <w:sz w:val="32"/>
          <w:szCs w:val="32"/>
        </w:rPr>
        <w:t xml:space="preserve">Благодаря участию в программе </w:t>
      </w:r>
      <w:r w:rsidRPr="00C53441">
        <w:rPr>
          <w:rFonts w:eastAsiaTheme="minorHAnsi"/>
          <w:color w:val="000000" w:themeColor="text1"/>
          <w:sz w:val="32"/>
          <w:szCs w:val="32"/>
          <w:lang w:eastAsia="en-US"/>
        </w:rPr>
        <w:t xml:space="preserve">политической партии «Единая Россия»  «Культура малой Родины»  «Дом культуры г. Медыни» оснащен звуковым оборудованием. </w:t>
      </w:r>
    </w:p>
    <w:p w:rsidR="00931A76" w:rsidRPr="00C53441" w:rsidRDefault="00931A76" w:rsidP="00B27AAD">
      <w:pPr>
        <w:pStyle w:val="a3"/>
        <w:shd w:val="clear" w:color="auto" w:fill="FFFFFF"/>
        <w:spacing w:before="0" w:beforeAutospacing="0" w:after="0" w:afterAutospacing="0" w:line="300" w:lineRule="auto"/>
        <w:ind w:firstLine="709"/>
        <w:jc w:val="both"/>
        <w:rPr>
          <w:color w:val="000000" w:themeColor="text1"/>
          <w:sz w:val="32"/>
          <w:szCs w:val="32"/>
        </w:rPr>
      </w:pPr>
      <w:r w:rsidRPr="00C53441">
        <w:rPr>
          <w:rFonts w:eastAsiaTheme="minorHAnsi"/>
          <w:color w:val="000000" w:themeColor="text1"/>
          <w:sz w:val="32"/>
          <w:szCs w:val="32"/>
          <w:lang w:eastAsia="en-US"/>
        </w:rPr>
        <w:t xml:space="preserve">В 2019 году сумма финансирования  на приобретение звукового оборудования составила </w:t>
      </w:r>
      <w:r w:rsidR="0035441F" w:rsidRPr="00C53441">
        <w:rPr>
          <w:rFonts w:eastAsiaTheme="minorHAnsi"/>
          <w:color w:val="000000" w:themeColor="text1"/>
          <w:sz w:val="32"/>
          <w:szCs w:val="32"/>
          <w:lang w:eastAsia="en-US"/>
        </w:rPr>
        <w:t>–</w:t>
      </w:r>
      <w:r w:rsidRPr="00C53441">
        <w:rPr>
          <w:rFonts w:eastAsiaTheme="minorHAnsi"/>
          <w:color w:val="000000" w:themeColor="text1"/>
          <w:sz w:val="32"/>
          <w:szCs w:val="32"/>
          <w:lang w:eastAsia="en-US"/>
        </w:rPr>
        <w:t xml:space="preserve"> 1</w:t>
      </w:r>
      <w:r w:rsidR="0035441F" w:rsidRPr="00C53441">
        <w:rPr>
          <w:rFonts w:eastAsiaTheme="minorHAnsi"/>
          <w:color w:val="000000" w:themeColor="text1"/>
          <w:sz w:val="32"/>
          <w:szCs w:val="32"/>
          <w:lang w:eastAsia="en-US"/>
        </w:rPr>
        <w:t xml:space="preserve">,3 </w:t>
      </w:r>
      <w:proofErr w:type="spellStart"/>
      <w:r w:rsidR="0035441F" w:rsidRPr="00C53441">
        <w:rPr>
          <w:rFonts w:eastAsiaTheme="minorHAnsi"/>
          <w:color w:val="000000" w:themeColor="text1"/>
          <w:sz w:val="32"/>
          <w:szCs w:val="32"/>
          <w:lang w:eastAsia="en-US"/>
        </w:rPr>
        <w:t>млн</w:t>
      </w:r>
      <w:proofErr w:type="gramStart"/>
      <w:r w:rsidR="0035441F" w:rsidRPr="00C53441">
        <w:rPr>
          <w:rFonts w:eastAsiaTheme="minorHAnsi"/>
          <w:color w:val="000000" w:themeColor="text1"/>
          <w:sz w:val="32"/>
          <w:szCs w:val="32"/>
          <w:lang w:eastAsia="en-US"/>
        </w:rPr>
        <w:t>.</w:t>
      </w:r>
      <w:r w:rsidRPr="00C53441">
        <w:rPr>
          <w:rFonts w:eastAsiaTheme="minorHAnsi"/>
          <w:color w:val="000000" w:themeColor="text1"/>
          <w:sz w:val="32"/>
          <w:szCs w:val="32"/>
          <w:lang w:eastAsia="en-US"/>
        </w:rPr>
        <w:t>р</w:t>
      </w:r>
      <w:proofErr w:type="gramEnd"/>
      <w:r w:rsidRPr="00C53441">
        <w:rPr>
          <w:rFonts w:eastAsiaTheme="minorHAnsi"/>
          <w:color w:val="000000" w:themeColor="text1"/>
          <w:sz w:val="32"/>
          <w:szCs w:val="32"/>
          <w:lang w:eastAsia="en-US"/>
        </w:rPr>
        <w:t>уб</w:t>
      </w:r>
      <w:proofErr w:type="spellEnd"/>
      <w:r w:rsidR="0035441F" w:rsidRPr="00C53441">
        <w:rPr>
          <w:rFonts w:eastAsiaTheme="minorHAnsi"/>
          <w:color w:val="000000" w:themeColor="text1"/>
          <w:sz w:val="32"/>
          <w:szCs w:val="32"/>
          <w:lang w:eastAsia="en-US"/>
        </w:rPr>
        <w:t>.</w:t>
      </w:r>
    </w:p>
    <w:p w:rsidR="000D1DFF" w:rsidRPr="00C53441" w:rsidRDefault="000D1DFF" w:rsidP="00B27AAD">
      <w:pPr>
        <w:spacing w:line="300" w:lineRule="auto"/>
        <w:ind w:firstLine="709"/>
        <w:jc w:val="both"/>
        <w:rPr>
          <w:rFonts w:eastAsiaTheme="minorHAnsi"/>
          <w:color w:val="000000" w:themeColor="text1"/>
          <w:sz w:val="32"/>
          <w:szCs w:val="32"/>
          <w:shd w:val="clear" w:color="auto" w:fill="FFFFFF"/>
          <w:lang w:eastAsia="en-US"/>
        </w:rPr>
      </w:pPr>
      <w:r w:rsidRPr="00C53441">
        <w:rPr>
          <w:rFonts w:eastAsiaTheme="minorHAnsi"/>
          <w:color w:val="000000" w:themeColor="text1"/>
          <w:sz w:val="32"/>
          <w:szCs w:val="32"/>
          <w:shd w:val="clear" w:color="auto" w:fill="FFFFFF"/>
          <w:lang w:eastAsia="en-US"/>
        </w:rPr>
        <w:t>В сентябре-октябре в рамках федерального проекта «Творческие люди» педагогический состав Медынской школы иску</w:t>
      </w:r>
      <w:proofErr w:type="gramStart"/>
      <w:r w:rsidRPr="00C53441">
        <w:rPr>
          <w:rFonts w:eastAsiaTheme="minorHAnsi"/>
          <w:color w:val="000000" w:themeColor="text1"/>
          <w:sz w:val="32"/>
          <w:szCs w:val="32"/>
          <w:shd w:val="clear" w:color="auto" w:fill="FFFFFF"/>
          <w:lang w:eastAsia="en-US"/>
        </w:rPr>
        <w:t>сств</w:t>
      </w:r>
      <w:r w:rsidR="003C1930">
        <w:rPr>
          <w:rFonts w:eastAsiaTheme="minorHAnsi"/>
          <w:color w:val="000000" w:themeColor="text1"/>
          <w:sz w:val="32"/>
          <w:szCs w:val="32"/>
          <w:shd w:val="clear" w:color="auto" w:fill="FFFFFF"/>
          <w:lang w:eastAsia="en-US"/>
        </w:rPr>
        <w:t xml:space="preserve"> </w:t>
      </w:r>
      <w:r w:rsidRPr="00C53441">
        <w:rPr>
          <w:rFonts w:eastAsiaTheme="minorHAnsi"/>
          <w:color w:val="000000" w:themeColor="text1"/>
          <w:sz w:val="32"/>
          <w:szCs w:val="32"/>
          <w:shd w:val="clear" w:color="auto" w:fill="FFFFFF"/>
          <w:lang w:eastAsia="en-US"/>
        </w:rPr>
        <w:t>пр</w:t>
      </w:r>
      <w:proofErr w:type="gramEnd"/>
      <w:r w:rsidRPr="00C53441">
        <w:rPr>
          <w:rFonts w:eastAsiaTheme="minorHAnsi"/>
          <w:color w:val="000000" w:themeColor="text1"/>
          <w:sz w:val="32"/>
          <w:szCs w:val="32"/>
          <w:shd w:val="clear" w:color="auto" w:fill="FFFFFF"/>
          <w:lang w:eastAsia="en-US"/>
        </w:rPr>
        <w:t>ош</w:t>
      </w:r>
      <w:r w:rsidR="003C1930">
        <w:rPr>
          <w:rFonts w:eastAsiaTheme="minorHAnsi"/>
          <w:color w:val="000000" w:themeColor="text1"/>
          <w:sz w:val="32"/>
          <w:szCs w:val="32"/>
          <w:shd w:val="clear" w:color="auto" w:fill="FFFFFF"/>
          <w:lang w:eastAsia="en-US"/>
        </w:rPr>
        <w:t>е</w:t>
      </w:r>
      <w:r w:rsidRPr="00C53441">
        <w:rPr>
          <w:rFonts w:eastAsiaTheme="minorHAnsi"/>
          <w:color w:val="000000" w:themeColor="text1"/>
          <w:sz w:val="32"/>
          <w:szCs w:val="32"/>
          <w:shd w:val="clear" w:color="auto" w:fill="FFFFFF"/>
          <w:lang w:eastAsia="en-US"/>
        </w:rPr>
        <w:t xml:space="preserve">л обучение по дополнительной профессиональной образовательной программе на базе Российской академии музыки имени Гнесиных. </w:t>
      </w:r>
    </w:p>
    <w:p w:rsidR="000D1DFF" w:rsidRPr="00C53441" w:rsidRDefault="000D1DFF" w:rsidP="00B27AAD">
      <w:pPr>
        <w:widowControl w:val="0"/>
        <w:autoSpaceDE w:val="0"/>
        <w:autoSpaceDN w:val="0"/>
        <w:adjustRightInd w:val="0"/>
        <w:spacing w:line="300" w:lineRule="auto"/>
        <w:ind w:firstLine="709"/>
        <w:jc w:val="both"/>
        <w:rPr>
          <w:rFonts w:eastAsiaTheme="minorHAnsi"/>
          <w:color w:val="000000" w:themeColor="text1"/>
          <w:sz w:val="32"/>
          <w:szCs w:val="32"/>
          <w:lang w:eastAsia="en-US"/>
        </w:rPr>
      </w:pPr>
      <w:r w:rsidRPr="00C53441">
        <w:rPr>
          <w:rFonts w:eastAsiaTheme="minorHAnsi"/>
          <w:color w:val="000000" w:themeColor="text1"/>
          <w:sz w:val="32"/>
          <w:szCs w:val="32"/>
          <w:lang w:eastAsia="en-US"/>
        </w:rPr>
        <w:t>В  школе искусств работает 13 преподавателей-специалистов, численность учащихся</w:t>
      </w:r>
      <w:r w:rsidR="0035441F" w:rsidRPr="00C53441">
        <w:rPr>
          <w:rFonts w:eastAsiaTheme="minorHAnsi"/>
          <w:color w:val="000000" w:themeColor="text1"/>
          <w:sz w:val="32"/>
          <w:szCs w:val="32"/>
          <w:lang w:eastAsia="en-US"/>
        </w:rPr>
        <w:t xml:space="preserve"> -</w:t>
      </w:r>
      <w:r w:rsidRPr="00C53441">
        <w:rPr>
          <w:rFonts w:eastAsiaTheme="minorHAnsi"/>
          <w:color w:val="000000" w:themeColor="text1"/>
          <w:sz w:val="32"/>
          <w:szCs w:val="32"/>
          <w:lang w:eastAsia="en-US"/>
        </w:rPr>
        <w:t xml:space="preserve"> 154 человека. </w:t>
      </w:r>
    </w:p>
    <w:p w:rsidR="000D1DFF" w:rsidRPr="00C53441" w:rsidRDefault="000D1DFF" w:rsidP="00B27AAD">
      <w:pPr>
        <w:spacing w:line="300" w:lineRule="auto"/>
        <w:ind w:firstLine="709"/>
        <w:jc w:val="both"/>
        <w:rPr>
          <w:rFonts w:eastAsiaTheme="minorHAnsi"/>
          <w:color w:val="000000" w:themeColor="text1"/>
          <w:sz w:val="32"/>
          <w:szCs w:val="32"/>
          <w:lang w:eastAsia="en-US"/>
        </w:rPr>
      </w:pPr>
      <w:r w:rsidRPr="00C53441">
        <w:rPr>
          <w:rFonts w:eastAsiaTheme="minorHAnsi"/>
          <w:color w:val="000000" w:themeColor="text1"/>
          <w:sz w:val="32"/>
          <w:szCs w:val="32"/>
          <w:lang w:eastAsia="en-US"/>
        </w:rPr>
        <w:t xml:space="preserve">На отчетный период в школе работают пять коллективов: вокальное трио </w:t>
      </w:r>
      <w:r w:rsidR="0035441F" w:rsidRPr="00C53441">
        <w:rPr>
          <w:rFonts w:eastAsiaTheme="minorHAnsi"/>
          <w:color w:val="000000" w:themeColor="text1"/>
          <w:sz w:val="32"/>
          <w:szCs w:val="32"/>
          <w:lang w:eastAsia="en-US"/>
        </w:rPr>
        <w:t xml:space="preserve">СМАЙЛ </w:t>
      </w:r>
      <w:r w:rsidRPr="00C53441">
        <w:rPr>
          <w:rFonts w:eastAsiaTheme="minorHAnsi"/>
          <w:color w:val="000000" w:themeColor="text1"/>
          <w:sz w:val="32"/>
          <w:szCs w:val="32"/>
          <w:lang w:eastAsia="en-US"/>
        </w:rPr>
        <w:t>«</w:t>
      </w:r>
      <w:r w:rsidRPr="00C53441">
        <w:rPr>
          <w:rFonts w:eastAsiaTheme="minorHAnsi"/>
          <w:color w:val="000000" w:themeColor="text1"/>
          <w:sz w:val="32"/>
          <w:szCs w:val="32"/>
          <w:lang w:val="en-US" w:eastAsia="en-US"/>
        </w:rPr>
        <w:t>Smile</w:t>
      </w:r>
      <w:r w:rsidRPr="00C53441">
        <w:rPr>
          <w:rFonts w:eastAsiaTheme="minorHAnsi"/>
          <w:color w:val="000000" w:themeColor="text1"/>
          <w:sz w:val="32"/>
          <w:szCs w:val="32"/>
          <w:lang w:eastAsia="en-US"/>
        </w:rPr>
        <w:t>», вокальны</w:t>
      </w:r>
      <w:r w:rsidR="0035441F" w:rsidRPr="00C53441">
        <w:rPr>
          <w:rFonts w:eastAsiaTheme="minorHAnsi"/>
          <w:color w:val="000000" w:themeColor="text1"/>
          <w:sz w:val="32"/>
          <w:szCs w:val="32"/>
          <w:lang w:eastAsia="en-US"/>
        </w:rPr>
        <w:t>е</w:t>
      </w:r>
      <w:r w:rsidRPr="00C53441">
        <w:rPr>
          <w:rFonts w:eastAsiaTheme="minorHAnsi"/>
          <w:color w:val="000000" w:themeColor="text1"/>
          <w:sz w:val="32"/>
          <w:szCs w:val="32"/>
          <w:lang w:eastAsia="en-US"/>
        </w:rPr>
        <w:t xml:space="preserve"> ансамбл</w:t>
      </w:r>
      <w:r w:rsidR="0035441F" w:rsidRPr="00C53441">
        <w:rPr>
          <w:rFonts w:eastAsiaTheme="minorHAnsi"/>
          <w:color w:val="000000" w:themeColor="text1"/>
          <w:sz w:val="32"/>
          <w:szCs w:val="32"/>
          <w:lang w:eastAsia="en-US"/>
        </w:rPr>
        <w:t>и</w:t>
      </w:r>
      <w:r w:rsidRPr="00C53441">
        <w:rPr>
          <w:rFonts w:eastAsiaTheme="minorHAnsi"/>
          <w:color w:val="000000" w:themeColor="text1"/>
          <w:sz w:val="32"/>
          <w:szCs w:val="32"/>
          <w:lang w:eastAsia="en-US"/>
        </w:rPr>
        <w:t xml:space="preserve"> «Созвучие», «Веселая компания», вокальный ансамбль преподавателей и хореографический коллектив «АКЦЕНТ» (</w:t>
      </w:r>
      <w:r w:rsidR="0035441F" w:rsidRPr="00C53441">
        <w:rPr>
          <w:rFonts w:eastAsiaTheme="minorHAnsi"/>
          <w:color w:val="000000" w:themeColor="text1"/>
          <w:sz w:val="32"/>
          <w:szCs w:val="32"/>
          <w:lang w:eastAsia="en-US"/>
        </w:rPr>
        <w:t>3 возрастные г</w:t>
      </w:r>
      <w:r w:rsidRPr="00C53441">
        <w:rPr>
          <w:rFonts w:eastAsiaTheme="minorHAnsi"/>
          <w:color w:val="000000" w:themeColor="text1"/>
          <w:sz w:val="32"/>
          <w:szCs w:val="32"/>
          <w:lang w:eastAsia="en-US"/>
        </w:rPr>
        <w:t xml:space="preserve">руппы). </w:t>
      </w:r>
    </w:p>
    <w:p w:rsidR="0035441F" w:rsidRPr="00C53441" w:rsidRDefault="000D1DFF" w:rsidP="00B27AAD">
      <w:pPr>
        <w:spacing w:line="300" w:lineRule="auto"/>
        <w:ind w:firstLine="709"/>
        <w:jc w:val="both"/>
        <w:rPr>
          <w:rFonts w:eastAsiaTheme="minorHAnsi"/>
          <w:color w:val="000000" w:themeColor="text1"/>
          <w:sz w:val="32"/>
          <w:szCs w:val="32"/>
          <w:lang w:eastAsia="en-US"/>
        </w:rPr>
      </w:pPr>
      <w:r w:rsidRPr="00C53441">
        <w:rPr>
          <w:rFonts w:eastAsiaTheme="minorHAnsi"/>
          <w:color w:val="000000" w:themeColor="text1"/>
          <w:sz w:val="32"/>
          <w:szCs w:val="32"/>
          <w:lang w:eastAsia="en-US"/>
        </w:rPr>
        <w:t xml:space="preserve">Выпускница хореографического отделения школы искусств поступила в Калужский областной колледж культуры и искусств. </w:t>
      </w:r>
    </w:p>
    <w:p w:rsidR="000D1DFF" w:rsidRPr="00C53441" w:rsidRDefault="009C7B19" w:rsidP="00B27AAD">
      <w:pPr>
        <w:spacing w:line="300" w:lineRule="auto"/>
        <w:ind w:firstLine="709"/>
        <w:jc w:val="both"/>
        <w:rPr>
          <w:rFonts w:eastAsiaTheme="minorHAnsi"/>
          <w:color w:val="000000" w:themeColor="text1"/>
          <w:sz w:val="32"/>
          <w:szCs w:val="32"/>
          <w:lang w:eastAsia="en-US"/>
        </w:rPr>
      </w:pPr>
      <w:r w:rsidRPr="00C53441">
        <w:rPr>
          <w:rFonts w:eastAsiaTheme="minorHAnsi"/>
          <w:color w:val="000000" w:themeColor="text1"/>
          <w:sz w:val="32"/>
          <w:szCs w:val="32"/>
          <w:lang w:eastAsia="en-US"/>
        </w:rPr>
        <w:t xml:space="preserve">На 2020 год поставлена задача </w:t>
      </w:r>
      <w:proofErr w:type="gramStart"/>
      <w:r w:rsidRPr="00C53441">
        <w:rPr>
          <w:rFonts w:eastAsiaTheme="minorHAnsi"/>
          <w:color w:val="000000" w:themeColor="text1"/>
          <w:sz w:val="32"/>
          <w:szCs w:val="32"/>
          <w:lang w:eastAsia="en-US"/>
        </w:rPr>
        <w:t xml:space="preserve">по </w:t>
      </w:r>
      <w:r w:rsidR="00E2126D" w:rsidRPr="00C53441">
        <w:rPr>
          <w:rFonts w:eastAsiaTheme="minorHAnsi"/>
          <w:color w:val="000000" w:themeColor="text1"/>
          <w:sz w:val="32"/>
          <w:szCs w:val="32"/>
          <w:lang w:eastAsia="en-US"/>
        </w:rPr>
        <w:t>подготовке</w:t>
      </w:r>
      <w:r w:rsidRPr="00C53441">
        <w:rPr>
          <w:rFonts w:eastAsiaTheme="minorHAnsi"/>
          <w:color w:val="000000" w:themeColor="text1"/>
          <w:sz w:val="32"/>
          <w:szCs w:val="32"/>
          <w:lang w:eastAsia="en-US"/>
        </w:rPr>
        <w:t xml:space="preserve"> проект</w:t>
      </w:r>
      <w:r w:rsidR="00E2126D" w:rsidRPr="00C53441">
        <w:rPr>
          <w:rFonts w:eastAsiaTheme="minorHAnsi"/>
          <w:color w:val="000000" w:themeColor="text1"/>
          <w:sz w:val="32"/>
          <w:szCs w:val="32"/>
          <w:lang w:eastAsia="en-US"/>
        </w:rPr>
        <w:t>но-</w:t>
      </w:r>
      <w:r w:rsidRPr="00C53441">
        <w:rPr>
          <w:rFonts w:eastAsiaTheme="minorHAnsi"/>
          <w:color w:val="000000" w:themeColor="text1"/>
          <w:sz w:val="32"/>
          <w:szCs w:val="32"/>
          <w:lang w:eastAsia="en-US"/>
        </w:rPr>
        <w:t>смет</w:t>
      </w:r>
      <w:r w:rsidR="00E2126D" w:rsidRPr="00C53441">
        <w:rPr>
          <w:rFonts w:eastAsiaTheme="minorHAnsi"/>
          <w:color w:val="000000" w:themeColor="text1"/>
          <w:sz w:val="32"/>
          <w:szCs w:val="32"/>
          <w:lang w:eastAsia="en-US"/>
        </w:rPr>
        <w:t>ной</w:t>
      </w:r>
      <w:r w:rsidRPr="00C53441">
        <w:rPr>
          <w:rFonts w:eastAsiaTheme="minorHAnsi"/>
          <w:color w:val="000000" w:themeColor="text1"/>
          <w:sz w:val="32"/>
          <w:szCs w:val="32"/>
          <w:lang w:eastAsia="en-US"/>
        </w:rPr>
        <w:t xml:space="preserve"> докум</w:t>
      </w:r>
      <w:r w:rsidR="00E2126D" w:rsidRPr="00C53441">
        <w:rPr>
          <w:rFonts w:eastAsiaTheme="minorHAnsi"/>
          <w:color w:val="000000" w:themeColor="text1"/>
          <w:sz w:val="32"/>
          <w:szCs w:val="32"/>
          <w:lang w:eastAsia="en-US"/>
        </w:rPr>
        <w:t>ентации</w:t>
      </w:r>
      <w:r w:rsidRPr="00C53441">
        <w:rPr>
          <w:rFonts w:eastAsiaTheme="minorHAnsi"/>
          <w:color w:val="000000" w:themeColor="text1"/>
          <w:sz w:val="32"/>
          <w:szCs w:val="32"/>
          <w:lang w:eastAsia="en-US"/>
        </w:rPr>
        <w:t xml:space="preserve"> </w:t>
      </w:r>
      <w:r w:rsidR="0035441F" w:rsidRPr="00C53441">
        <w:rPr>
          <w:rFonts w:eastAsiaTheme="minorHAnsi"/>
          <w:color w:val="000000" w:themeColor="text1"/>
          <w:sz w:val="32"/>
          <w:szCs w:val="32"/>
          <w:lang w:eastAsia="en-US"/>
        </w:rPr>
        <w:t>по</w:t>
      </w:r>
      <w:r w:rsidRPr="00C53441">
        <w:rPr>
          <w:rFonts w:eastAsiaTheme="minorHAnsi"/>
          <w:color w:val="000000" w:themeColor="text1"/>
          <w:sz w:val="32"/>
          <w:szCs w:val="32"/>
          <w:lang w:eastAsia="en-US"/>
        </w:rPr>
        <w:t xml:space="preserve"> завершени</w:t>
      </w:r>
      <w:r w:rsidR="0035441F" w:rsidRPr="00C53441">
        <w:rPr>
          <w:rFonts w:eastAsiaTheme="minorHAnsi"/>
          <w:color w:val="000000" w:themeColor="text1"/>
          <w:sz w:val="32"/>
          <w:szCs w:val="32"/>
          <w:lang w:eastAsia="en-US"/>
        </w:rPr>
        <w:t>ю</w:t>
      </w:r>
      <w:r w:rsidRPr="00C53441">
        <w:rPr>
          <w:rFonts w:eastAsiaTheme="minorHAnsi"/>
          <w:color w:val="000000" w:themeColor="text1"/>
          <w:sz w:val="32"/>
          <w:szCs w:val="32"/>
          <w:lang w:eastAsia="en-US"/>
        </w:rPr>
        <w:t xml:space="preserve">  </w:t>
      </w:r>
      <w:r w:rsidR="00E2126D" w:rsidRPr="00C53441">
        <w:rPr>
          <w:rFonts w:eastAsiaTheme="minorHAnsi"/>
          <w:color w:val="000000" w:themeColor="text1"/>
          <w:sz w:val="32"/>
          <w:szCs w:val="32"/>
          <w:lang w:eastAsia="en-US"/>
        </w:rPr>
        <w:t xml:space="preserve">работ в </w:t>
      </w:r>
      <w:r w:rsidRPr="00C53441">
        <w:rPr>
          <w:rFonts w:eastAsiaTheme="minorHAnsi"/>
          <w:color w:val="000000" w:themeColor="text1"/>
          <w:sz w:val="32"/>
          <w:szCs w:val="32"/>
          <w:lang w:eastAsia="en-US"/>
        </w:rPr>
        <w:t>здани</w:t>
      </w:r>
      <w:r w:rsidR="00E2126D" w:rsidRPr="00C53441">
        <w:rPr>
          <w:rFonts w:eastAsiaTheme="minorHAnsi"/>
          <w:color w:val="000000" w:themeColor="text1"/>
          <w:sz w:val="32"/>
          <w:szCs w:val="32"/>
          <w:lang w:eastAsia="en-US"/>
        </w:rPr>
        <w:t>и</w:t>
      </w:r>
      <w:r w:rsidRPr="00C53441">
        <w:rPr>
          <w:rFonts w:eastAsiaTheme="minorHAnsi"/>
          <w:color w:val="000000" w:themeColor="text1"/>
          <w:sz w:val="32"/>
          <w:szCs w:val="32"/>
          <w:lang w:eastAsia="en-US"/>
        </w:rPr>
        <w:t xml:space="preserve"> </w:t>
      </w:r>
      <w:r w:rsidR="0035441F" w:rsidRPr="00C53441">
        <w:rPr>
          <w:rFonts w:eastAsiaTheme="minorHAnsi"/>
          <w:color w:val="000000" w:themeColor="text1"/>
          <w:sz w:val="32"/>
          <w:szCs w:val="32"/>
          <w:lang w:eastAsia="en-US"/>
        </w:rPr>
        <w:t xml:space="preserve"> Дома культуры </w:t>
      </w:r>
      <w:r w:rsidRPr="00C53441">
        <w:rPr>
          <w:rFonts w:eastAsiaTheme="minorHAnsi"/>
          <w:color w:val="000000" w:themeColor="text1"/>
          <w:sz w:val="32"/>
          <w:szCs w:val="32"/>
          <w:lang w:eastAsia="en-US"/>
        </w:rPr>
        <w:t xml:space="preserve">для школы </w:t>
      </w:r>
      <w:r w:rsidRPr="00C53441">
        <w:rPr>
          <w:rFonts w:eastAsiaTheme="minorHAnsi"/>
          <w:color w:val="000000" w:themeColor="text1"/>
          <w:sz w:val="32"/>
          <w:szCs w:val="32"/>
          <w:lang w:eastAsia="en-US"/>
        </w:rPr>
        <w:lastRenderedPageBreak/>
        <w:t xml:space="preserve">искусств в </w:t>
      </w:r>
      <w:r w:rsidR="00E2126D" w:rsidRPr="00C53441">
        <w:rPr>
          <w:rFonts w:eastAsiaTheme="minorHAnsi"/>
          <w:color w:val="000000" w:themeColor="text1"/>
          <w:sz w:val="32"/>
          <w:szCs w:val="32"/>
          <w:lang w:eastAsia="en-US"/>
        </w:rPr>
        <w:t>микрорайоне</w:t>
      </w:r>
      <w:proofErr w:type="gramEnd"/>
      <w:r w:rsidRPr="00C53441">
        <w:rPr>
          <w:rFonts w:eastAsiaTheme="minorHAnsi"/>
          <w:color w:val="000000" w:themeColor="text1"/>
          <w:sz w:val="32"/>
          <w:szCs w:val="32"/>
          <w:lang w:eastAsia="en-US"/>
        </w:rPr>
        <w:t xml:space="preserve"> </w:t>
      </w:r>
      <w:r w:rsidR="00E2126D" w:rsidRPr="00C53441">
        <w:rPr>
          <w:rFonts w:eastAsiaTheme="minorHAnsi"/>
          <w:color w:val="000000" w:themeColor="text1"/>
          <w:sz w:val="32"/>
          <w:szCs w:val="32"/>
          <w:lang w:eastAsia="en-US"/>
        </w:rPr>
        <w:t>«Новые Лужки»</w:t>
      </w:r>
      <w:r w:rsidRPr="00C53441">
        <w:rPr>
          <w:rFonts w:eastAsiaTheme="minorHAnsi"/>
          <w:color w:val="000000" w:themeColor="text1"/>
          <w:sz w:val="32"/>
          <w:szCs w:val="32"/>
          <w:lang w:eastAsia="en-US"/>
        </w:rPr>
        <w:t>.</w:t>
      </w:r>
      <w:r w:rsidR="0035441F" w:rsidRPr="00C53441">
        <w:rPr>
          <w:rFonts w:eastAsiaTheme="minorHAnsi"/>
          <w:color w:val="000000" w:themeColor="text1"/>
          <w:sz w:val="32"/>
          <w:szCs w:val="32"/>
          <w:lang w:eastAsia="en-US"/>
        </w:rPr>
        <w:t xml:space="preserve"> Объект, переданный как незавершенный Правительством Москвы необходимо завершить, ведь помещений для занятий в Школе искусств не хватает даже после того как было отремонтировано и передано помещение </w:t>
      </w:r>
      <w:r w:rsidR="001D57E9" w:rsidRPr="00C53441">
        <w:rPr>
          <w:rFonts w:eastAsiaTheme="minorHAnsi"/>
          <w:color w:val="000000" w:themeColor="text1"/>
          <w:sz w:val="32"/>
          <w:szCs w:val="32"/>
          <w:lang w:eastAsia="en-US"/>
        </w:rPr>
        <w:t>прачечной.</w:t>
      </w:r>
      <w:r w:rsidR="0035441F" w:rsidRPr="00C53441">
        <w:rPr>
          <w:rFonts w:eastAsiaTheme="minorHAnsi"/>
          <w:color w:val="000000" w:themeColor="text1"/>
          <w:sz w:val="32"/>
          <w:szCs w:val="32"/>
          <w:lang w:eastAsia="en-US"/>
        </w:rPr>
        <w:t xml:space="preserve"> </w:t>
      </w:r>
    </w:p>
    <w:p w:rsidR="001D57E9" w:rsidRPr="00C53441" w:rsidRDefault="002A50AF" w:rsidP="00B27AAD">
      <w:pPr>
        <w:shd w:val="clear" w:color="auto" w:fill="FFFFFF"/>
        <w:spacing w:line="300" w:lineRule="auto"/>
        <w:ind w:firstLine="709"/>
        <w:jc w:val="both"/>
        <w:rPr>
          <w:color w:val="000000" w:themeColor="text1"/>
          <w:sz w:val="32"/>
          <w:szCs w:val="32"/>
        </w:rPr>
      </w:pPr>
      <w:r w:rsidRPr="00C53441">
        <w:rPr>
          <w:rFonts w:eastAsiaTheme="minorHAnsi"/>
          <w:color w:val="000000" w:themeColor="text1"/>
          <w:sz w:val="32"/>
          <w:szCs w:val="32"/>
          <w:lang w:eastAsia="en-US"/>
        </w:rPr>
        <w:t xml:space="preserve">В 2019 году Медынский район стал площадкой для проведения  мероприятий различного уровня, было принято множество делегаций не только из Калужской области, но и далеко за ее пределами. </w:t>
      </w:r>
    </w:p>
    <w:p w:rsidR="007D3091" w:rsidRPr="00C53441" w:rsidRDefault="003328C3" w:rsidP="00B27AAD">
      <w:pPr>
        <w:spacing w:line="300" w:lineRule="auto"/>
        <w:ind w:firstLine="709"/>
        <w:jc w:val="both"/>
        <w:rPr>
          <w:color w:val="000000" w:themeColor="text1"/>
          <w:sz w:val="32"/>
          <w:szCs w:val="32"/>
        </w:rPr>
      </w:pPr>
      <w:r w:rsidRPr="00C53441">
        <w:rPr>
          <w:color w:val="000000" w:themeColor="text1"/>
          <w:sz w:val="32"/>
          <w:szCs w:val="32"/>
        </w:rPr>
        <w:t xml:space="preserve">2019 год богат на различные культурно-массовые мероприятия. Порадовала </w:t>
      </w:r>
      <w:proofErr w:type="spellStart"/>
      <w:r w:rsidRPr="00C53441">
        <w:rPr>
          <w:color w:val="000000" w:themeColor="text1"/>
          <w:sz w:val="32"/>
          <w:szCs w:val="32"/>
        </w:rPr>
        <w:t>медынцев</w:t>
      </w:r>
      <w:proofErr w:type="spellEnd"/>
      <w:r w:rsidRPr="00C53441">
        <w:rPr>
          <w:color w:val="000000" w:themeColor="text1"/>
          <w:sz w:val="32"/>
          <w:szCs w:val="32"/>
        </w:rPr>
        <w:t xml:space="preserve"> новая культурная площадка - сцена, общей площадью 108 </w:t>
      </w:r>
      <w:proofErr w:type="spellStart"/>
      <w:r w:rsidRPr="00C53441">
        <w:rPr>
          <w:color w:val="000000" w:themeColor="text1"/>
          <w:sz w:val="32"/>
          <w:szCs w:val="32"/>
        </w:rPr>
        <w:t>кв.м</w:t>
      </w:r>
      <w:proofErr w:type="spellEnd"/>
      <w:r w:rsidRPr="00C53441">
        <w:rPr>
          <w:color w:val="000000" w:themeColor="text1"/>
          <w:sz w:val="32"/>
          <w:szCs w:val="32"/>
        </w:rPr>
        <w:t xml:space="preserve">. смонтированная в 2018 году на площади «Городские часы», которая дала возможность проводить развлекательные программы для жителей и гостей района каждую субботу. На сцене проходили концерты организованные как творческими коллективами района при поддержке и непосредственном участии Музейно-выставочного центра, </w:t>
      </w:r>
      <w:proofErr w:type="spellStart"/>
      <w:r w:rsidRPr="00C53441">
        <w:rPr>
          <w:color w:val="000000" w:themeColor="text1"/>
          <w:sz w:val="32"/>
          <w:szCs w:val="32"/>
        </w:rPr>
        <w:t>Межпоселенческой</w:t>
      </w:r>
      <w:proofErr w:type="spellEnd"/>
      <w:r w:rsidRPr="00C53441">
        <w:rPr>
          <w:color w:val="000000" w:themeColor="text1"/>
          <w:sz w:val="32"/>
          <w:szCs w:val="32"/>
        </w:rPr>
        <w:t xml:space="preserve"> центральной библиотеки, так и гостями из соседних районов Калужской области и г. Москвы.</w:t>
      </w:r>
      <w:r w:rsidR="007D3091" w:rsidRPr="00C53441">
        <w:rPr>
          <w:color w:val="000000" w:themeColor="text1"/>
          <w:sz w:val="32"/>
          <w:szCs w:val="32"/>
        </w:rPr>
        <w:t xml:space="preserve"> </w:t>
      </w:r>
    </w:p>
    <w:p w:rsidR="003328C3" w:rsidRPr="00C53441" w:rsidRDefault="003328C3" w:rsidP="00B27AAD">
      <w:pPr>
        <w:spacing w:line="300" w:lineRule="auto"/>
        <w:ind w:firstLine="709"/>
        <w:jc w:val="both"/>
        <w:rPr>
          <w:color w:val="000000" w:themeColor="text1"/>
          <w:sz w:val="32"/>
          <w:szCs w:val="32"/>
        </w:rPr>
      </w:pPr>
      <w:r w:rsidRPr="00C53441">
        <w:rPr>
          <w:color w:val="000000" w:themeColor="text1"/>
          <w:sz w:val="32"/>
          <w:szCs w:val="32"/>
        </w:rPr>
        <w:t xml:space="preserve">При доме культуры продолжает работу киноконцертный зал «Центральный».  В 2019 году  было показано 108 фильмов, состоялось 963 сеанса, кинотеатр посетило более 4962 человека. В бюджет поступило 931 281 рублей. Есть возможность транслирования фильмов с </w:t>
      </w:r>
      <w:proofErr w:type="spellStart"/>
      <w:r w:rsidRPr="00C53441">
        <w:rPr>
          <w:color w:val="000000" w:themeColor="text1"/>
          <w:sz w:val="32"/>
          <w:szCs w:val="32"/>
        </w:rPr>
        <w:t>тифлокомментированием</w:t>
      </w:r>
      <w:proofErr w:type="spellEnd"/>
      <w:r w:rsidRPr="00C53441">
        <w:rPr>
          <w:color w:val="000000" w:themeColor="text1"/>
          <w:sz w:val="32"/>
          <w:szCs w:val="32"/>
        </w:rPr>
        <w:t xml:space="preserve"> и субтитрованием для слабослышащих и слабовидящих инвалидов. </w:t>
      </w:r>
    </w:p>
    <w:p w:rsidR="003328C3" w:rsidRPr="00C53441" w:rsidRDefault="003328C3" w:rsidP="00B27AAD">
      <w:pPr>
        <w:spacing w:line="300" w:lineRule="auto"/>
        <w:ind w:firstLine="709"/>
        <w:jc w:val="both"/>
        <w:rPr>
          <w:color w:val="000000" w:themeColor="text1"/>
          <w:sz w:val="32"/>
          <w:szCs w:val="32"/>
        </w:rPr>
      </w:pPr>
      <w:r w:rsidRPr="00C53441">
        <w:rPr>
          <w:color w:val="000000" w:themeColor="text1"/>
          <w:sz w:val="32"/>
          <w:szCs w:val="32"/>
        </w:rPr>
        <w:t xml:space="preserve">В </w:t>
      </w:r>
      <w:r w:rsidR="001D152F" w:rsidRPr="00C53441">
        <w:rPr>
          <w:color w:val="000000" w:themeColor="text1"/>
          <w:sz w:val="32"/>
          <w:szCs w:val="32"/>
        </w:rPr>
        <w:t>рамках</w:t>
      </w:r>
      <w:r w:rsidRPr="00C53441">
        <w:rPr>
          <w:color w:val="000000" w:themeColor="text1"/>
          <w:sz w:val="32"/>
          <w:szCs w:val="32"/>
        </w:rPr>
        <w:t xml:space="preserve"> проект</w:t>
      </w:r>
      <w:r w:rsidR="001D152F" w:rsidRPr="00C53441">
        <w:rPr>
          <w:color w:val="000000" w:themeColor="text1"/>
          <w:sz w:val="32"/>
          <w:szCs w:val="32"/>
        </w:rPr>
        <w:t>ов</w:t>
      </w:r>
      <w:r w:rsidRPr="00C53441">
        <w:rPr>
          <w:color w:val="000000" w:themeColor="text1"/>
          <w:sz w:val="32"/>
          <w:szCs w:val="32"/>
        </w:rPr>
        <w:t xml:space="preserve"> "Старшее поколение"</w:t>
      </w:r>
      <w:r w:rsidR="001D152F" w:rsidRPr="00C53441">
        <w:rPr>
          <w:color w:val="000000" w:themeColor="text1"/>
          <w:sz w:val="32"/>
          <w:szCs w:val="32"/>
        </w:rPr>
        <w:t xml:space="preserve"> и  "Электронный гражданин</w:t>
      </w:r>
      <w:r w:rsidRPr="00C53441">
        <w:rPr>
          <w:color w:val="000000" w:themeColor="text1"/>
          <w:sz w:val="32"/>
          <w:szCs w:val="32"/>
        </w:rPr>
        <w:t xml:space="preserve">" </w:t>
      </w:r>
      <w:r w:rsidR="00467614" w:rsidRPr="00C53441">
        <w:rPr>
          <w:color w:val="000000" w:themeColor="text1"/>
          <w:sz w:val="32"/>
          <w:szCs w:val="32"/>
        </w:rPr>
        <w:t xml:space="preserve">осуществлялся набор на </w:t>
      </w:r>
      <w:r w:rsidRPr="00C53441">
        <w:rPr>
          <w:color w:val="000000" w:themeColor="text1"/>
          <w:sz w:val="32"/>
          <w:szCs w:val="32"/>
        </w:rPr>
        <w:t xml:space="preserve">курсы компьютерной грамотности для людей пенсионного и </w:t>
      </w:r>
      <w:proofErr w:type="spellStart"/>
      <w:r w:rsidRPr="00C53441">
        <w:rPr>
          <w:color w:val="000000" w:themeColor="text1"/>
          <w:sz w:val="32"/>
          <w:szCs w:val="32"/>
        </w:rPr>
        <w:t>предпенсионного</w:t>
      </w:r>
      <w:proofErr w:type="spellEnd"/>
      <w:r w:rsidRPr="00C53441">
        <w:rPr>
          <w:color w:val="000000" w:themeColor="text1"/>
          <w:sz w:val="32"/>
          <w:szCs w:val="32"/>
        </w:rPr>
        <w:t xml:space="preserve"> возраста.</w:t>
      </w:r>
      <w:r w:rsidR="00467614" w:rsidRPr="00C53441">
        <w:rPr>
          <w:color w:val="000000" w:themeColor="text1"/>
          <w:sz w:val="32"/>
          <w:szCs w:val="32"/>
        </w:rPr>
        <w:t xml:space="preserve"> </w:t>
      </w:r>
      <w:r w:rsidRPr="00C53441">
        <w:rPr>
          <w:color w:val="000000" w:themeColor="text1"/>
          <w:sz w:val="32"/>
          <w:szCs w:val="32"/>
        </w:rPr>
        <w:t xml:space="preserve">Обучение пенсионеров проводится на бесплатной основе. </w:t>
      </w:r>
    </w:p>
    <w:p w:rsidR="003328C3" w:rsidRPr="00C53441" w:rsidRDefault="003328C3" w:rsidP="00B27AAD">
      <w:pPr>
        <w:pStyle w:val="a3"/>
        <w:spacing w:before="0" w:beforeAutospacing="0" w:after="0" w:afterAutospacing="0" w:line="300" w:lineRule="auto"/>
        <w:ind w:firstLine="709"/>
        <w:contextualSpacing/>
        <w:jc w:val="both"/>
        <w:rPr>
          <w:color w:val="000000" w:themeColor="text1"/>
          <w:sz w:val="32"/>
          <w:szCs w:val="32"/>
        </w:rPr>
      </w:pPr>
      <w:r w:rsidRPr="00C53441">
        <w:rPr>
          <w:color w:val="000000" w:themeColor="text1"/>
          <w:sz w:val="32"/>
          <w:szCs w:val="32"/>
        </w:rPr>
        <w:t>Продолжается тесное сотрудничество</w:t>
      </w:r>
      <w:r w:rsidR="009C7B19" w:rsidRPr="00C53441">
        <w:rPr>
          <w:color w:val="000000" w:themeColor="text1"/>
          <w:sz w:val="32"/>
          <w:szCs w:val="32"/>
        </w:rPr>
        <w:t xml:space="preserve"> с Калужским областным колледжем культуры и  искусства, областным центром народного творчества и кино «Центральный», Калужскими театрами, </w:t>
      </w:r>
      <w:r w:rsidR="009C7B19" w:rsidRPr="00C53441">
        <w:rPr>
          <w:rFonts w:eastAsiaTheme="minorHAnsi"/>
          <w:color w:val="000000" w:themeColor="text1"/>
          <w:sz w:val="32"/>
          <w:szCs w:val="32"/>
          <w:lang w:eastAsia="en-US"/>
        </w:rPr>
        <w:t>областным учебно-методическим центром образования в сфере культуры и искусства</w:t>
      </w:r>
      <w:r w:rsidR="009C7B19" w:rsidRPr="00C53441">
        <w:rPr>
          <w:color w:val="000000" w:themeColor="text1"/>
          <w:sz w:val="32"/>
          <w:szCs w:val="32"/>
        </w:rPr>
        <w:t xml:space="preserve">, Государственной областной научной библиотекой им. В. Г. </w:t>
      </w:r>
      <w:r w:rsidR="009C7B19" w:rsidRPr="00C53441">
        <w:rPr>
          <w:color w:val="000000" w:themeColor="text1"/>
          <w:sz w:val="32"/>
          <w:szCs w:val="32"/>
        </w:rPr>
        <w:lastRenderedPageBreak/>
        <w:t xml:space="preserve">Белинского и Калужской областной специальной библиотекой для слепых им. </w:t>
      </w:r>
      <w:proofErr w:type="spellStart"/>
      <w:r w:rsidR="009C7B19" w:rsidRPr="00C53441">
        <w:rPr>
          <w:color w:val="000000" w:themeColor="text1"/>
          <w:sz w:val="32"/>
          <w:szCs w:val="32"/>
        </w:rPr>
        <w:t>Н.Островского</w:t>
      </w:r>
      <w:proofErr w:type="spellEnd"/>
      <w:r w:rsidR="009C7B19" w:rsidRPr="00C53441">
        <w:rPr>
          <w:color w:val="000000" w:themeColor="text1"/>
          <w:sz w:val="32"/>
          <w:szCs w:val="32"/>
        </w:rPr>
        <w:t xml:space="preserve">.     </w:t>
      </w:r>
    </w:p>
    <w:p w:rsidR="009C7B19" w:rsidRPr="00C53441" w:rsidRDefault="00467614" w:rsidP="00B27AAD">
      <w:pPr>
        <w:pStyle w:val="a3"/>
        <w:spacing w:before="0" w:beforeAutospacing="0" w:after="0" w:afterAutospacing="0" w:line="300" w:lineRule="auto"/>
        <w:ind w:firstLine="709"/>
        <w:contextualSpacing/>
        <w:jc w:val="both"/>
        <w:rPr>
          <w:rFonts w:eastAsiaTheme="minorHAnsi"/>
          <w:color w:val="000000" w:themeColor="text1"/>
          <w:sz w:val="32"/>
          <w:szCs w:val="32"/>
          <w:lang w:eastAsia="en-US"/>
        </w:rPr>
      </w:pPr>
      <w:r w:rsidRPr="00C53441">
        <w:rPr>
          <w:color w:val="000000" w:themeColor="text1"/>
          <w:sz w:val="32"/>
          <w:szCs w:val="32"/>
        </w:rPr>
        <w:t xml:space="preserve">А </w:t>
      </w:r>
      <w:r w:rsidR="009C7B19" w:rsidRPr="00C53441">
        <w:rPr>
          <w:color w:val="000000" w:themeColor="text1"/>
          <w:sz w:val="32"/>
          <w:szCs w:val="32"/>
        </w:rPr>
        <w:t xml:space="preserve"> </w:t>
      </w:r>
      <w:r w:rsidR="009C7B19" w:rsidRPr="00C53441">
        <w:rPr>
          <w:rFonts w:eastAsiaTheme="minorHAnsi"/>
          <w:color w:val="000000" w:themeColor="text1"/>
          <w:sz w:val="32"/>
          <w:szCs w:val="32"/>
          <w:lang w:eastAsia="en-US"/>
        </w:rPr>
        <w:t xml:space="preserve">25 января </w:t>
      </w:r>
      <w:r w:rsidR="00BB6273" w:rsidRPr="00C53441">
        <w:rPr>
          <w:rFonts w:eastAsiaTheme="minorHAnsi"/>
          <w:color w:val="000000" w:themeColor="text1"/>
          <w:sz w:val="32"/>
          <w:szCs w:val="32"/>
          <w:lang w:eastAsia="en-US"/>
        </w:rPr>
        <w:t>этого</w:t>
      </w:r>
      <w:r w:rsidR="009C7B19" w:rsidRPr="00C53441">
        <w:rPr>
          <w:rFonts w:eastAsiaTheme="minorHAnsi"/>
          <w:color w:val="000000" w:themeColor="text1"/>
          <w:sz w:val="32"/>
          <w:szCs w:val="32"/>
          <w:lang w:eastAsia="en-US"/>
        </w:rPr>
        <w:t xml:space="preserve"> года</w:t>
      </w:r>
      <w:r w:rsidR="00BB6273" w:rsidRPr="00C53441">
        <w:rPr>
          <w:rFonts w:eastAsiaTheme="minorHAnsi"/>
          <w:color w:val="000000" w:themeColor="text1"/>
          <w:sz w:val="32"/>
          <w:szCs w:val="32"/>
          <w:lang w:eastAsia="en-US"/>
        </w:rPr>
        <w:t xml:space="preserve"> </w:t>
      </w:r>
      <w:r w:rsidR="009C7B19" w:rsidRPr="00C53441">
        <w:rPr>
          <w:rFonts w:eastAsiaTheme="minorHAnsi"/>
          <w:color w:val="000000" w:themeColor="text1"/>
          <w:sz w:val="32"/>
          <w:szCs w:val="32"/>
          <w:lang w:eastAsia="en-US"/>
        </w:rPr>
        <w:t xml:space="preserve"> в  зале городского Дома культуры </w:t>
      </w:r>
      <w:r w:rsidR="003328C3" w:rsidRPr="00C53441">
        <w:rPr>
          <w:rFonts w:eastAsiaTheme="minorHAnsi"/>
          <w:color w:val="000000" w:themeColor="text1"/>
          <w:sz w:val="32"/>
          <w:szCs w:val="32"/>
          <w:lang w:eastAsia="en-US"/>
        </w:rPr>
        <w:t>прошел</w:t>
      </w:r>
      <w:r w:rsidR="009C7B19" w:rsidRPr="00C53441">
        <w:rPr>
          <w:rFonts w:eastAsiaTheme="minorHAnsi"/>
          <w:color w:val="000000" w:themeColor="text1"/>
          <w:sz w:val="32"/>
          <w:szCs w:val="32"/>
          <w:lang w:eastAsia="en-US"/>
        </w:rPr>
        <w:t xml:space="preserve"> концерт  в рамках областного проекта «Большой оркестр для маленьких солистов», с участием преподавателей и учащихся Медынской школы искусств. Проект осуществляется при поддержке Министерства культуры Калужской области, «Областного учебно-методического центра образования в сфере культуры и искусства» и </w:t>
      </w:r>
      <w:r w:rsidR="00BB6273" w:rsidRPr="00C53441">
        <w:rPr>
          <w:rFonts w:eastAsiaTheme="minorHAnsi"/>
          <w:color w:val="000000" w:themeColor="text1"/>
          <w:sz w:val="32"/>
          <w:szCs w:val="32"/>
          <w:lang w:eastAsia="en-US"/>
        </w:rPr>
        <w:t>Калужской областной филармонии.</w:t>
      </w:r>
    </w:p>
    <w:p w:rsidR="003328C3" w:rsidRPr="00C53441" w:rsidRDefault="003328C3" w:rsidP="00B27AAD">
      <w:pPr>
        <w:spacing w:line="300" w:lineRule="auto"/>
        <w:ind w:firstLine="709"/>
        <w:jc w:val="both"/>
        <w:rPr>
          <w:color w:val="000000" w:themeColor="text1"/>
          <w:sz w:val="32"/>
          <w:szCs w:val="32"/>
        </w:rPr>
      </w:pPr>
      <w:r w:rsidRPr="00C53441">
        <w:rPr>
          <w:color w:val="000000" w:themeColor="text1"/>
          <w:sz w:val="32"/>
          <w:szCs w:val="32"/>
        </w:rPr>
        <w:t>В прошедшем году культурно досуговыми учреждениями района проведено 884 массовых мероприятия, которые посетило 55 тысяч 400 человек. На платной основе прошло 19 мероприятий, это цирковые представления, театральные постановки, различные шоу программы, которые посетило более 3000 человек, работает 38 клубных формирований, в которых задействовано 642 участника.</w:t>
      </w:r>
    </w:p>
    <w:p w:rsidR="002041BB" w:rsidRPr="00C53441" w:rsidRDefault="002041BB" w:rsidP="00B27AAD">
      <w:pPr>
        <w:spacing w:line="300" w:lineRule="auto"/>
        <w:ind w:firstLine="709"/>
        <w:jc w:val="both"/>
        <w:rPr>
          <w:color w:val="000000" w:themeColor="text1"/>
          <w:sz w:val="32"/>
          <w:szCs w:val="32"/>
        </w:rPr>
      </w:pPr>
    </w:p>
    <w:p w:rsidR="002041BB" w:rsidRPr="00C53441" w:rsidRDefault="002041BB" w:rsidP="00B27AAD">
      <w:pPr>
        <w:spacing w:line="300" w:lineRule="auto"/>
        <w:ind w:firstLine="709"/>
        <w:jc w:val="both"/>
        <w:rPr>
          <w:sz w:val="32"/>
          <w:szCs w:val="32"/>
          <w:lang w:eastAsia="en-US"/>
        </w:rPr>
      </w:pPr>
      <w:bookmarkStart w:id="0" w:name="_GoBack"/>
      <w:r w:rsidRPr="00C53441">
        <w:rPr>
          <w:b/>
          <w:sz w:val="32"/>
          <w:szCs w:val="32"/>
          <w:lang w:eastAsia="en-US"/>
        </w:rPr>
        <w:t>Уважаемые товарищи!</w:t>
      </w:r>
      <w:r w:rsidRPr="00C53441">
        <w:rPr>
          <w:sz w:val="32"/>
          <w:szCs w:val="32"/>
          <w:lang w:eastAsia="en-US"/>
        </w:rPr>
        <w:t xml:space="preserve"> </w:t>
      </w:r>
    </w:p>
    <w:p w:rsidR="002041BB" w:rsidRPr="00C53441" w:rsidRDefault="002041BB" w:rsidP="00B27AAD">
      <w:pPr>
        <w:spacing w:line="300" w:lineRule="auto"/>
        <w:ind w:firstLine="709"/>
        <w:jc w:val="both"/>
        <w:rPr>
          <w:sz w:val="32"/>
          <w:szCs w:val="32"/>
          <w:lang w:eastAsia="en-US"/>
        </w:rPr>
      </w:pPr>
      <w:proofErr w:type="gramStart"/>
      <w:r w:rsidRPr="00C53441">
        <w:rPr>
          <w:sz w:val="32"/>
          <w:szCs w:val="32"/>
          <w:lang w:eastAsia="en-US"/>
        </w:rPr>
        <w:t>2019 год, как и предыдущие, был напряженным, но плодотворным на достижения.</w:t>
      </w:r>
      <w:proofErr w:type="gramEnd"/>
    </w:p>
    <w:p w:rsidR="007C6FC4" w:rsidRPr="00C53441" w:rsidRDefault="002041BB" w:rsidP="00B27AAD">
      <w:pPr>
        <w:autoSpaceDE w:val="0"/>
        <w:autoSpaceDN w:val="0"/>
        <w:adjustRightInd w:val="0"/>
        <w:spacing w:line="300" w:lineRule="auto"/>
        <w:ind w:firstLine="709"/>
        <w:jc w:val="both"/>
        <w:textAlignment w:val="center"/>
        <w:rPr>
          <w:color w:val="000000"/>
          <w:sz w:val="32"/>
          <w:szCs w:val="32"/>
          <w:lang w:eastAsia="en-US"/>
        </w:rPr>
      </w:pPr>
      <w:r w:rsidRPr="00C53441">
        <w:rPr>
          <w:color w:val="000000"/>
          <w:sz w:val="32"/>
          <w:szCs w:val="32"/>
          <w:lang w:eastAsia="en-US"/>
        </w:rPr>
        <w:t xml:space="preserve">Мы смогли в непростых условиях удержать, но и поднять  планку развития. </w:t>
      </w:r>
    </w:p>
    <w:p w:rsidR="007C6FC4" w:rsidRPr="00C53441" w:rsidRDefault="00223562" w:rsidP="00B27AAD">
      <w:pPr>
        <w:autoSpaceDE w:val="0"/>
        <w:autoSpaceDN w:val="0"/>
        <w:adjustRightInd w:val="0"/>
        <w:spacing w:line="300" w:lineRule="auto"/>
        <w:ind w:firstLine="709"/>
        <w:jc w:val="both"/>
        <w:textAlignment w:val="center"/>
        <w:rPr>
          <w:color w:val="000000"/>
          <w:sz w:val="32"/>
          <w:szCs w:val="32"/>
          <w:lang w:eastAsia="en-US"/>
        </w:rPr>
      </w:pPr>
      <w:proofErr w:type="gramStart"/>
      <w:r w:rsidRPr="00C53441">
        <w:rPr>
          <w:color w:val="000000"/>
          <w:sz w:val="32"/>
          <w:szCs w:val="32"/>
          <w:lang w:eastAsia="en-US"/>
        </w:rPr>
        <w:t>По итогам конкурса по благоустройству среди муниципальных районов области за работу по реализации</w:t>
      </w:r>
      <w:proofErr w:type="gramEnd"/>
      <w:r w:rsidRPr="00C53441">
        <w:rPr>
          <w:color w:val="000000"/>
          <w:sz w:val="32"/>
          <w:szCs w:val="32"/>
          <w:lang w:eastAsia="en-US"/>
        </w:rPr>
        <w:t xml:space="preserve"> национального проекта «Формирование комфортной городской среды» Медынский район занял 2 место, а городское поселение 2 место за лучшее новогоднее оформление территорий.</w:t>
      </w:r>
    </w:p>
    <w:p w:rsidR="00223562" w:rsidRPr="00C53441" w:rsidRDefault="00223562" w:rsidP="00B27AAD">
      <w:pPr>
        <w:autoSpaceDE w:val="0"/>
        <w:autoSpaceDN w:val="0"/>
        <w:adjustRightInd w:val="0"/>
        <w:spacing w:line="300" w:lineRule="auto"/>
        <w:ind w:firstLine="709"/>
        <w:jc w:val="both"/>
        <w:textAlignment w:val="center"/>
        <w:rPr>
          <w:color w:val="000000"/>
          <w:sz w:val="32"/>
          <w:szCs w:val="32"/>
          <w:lang w:eastAsia="en-US"/>
        </w:rPr>
      </w:pPr>
      <w:r w:rsidRPr="00C53441">
        <w:rPr>
          <w:color w:val="000000"/>
          <w:sz w:val="32"/>
          <w:szCs w:val="32"/>
          <w:lang w:eastAsia="en-US"/>
        </w:rPr>
        <w:t>2 место – за лучшую коммуникацию с жителями в социальных сетях и активную работу в мониторинговой системе «Инцидент-</w:t>
      </w:r>
      <w:proofErr w:type="spellStart"/>
      <w:r w:rsidRPr="00C53441">
        <w:rPr>
          <w:color w:val="000000"/>
          <w:sz w:val="32"/>
          <w:szCs w:val="32"/>
          <w:lang w:eastAsia="en-US"/>
        </w:rPr>
        <w:t>менеджемент</w:t>
      </w:r>
      <w:proofErr w:type="spellEnd"/>
      <w:r w:rsidRPr="00C53441">
        <w:rPr>
          <w:color w:val="000000"/>
          <w:sz w:val="32"/>
          <w:szCs w:val="32"/>
          <w:lang w:eastAsia="en-US"/>
        </w:rPr>
        <w:t>»</w:t>
      </w:r>
    </w:p>
    <w:p w:rsidR="00223562" w:rsidRPr="00C53441" w:rsidRDefault="00223562" w:rsidP="00B27AAD">
      <w:pPr>
        <w:autoSpaceDE w:val="0"/>
        <w:autoSpaceDN w:val="0"/>
        <w:adjustRightInd w:val="0"/>
        <w:spacing w:line="300" w:lineRule="auto"/>
        <w:ind w:firstLine="709"/>
        <w:jc w:val="both"/>
        <w:textAlignment w:val="center"/>
        <w:rPr>
          <w:color w:val="000000"/>
          <w:sz w:val="32"/>
          <w:szCs w:val="32"/>
          <w:lang w:eastAsia="en-US"/>
        </w:rPr>
      </w:pPr>
      <w:r w:rsidRPr="00C53441">
        <w:rPr>
          <w:color w:val="000000"/>
          <w:sz w:val="32"/>
          <w:szCs w:val="32"/>
          <w:lang w:eastAsia="en-US"/>
        </w:rPr>
        <w:t>3 место – по темпам экономического развития</w:t>
      </w:r>
    </w:p>
    <w:p w:rsidR="00223562" w:rsidRPr="00C53441" w:rsidRDefault="00223562" w:rsidP="00B27AAD">
      <w:pPr>
        <w:autoSpaceDE w:val="0"/>
        <w:autoSpaceDN w:val="0"/>
        <w:adjustRightInd w:val="0"/>
        <w:spacing w:line="300" w:lineRule="auto"/>
        <w:ind w:firstLine="709"/>
        <w:jc w:val="both"/>
        <w:textAlignment w:val="center"/>
        <w:rPr>
          <w:color w:val="000000"/>
          <w:sz w:val="32"/>
          <w:szCs w:val="32"/>
          <w:lang w:eastAsia="en-US"/>
        </w:rPr>
      </w:pPr>
      <w:r w:rsidRPr="00C53441">
        <w:rPr>
          <w:color w:val="000000"/>
          <w:sz w:val="32"/>
          <w:szCs w:val="32"/>
          <w:lang w:eastAsia="en-US"/>
        </w:rPr>
        <w:t>4 место – по исполнению показателей по улучшению инвестиционного климата</w:t>
      </w:r>
    </w:p>
    <w:p w:rsidR="00223562" w:rsidRPr="00C53441" w:rsidRDefault="001879B9" w:rsidP="00B27AAD">
      <w:pPr>
        <w:autoSpaceDE w:val="0"/>
        <w:autoSpaceDN w:val="0"/>
        <w:adjustRightInd w:val="0"/>
        <w:spacing w:line="300" w:lineRule="auto"/>
        <w:ind w:firstLine="709"/>
        <w:jc w:val="both"/>
        <w:textAlignment w:val="center"/>
        <w:rPr>
          <w:color w:val="000000"/>
          <w:sz w:val="32"/>
          <w:szCs w:val="32"/>
          <w:lang w:eastAsia="en-US"/>
        </w:rPr>
      </w:pPr>
      <w:r w:rsidRPr="00BD2597">
        <w:rPr>
          <w:color w:val="000000"/>
          <w:sz w:val="32"/>
          <w:szCs w:val="32"/>
          <w:lang w:eastAsia="en-US"/>
        </w:rPr>
        <w:t>4</w:t>
      </w:r>
      <w:r w:rsidR="00223562" w:rsidRPr="00C53441">
        <w:rPr>
          <w:color w:val="000000"/>
          <w:sz w:val="32"/>
          <w:szCs w:val="32"/>
          <w:lang w:eastAsia="en-US"/>
        </w:rPr>
        <w:t xml:space="preserve"> место – по и</w:t>
      </w:r>
      <w:r w:rsidR="00BD2597">
        <w:rPr>
          <w:color w:val="000000"/>
          <w:sz w:val="32"/>
          <w:szCs w:val="32"/>
          <w:lang w:eastAsia="en-US"/>
        </w:rPr>
        <w:t>нвестициям в</w:t>
      </w:r>
      <w:r w:rsidR="00223562" w:rsidRPr="00C53441">
        <w:rPr>
          <w:color w:val="000000"/>
          <w:sz w:val="32"/>
          <w:szCs w:val="32"/>
          <w:lang w:eastAsia="en-US"/>
        </w:rPr>
        <w:t xml:space="preserve"> развити</w:t>
      </w:r>
      <w:r w:rsidR="00BD2597">
        <w:rPr>
          <w:color w:val="000000"/>
          <w:sz w:val="32"/>
          <w:szCs w:val="32"/>
          <w:lang w:eastAsia="en-US"/>
        </w:rPr>
        <w:t>е</w:t>
      </w:r>
      <w:r w:rsidR="00223562" w:rsidRPr="00C53441">
        <w:rPr>
          <w:color w:val="000000"/>
          <w:sz w:val="32"/>
          <w:szCs w:val="32"/>
          <w:lang w:eastAsia="en-US"/>
        </w:rPr>
        <w:t xml:space="preserve"> сельского хозяйства</w:t>
      </w:r>
    </w:p>
    <w:p w:rsidR="00223562" w:rsidRPr="00C53441" w:rsidRDefault="00223562" w:rsidP="00B27AAD">
      <w:pPr>
        <w:autoSpaceDE w:val="0"/>
        <w:autoSpaceDN w:val="0"/>
        <w:adjustRightInd w:val="0"/>
        <w:spacing w:line="300" w:lineRule="auto"/>
        <w:ind w:firstLine="709"/>
        <w:jc w:val="both"/>
        <w:textAlignment w:val="center"/>
        <w:rPr>
          <w:color w:val="000000"/>
          <w:sz w:val="32"/>
          <w:szCs w:val="32"/>
          <w:lang w:eastAsia="en-US"/>
        </w:rPr>
      </w:pPr>
    </w:p>
    <w:p w:rsidR="007C6FC4" w:rsidRPr="00C53441" w:rsidRDefault="007C6FC4" w:rsidP="00B27AAD">
      <w:pPr>
        <w:autoSpaceDE w:val="0"/>
        <w:autoSpaceDN w:val="0"/>
        <w:adjustRightInd w:val="0"/>
        <w:spacing w:line="300" w:lineRule="auto"/>
        <w:ind w:firstLine="709"/>
        <w:jc w:val="both"/>
        <w:textAlignment w:val="center"/>
        <w:rPr>
          <w:color w:val="000000"/>
          <w:sz w:val="32"/>
          <w:szCs w:val="32"/>
          <w:lang w:eastAsia="en-US"/>
        </w:rPr>
      </w:pPr>
      <w:r w:rsidRPr="00C53441">
        <w:rPr>
          <w:color w:val="000000"/>
          <w:sz w:val="32"/>
          <w:szCs w:val="32"/>
          <w:lang w:eastAsia="en-US"/>
        </w:rPr>
        <w:t>Главная знаменательная особенность наступившего 2020 года  выборы Губернатора области, депутатов Законодательного Собрания, депутатского корпуса представительных органов района  в сентябре.</w:t>
      </w:r>
    </w:p>
    <w:p w:rsidR="007C6FC4" w:rsidRPr="00C53441" w:rsidRDefault="007C6FC4" w:rsidP="00B27AAD">
      <w:pPr>
        <w:autoSpaceDE w:val="0"/>
        <w:autoSpaceDN w:val="0"/>
        <w:adjustRightInd w:val="0"/>
        <w:spacing w:line="300" w:lineRule="auto"/>
        <w:ind w:firstLine="709"/>
        <w:jc w:val="both"/>
        <w:textAlignment w:val="center"/>
        <w:rPr>
          <w:color w:val="000000"/>
          <w:sz w:val="32"/>
          <w:szCs w:val="32"/>
          <w:lang w:eastAsia="en-US"/>
        </w:rPr>
      </w:pPr>
      <w:r w:rsidRPr="00C53441">
        <w:rPr>
          <w:color w:val="000000"/>
          <w:sz w:val="32"/>
          <w:szCs w:val="32"/>
          <w:lang w:eastAsia="en-US"/>
        </w:rPr>
        <w:t xml:space="preserve">Мы с вами, все жители района, </w:t>
      </w:r>
      <w:r w:rsidR="001D152F" w:rsidRPr="00C53441">
        <w:rPr>
          <w:color w:val="000000"/>
          <w:sz w:val="32"/>
          <w:szCs w:val="32"/>
          <w:lang w:eastAsia="en-US"/>
        </w:rPr>
        <w:t>обязаны</w:t>
      </w:r>
      <w:r w:rsidRPr="00C53441">
        <w:rPr>
          <w:color w:val="000000"/>
          <w:sz w:val="32"/>
          <w:szCs w:val="32"/>
          <w:lang w:eastAsia="en-US"/>
        </w:rPr>
        <w:t xml:space="preserve"> еще раз подтвердить свою политическую зрелость, ответственность за будущее страны, а значит области и района.</w:t>
      </w:r>
      <w:r w:rsidR="001D152F" w:rsidRPr="00C53441">
        <w:rPr>
          <w:color w:val="000000"/>
          <w:sz w:val="32"/>
          <w:szCs w:val="32"/>
          <w:lang w:eastAsia="en-US"/>
        </w:rPr>
        <w:t xml:space="preserve">  «В единстве – наша сила», «Один за всех и все за одного», «Чувство локтя» - были, есть и будут смыслом нашей работы.</w:t>
      </w:r>
    </w:p>
    <w:p w:rsidR="007C6FC4" w:rsidRPr="00C53441" w:rsidRDefault="007C6FC4" w:rsidP="00B27AAD">
      <w:pPr>
        <w:autoSpaceDE w:val="0"/>
        <w:autoSpaceDN w:val="0"/>
        <w:adjustRightInd w:val="0"/>
        <w:spacing w:line="300" w:lineRule="auto"/>
        <w:ind w:firstLine="709"/>
        <w:jc w:val="both"/>
        <w:textAlignment w:val="center"/>
        <w:rPr>
          <w:color w:val="000000"/>
          <w:sz w:val="32"/>
          <w:szCs w:val="32"/>
          <w:lang w:eastAsia="en-US"/>
        </w:rPr>
      </w:pPr>
      <w:r w:rsidRPr="00C53441">
        <w:rPr>
          <w:color w:val="000000"/>
          <w:sz w:val="32"/>
          <w:szCs w:val="32"/>
          <w:lang w:eastAsia="en-US"/>
        </w:rPr>
        <w:t>22 апреля пройдет всенародное голосование по поправкам в Конституцию страны. Мы еще раз можем подтвердить, что наше единство не разрушить!</w:t>
      </w:r>
    </w:p>
    <w:p w:rsidR="007C6FC4" w:rsidRPr="00C53441" w:rsidRDefault="007C6FC4" w:rsidP="00B27AAD">
      <w:pPr>
        <w:autoSpaceDE w:val="0"/>
        <w:autoSpaceDN w:val="0"/>
        <w:adjustRightInd w:val="0"/>
        <w:spacing w:line="300" w:lineRule="auto"/>
        <w:ind w:firstLine="709"/>
        <w:jc w:val="both"/>
        <w:textAlignment w:val="center"/>
        <w:rPr>
          <w:sz w:val="32"/>
          <w:szCs w:val="32"/>
          <w:lang w:eastAsia="en-US"/>
        </w:rPr>
      </w:pPr>
    </w:p>
    <w:p w:rsidR="002041BB" w:rsidRPr="00C53441" w:rsidRDefault="001D152F" w:rsidP="00B27AAD">
      <w:pPr>
        <w:autoSpaceDE w:val="0"/>
        <w:autoSpaceDN w:val="0"/>
        <w:adjustRightInd w:val="0"/>
        <w:spacing w:line="300" w:lineRule="auto"/>
        <w:ind w:firstLine="709"/>
        <w:jc w:val="both"/>
        <w:textAlignment w:val="center"/>
        <w:rPr>
          <w:color w:val="000000"/>
          <w:sz w:val="32"/>
          <w:szCs w:val="32"/>
          <w:lang w:eastAsia="en-US"/>
        </w:rPr>
      </w:pPr>
      <w:proofErr w:type="gramStart"/>
      <w:r w:rsidRPr="00C53441">
        <w:rPr>
          <w:color w:val="000000"/>
          <w:sz w:val="32"/>
          <w:szCs w:val="32"/>
          <w:lang w:eastAsia="en-US"/>
        </w:rPr>
        <w:t xml:space="preserve">Выражаю </w:t>
      </w:r>
      <w:r w:rsidR="002041BB" w:rsidRPr="00C53441">
        <w:rPr>
          <w:color w:val="000000"/>
          <w:sz w:val="32"/>
          <w:szCs w:val="32"/>
          <w:lang w:eastAsia="en-US"/>
        </w:rPr>
        <w:t xml:space="preserve"> слова благодарности </w:t>
      </w:r>
      <w:r w:rsidRPr="00C53441">
        <w:rPr>
          <w:color w:val="000000"/>
          <w:sz w:val="32"/>
          <w:szCs w:val="32"/>
          <w:lang w:eastAsia="en-US"/>
        </w:rPr>
        <w:t xml:space="preserve">депутатам </w:t>
      </w:r>
      <w:r w:rsidR="002041BB" w:rsidRPr="00C53441">
        <w:rPr>
          <w:color w:val="000000"/>
          <w:sz w:val="32"/>
          <w:szCs w:val="32"/>
          <w:lang w:eastAsia="en-US"/>
        </w:rPr>
        <w:t>Районно</w:t>
      </w:r>
      <w:r w:rsidRPr="00C53441">
        <w:rPr>
          <w:color w:val="000000"/>
          <w:sz w:val="32"/>
          <w:szCs w:val="32"/>
          <w:lang w:eastAsia="en-US"/>
        </w:rPr>
        <w:t>го</w:t>
      </w:r>
      <w:r w:rsidR="002041BB" w:rsidRPr="00C53441">
        <w:rPr>
          <w:color w:val="000000"/>
          <w:sz w:val="32"/>
          <w:szCs w:val="32"/>
          <w:lang w:eastAsia="en-US"/>
        </w:rPr>
        <w:t xml:space="preserve"> Собрани</w:t>
      </w:r>
      <w:r w:rsidRPr="00C53441">
        <w:rPr>
          <w:color w:val="000000"/>
          <w:sz w:val="32"/>
          <w:szCs w:val="32"/>
          <w:lang w:eastAsia="en-US"/>
        </w:rPr>
        <w:t>я</w:t>
      </w:r>
      <w:r w:rsidR="002041BB" w:rsidRPr="00C53441">
        <w:rPr>
          <w:color w:val="000000"/>
          <w:sz w:val="32"/>
          <w:szCs w:val="32"/>
          <w:lang w:eastAsia="en-US"/>
        </w:rPr>
        <w:t>, Городской Дум</w:t>
      </w:r>
      <w:r w:rsidRPr="00C53441">
        <w:rPr>
          <w:color w:val="000000"/>
          <w:sz w:val="32"/>
          <w:szCs w:val="32"/>
          <w:lang w:eastAsia="en-US"/>
        </w:rPr>
        <w:t>ы</w:t>
      </w:r>
      <w:r w:rsidR="002041BB" w:rsidRPr="00C53441">
        <w:rPr>
          <w:color w:val="000000"/>
          <w:sz w:val="32"/>
          <w:szCs w:val="32"/>
          <w:lang w:eastAsia="en-US"/>
        </w:rPr>
        <w:t>, главам администраций</w:t>
      </w:r>
      <w:r w:rsidRPr="00C53441">
        <w:rPr>
          <w:color w:val="000000"/>
          <w:sz w:val="32"/>
          <w:szCs w:val="32"/>
          <w:lang w:eastAsia="en-US"/>
        </w:rPr>
        <w:t>,</w:t>
      </w:r>
      <w:r w:rsidR="002041BB" w:rsidRPr="00C53441">
        <w:rPr>
          <w:color w:val="000000"/>
          <w:sz w:val="32"/>
          <w:szCs w:val="32"/>
          <w:lang w:eastAsia="en-US"/>
        </w:rPr>
        <w:t xml:space="preserve"> депутатскому к</w:t>
      </w:r>
      <w:r w:rsidRPr="00C53441">
        <w:rPr>
          <w:color w:val="000000"/>
          <w:sz w:val="32"/>
          <w:szCs w:val="32"/>
          <w:lang w:eastAsia="en-US"/>
        </w:rPr>
        <w:t>орпусу сельских поселений</w:t>
      </w:r>
      <w:r w:rsidR="002041BB" w:rsidRPr="00C53441">
        <w:rPr>
          <w:color w:val="000000"/>
          <w:sz w:val="32"/>
          <w:szCs w:val="32"/>
          <w:lang w:eastAsia="en-US"/>
        </w:rPr>
        <w:t>, всем труженикам села, промышленности, транспорта, медицины, образования, культуры, спорта, предпринимателям, ветеранам, молодежи, школьникам, руководителям районных ведомств и служб, всем жителям района за единство и взаимопонимание.</w:t>
      </w:r>
      <w:proofErr w:type="gramEnd"/>
    </w:p>
    <w:p w:rsidR="002041BB" w:rsidRPr="00C53441" w:rsidRDefault="001D152F" w:rsidP="00B27AAD">
      <w:pPr>
        <w:autoSpaceDE w:val="0"/>
        <w:autoSpaceDN w:val="0"/>
        <w:adjustRightInd w:val="0"/>
        <w:spacing w:line="300" w:lineRule="auto"/>
        <w:ind w:firstLine="709"/>
        <w:jc w:val="both"/>
        <w:textAlignment w:val="center"/>
        <w:rPr>
          <w:color w:val="000000"/>
          <w:sz w:val="32"/>
          <w:szCs w:val="32"/>
          <w:lang w:eastAsia="en-US"/>
        </w:rPr>
      </w:pPr>
      <w:r w:rsidRPr="00C53441">
        <w:rPr>
          <w:color w:val="000000"/>
          <w:sz w:val="32"/>
          <w:szCs w:val="32"/>
          <w:lang w:eastAsia="en-US"/>
        </w:rPr>
        <w:t>Б</w:t>
      </w:r>
      <w:r w:rsidR="002041BB" w:rsidRPr="00C53441">
        <w:rPr>
          <w:color w:val="000000"/>
          <w:sz w:val="32"/>
          <w:szCs w:val="32"/>
          <w:lang w:eastAsia="en-US"/>
        </w:rPr>
        <w:t>лагодар</w:t>
      </w:r>
      <w:r w:rsidRPr="00C53441">
        <w:rPr>
          <w:color w:val="000000"/>
          <w:sz w:val="32"/>
          <w:szCs w:val="32"/>
          <w:lang w:eastAsia="en-US"/>
        </w:rPr>
        <w:t>ю</w:t>
      </w:r>
      <w:r w:rsidR="002041BB" w:rsidRPr="00C53441">
        <w:rPr>
          <w:color w:val="000000"/>
          <w:sz w:val="32"/>
          <w:szCs w:val="32"/>
          <w:lang w:eastAsia="en-US"/>
        </w:rPr>
        <w:t xml:space="preserve"> иерею Александру </w:t>
      </w:r>
      <w:proofErr w:type="spellStart"/>
      <w:r w:rsidR="002041BB" w:rsidRPr="00C53441">
        <w:rPr>
          <w:color w:val="000000"/>
          <w:sz w:val="32"/>
          <w:szCs w:val="32"/>
          <w:lang w:eastAsia="en-US"/>
        </w:rPr>
        <w:t>Земцову</w:t>
      </w:r>
      <w:proofErr w:type="spellEnd"/>
      <w:r w:rsidR="002041BB" w:rsidRPr="00C53441">
        <w:rPr>
          <w:color w:val="000000"/>
          <w:sz w:val="32"/>
          <w:szCs w:val="32"/>
          <w:lang w:eastAsia="en-US"/>
        </w:rPr>
        <w:t>, протоиерею Сергею Третьякову, иерею Павлу Борисову</w:t>
      </w:r>
      <w:r w:rsidRPr="00C53441">
        <w:rPr>
          <w:color w:val="000000"/>
          <w:sz w:val="32"/>
          <w:szCs w:val="32"/>
          <w:lang w:eastAsia="en-US"/>
        </w:rPr>
        <w:t xml:space="preserve">,  </w:t>
      </w:r>
      <w:r w:rsidR="009A5B24">
        <w:rPr>
          <w:color w:val="000000"/>
          <w:sz w:val="32"/>
          <w:szCs w:val="32"/>
          <w:lang w:eastAsia="en-US"/>
        </w:rPr>
        <w:t xml:space="preserve">иерею Дмитрию </w:t>
      </w:r>
      <w:proofErr w:type="spellStart"/>
      <w:r w:rsidR="009A5B24">
        <w:rPr>
          <w:color w:val="000000"/>
          <w:sz w:val="32"/>
          <w:szCs w:val="32"/>
          <w:lang w:eastAsia="en-US"/>
        </w:rPr>
        <w:t>Агулину</w:t>
      </w:r>
      <w:proofErr w:type="spellEnd"/>
      <w:r w:rsidR="002041BB" w:rsidRPr="00C53441">
        <w:rPr>
          <w:color w:val="000000"/>
          <w:sz w:val="32"/>
          <w:szCs w:val="32"/>
          <w:lang w:eastAsia="en-US"/>
        </w:rPr>
        <w:t xml:space="preserve"> за духовно-нравственное воспитание подрастающего поколения и наставничество в созидательных трудах жителей района.</w:t>
      </w:r>
    </w:p>
    <w:p w:rsidR="002041BB" w:rsidRPr="00C53441" w:rsidRDefault="002041BB" w:rsidP="00B27AAD">
      <w:pPr>
        <w:autoSpaceDE w:val="0"/>
        <w:autoSpaceDN w:val="0"/>
        <w:adjustRightInd w:val="0"/>
        <w:spacing w:line="300" w:lineRule="auto"/>
        <w:ind w:firstLine="709"/>
        <w:jc w:val="both"/>
        <w:textAlignment w:val="center"/>
        <w:rPr>
          <w:color w:val="000000"/>
          <w:sz w:val="32"/>
          <w:szCs w:val="32"/>
          <w:lang w:eastAsia="en-US"/>
        </w:rPr>
      </w:pPr>
      <w:r w:rsidRPr="00C53441">
        <w:rPr>
          <w:color w:val="000000"/>
          <w:sz w:val="32"/>
          <w:szCs w:val="32"/>
          <w:lang w:eastAsia="en-US"/>
        </w:rPr>
        <w:t>Отдельное спасибо Александру Сергеевичу Аникееву, Леониду Сергеевичу Громову, Николаю Викторовичу Владимирову.</w:t>
      </w:r>
    </w:p>
    <w:p w:rsidR="002041BB" w:rsidRPr="00C53441" w:rsidRDefault="002041BB" w:rsidP="00B27AAD">
      <w:pPr>
        <w:autoSpaceDE w:val="0"/>
        <w:autoSpaceDN w:val="0"/>
        <w:adjustRightInd w:val="0"/>
        <w:spacing w:line="300" w:lineRule="auto"/>
        <w:ind w:firstLine="709"/>
        <w:jc w:val="both"/>
        <w:textAlignment w:val="center"/>
        <w:rPr>
          <w:color w:val="000000"/>
          <w:sz w:val="32"/>
          <w:szCs w:val="32"/>
          <w:lang w:eastAsia="en-US"/>
        </w:rPr>
      </w:pPr>
      <w:r w:rsidRPr="00C53441">
        <w:rPr>
          <w:color w:val="000000"/>
          <w:sz w:val="32"/>
          <w:szCs w:val="32"/>
          <w:lang w:eastAsia="en-US"/>
        </w:rPr>
        <w:t xml:space="preserve">Только созидательный труд – залог успеха! </w:t>
      </w:r>
    </w:p>
    <w:p w:rsidR="002041BB" w:rsidRPr="00C53441" w:rsidRDefault="002041BB" w:rsidP="00B27AAD">
      <w:pPr>
        <w:autoSpaceDE w:val="0"/>
        <w:autoSpaceDN w:val="0"/>
        <w:adjustRightInd w:val="0"/>
        <w:spacing w:line="300" w:lineRule="auto"/>
        <w:ind w:firstLine="709"/>
        <w:jc w:val="both"/>
        <w:textAlignment w:val="center"/>
        <w:rPr>
          <w:color w:val="000000"/>
          <w:sz w:val="32"/>
          <w:szCs w:val="32"/>
          <w:lang w:eastAsia="en-US"/>
        </w:rPr>
      </w:pPr>
      <w:r w:rsidRPr="00C53441">
        <w:rPr>
          <w:color w:val="000000"/>
          <w:sz w:val="32"/>
          <w:szCs w:val="32"/>
          <w:lang w:eastAsia="en-US"/>
        </w:rPr>
        <w:t xml:space="preserve">И это для всех  руководство в жизни. </w:t>
      </w:r>
    </w:p>
    <w:p w:rsidR="002041BB" w:rsidRPr="00C53441" w:rsidRDefault="002041BB" w:rsidP="00B27AAD">
      <w:pPr>
        <w:autoSpaceDE w:val="0"/>
        <w:autoSpaceDN w:val="0"/>
        <w:adjustRightInd w:val="0"/>
        <w:spacing w:line="300" w:lineRule="auto"/>
        <w:ind w:firstLine="709"/>
        <w:jc w:val="both"/>
        <w:textAlignment w:val="center"/>
        <w:rPr>
          <w:color w:val="000000"/>
          <w:sz w:val="32"/>
          <w:szCs w:val="32"/>
          <w:lang w:eastAsia="en-US"/>
        </w:rPr>
      </w:pPr>
      <w:r w:rsidRPr="00C53441">
        <w:rPr>
          <w:color w:val="000000"/>
          <w:sz w:val="32"/>
          <w:szCs w:val="32"/>
          <w:lang w:eastAsia="en-US"/>
        </w:rPr>
        <w:t>Благодарю  всех за совместную работу!</w:t>
      </w:r>
    </w:p>
    <w:bookmarkEnd w:id="0"/>
    <w:p w:rsidR="002041BB" w:rsidRPr="00C53441" w:rsidRDefault="002041BB" w:rsidP="00B27AAD">
      <w:pPr>
        <w:spacing w:line="300" w:lineRule="auto"/>
        <w:jc w:val="both"/>
        <w:rPr>
          <w:color w:val="000000" w:themeColor="text1"/>
          <w:sz w:val="32"/>
          <w:szCs w:val="32"/>
        </w:rPr>
      </w:pPr>
    </w:p>
    <w:p w:rsidR="002041BB" w:rsidRPr="00C53441" w:rsidRDefault="002041BB" w:rsidP="00B27AAD">
      <w:pPr>
        <w:spacing w:line="300" w:lineRule="auto"/>
        <w:jc w:val="both"/>
        <w:rPr>
          <w:color w:val="000000" w:themeColor="text1"/>
          <w:sz w:val="32"/>
          <w:szCs w:val="32"/>
        </w:rPr>
      </w:pPr>
    </w:p>
    <w:p w:rsidR="002041BB" w:rsidRPr="00C53441" w:rsidRDefault="002041BB" w:rsidP="00B27AAD">
      <w:pPr>
        <w:spacing w:line="300" w:lineRule="auto"/>
        <w:jc w:val="both"/>
        <w:rPr>
          <w:color w:val="000000" w:themeColor="text1"/>
          <w:sz w:val="32"/>
          <w:szCs w:val="32"/>
        </w:rPr>
      </w:pPr>
    </w:p>
    <w:p w:rsidR="002041BB" w:rsidRPr="00C53441" w:rsidRDefault="002041BB" w:rsidP="00B27AAD">
      <w:pPr>
        <w:spacing w:line="300" w:lineRule="auto"/>
        <w:jc w:val="both"/>
        <w:rPr>
          <w:color w:val="000000" w:themeColor="text1"/>
          <w:sz w:val="32"/>
          <w:szCs w:val="32"/>
        </w:rPr>
      </w:pPr>
    </w:p>
    <w:sectPr w:rsidR="002041BB" w:rsidRPr="00C53441" w:rsidSect="008C31EC">
      <w:footerReference w:type="default" r:id="rId8"/>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1FF" w:rsidRDefault="002D41FF" w:rsidP="0007687B">
      <w:r>
        <w:separator/>
      </w:r>
    </w:p>
  </w:endnote>
  <w:endnote w:type="continuationSeparator" w:id="0">
    <w:p w:rsidR="002D41FF" w:rsidRDefault="002D41FF" w:rsidP="0007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GothBookCTT">
    <w:altName w:val="Times New Roman"/>
    <w:panose1 w:val="00000000000000000000"/>
    <w:charset w:val="CC"/>
    <w:family w:val="auto"/>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658017"/>
      <w:docPartObj>
        <w:docPartGallery w:val="Page Numbers (Bottom of Page)"/>
        <w:docPartUnique/>
      </w:docPartObj>
    </w:sdtPr>
    <w:sdtEndPr/>
    <w:sdtContent>
      <w:p w:rsidR="008C31EC" w:rsidRDefault="0006320A">
        <w:pPr>
          <w:pStyle w:val="ac"/>
          <w:jc w:val="right"/>
        </w:pPr>
        <w:r>
          <w:fldChar w:fldCharType="begin"/>
        </w:r>
        <w:r w:rsidR="008C31EC">
          <w:instrText>PAGE   \* MERGEFORMAT</w:instrText>
        </w:r>
        <w:r>
          <w:fldChar w:fldCharType="separate"/>
        </w:r>
        <w:r w:rsidR="008D0204">
          <w:rPr>
            <w:noProof/>
          </w:rPr>
          <w:t>29</w:t>
        </w:r>
        <w:r>
          <w:fldChar w:fldCharType="end"/>
        </w:r>
      </w:p>
    </w:sdtContent>
  </w:sdt>
  <w:p w:rsidR="008C31EC" w:rsidRDefault="008C31E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1FF" w:rsidRDefault="002D41FF" w:rsidP="0007687B">
      <w:r>
        <w:separator/>
      </w:r>
    </w:p>
  </w:footnote>
  <w:footnote w:type="continuationSeparator" w:id="0">
    <w:p w:rsidR="002D41FF" w:rsidRDefault="002D41FF" w:rsidP="00076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02D96"/>
    <w:multiLevelType w:val="hybridMultilevel"/>
    <w:tmpl w:val="1A3CE714"/>
    <w:lvl w:ilvl="0" w:tplc="65E22A7A">
      <w:start w:val="1"/>
      <w:numFmt w:val="decimal"/>
      <w:lvlText w:val="%1."/>
      <w:lvlJc w:val="left"/>
      <w:pPr>
        <w:tabs>
          <w:tab w:val="num" w:pos="720"/>
        </w:tabs>
        <w:ind w:left="720" w:hanging="360"/>
      </w:pPr>
    </w:lvl>
    <w:lvl w:ilvl="1" w:tplc="D7B0FEAE">
      <w:start w:val="1"/>
      <w:numFmt w:val="decimal"/>
      <w:lvlText w:val="%2."/>
      <w:lvlJc w:val="left"/>
      <w:pPr>
        <w:tabs>
          <w:tab w:val="num" w:pos="1440"/>
        </w:tabs>
        <w:ind w:left="1440" w:hanging="360"/>
      </w:pPr>
    </w:lvl>
    <w:lvl w:ilvl="2" w:tplc="00A2BFE2">
      <w:start w:val="1"/>
      <w:numFmt w:val="decimal"/>
      <w:lvlText w:val="%3."/>
      <w:lvlJc w:val="left"/>
      <w:pPr>
        <w:tabs>
          <w:tab w:val="num" w:pos="2160"/>
        </w:tabs>
        <w:ind w:left="2160" w:hanging="360"/>
      </w:pPr>
    </w:lvl>
    <w:lvl w:ilvl="3" w:tplc="B43868F4">
      <w:start w:val="1"/>
      <w:numFmt w:val="decimal"/>
      <w:lvlText w:val="%4."/>
      <w:lvlJc w:val="left"/>
      <w:pPr>
        <w:tabs>
          <w:tab w:val="num" w:pos="2880"/>
        </w:tabs>
        <w:ind w:left="2880" w:hanging="360"/>
      </w:pPr>
    </w:lvl>
    <w:lvl w:ilvl="4" w:tplc="BEA8DF54">
      <w:start w:val="1"/>
      <w:numFmt w:val="decimal"/>
      <w:lvlText w:val="%5."/>
      <w:lvlJc w:val="left"/>
      <w:pPr>
        <w:tabs>
          <w:tab w:val="num" w:pos="3600"/>
        </w:tabs>
        <w:ind w:left="3600" w:hanging="360"/>
      </w:pPr>
    </w:lvl>
    <w:lvl w:ilvl="5" w:tplc="4680010A">
      <w:start w:val="1"/>
      <w:numFmt w:val="decimal"/>
      <w:lvlText w:val="%6."/>
      <w:lvlJc w:val="left"/>
      <w:pPr>
        <w:tabs>
          <w:tab w:val="num" w:pos="4320"/>
        </w:tabs>
        <w:ind w:left="4320" w:hanging="360"/>
      </w:pPr>
    </w:lvl>
    <w:lvl w:ilvl="6" w:tplc="5D5611CA">
      <w:start w:val="1"/>
      <w:numFmt w:val="decimal"/>
      <w:lvlText w:val="%7."/>
      <w:lvlJc w:val="left"/>
      <w:pPr>
        <w:tabs>
          <w:tab w:val="num" w:pos="5040"/>
        </w:tabs>
        <w:ind w:left="5040" w:hanging="360"/>
      </w:pPr>
    </w:lvl>
    <w:lvl w:ilvl="7" w:tplc="D9AC37BE">
      <w:start w:val="1"/>
      <w:numFmt w:val="decimal"/>
      <w:lvlText w:val="%8."/>
      <w:lvlJc w:val="left"/>
      <w:pPr>
        <w:tabs>
          <w:tab w:val="num" w:pos="5760"/>
        </w:tabs>
        <w:ind w:left="5760" w:hanging="360"/>
      </w:pPr>
    </w:lvl>
    <w:lvl w:ilvl="8" w:tplc="01427ED2">
      <w:start w:val="1"/>
      <w:numFmt w:val="decimal"/>
      <w:lvlText w:val="%9."/>
      <w:lvlJc w:val="left"/>
      <w:pPr>
        <w:tabs>
          <w:tab w:val="num" w:pos="6480"/>
        </w:tabs>
        <w:ind w:left="6480" w:hanging="360"/>
      </w:pPr>
    </w:lvl>
  </w:abstractNum>
  <w:abstractNum w:abstractNumId="1">
    <w:nsid w:val="2CD51EC3"/>
    <w:multiLevelType w:val="hybridMultilevel"/>
    <w:tmpl w:val="92F65DFA"/>
    <w:lvl w:ilvl="0" w:tplc="8EC4595C">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42053F"/>
    <w:multiLevelType w:val="hybridMultilevel"/>
    <w:tmpl w:val="E4F2B8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A83C6C"/>
    <w:multiLevelType w:val="hybridMultilevel"/>
    <w:tmpl w:val="F4E6AA10"/>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nsid w:val="746A46C6"/>
    <w:multiLevelType w:val="hybridMultilevel"/>
    <w:tmpl w:val="FD3808E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06FA"/>
    <w:rsid w:val="00043404"/>
    <w:rsid w:val="000466C0"/>
    <w:rsid w:val="00055F0B"/>
    <w:rsid w:val="0006320A"/>
    <w:rsid w:val="0007687B"/>
    <w:rsid w:val="00076ADF"/>
    <w:rsid w:val="00081723"/>
    <w:rsid w:val="000B43B3"/>
    <w:rsid w:val="000C04B8"/>
    <w:rsid w:val="000D1DFF"/>
    <w:rsid w:val="000D4D76"/>
    <w:rsid w:val="00120ACC"/>
    <w:rsid w:val="00131E85"/>
    <w:rsid w:val="00140348"/>
    <w:rsid w:val="00146386"/>
    <w:rsid w:val="00151008"/>
    <w:rsid w:val="00151493"/>
    <w:rsid w:val="00185C98"/>
    <w:rsid w:val="001879B9"/>
    <w:rsid w:val="00193B65"/>
    <w:rsid w:val="001A10CA"/>
    <w:rsid w:val="001B5959"/>
    <w:rsid w:val="001D152F"/>
    <w:rsid w:val="001D1C5E"/>
    <w:rsid w:val="001D57E9"/>
    <w:rsid w:val="001F374B"/>
    <w:rsid w:val="002041BB"/>
    <w:rsid w:val="002072B3"/>
    <w:rsid w:val="00215129"/>
    <w:rsid w:val="00223562"/>
    <w:rsid w:val="00226756"/>
    <w:rsid w:val="002358E1"/>
    <w:rsid w:val="00241A17"/>
    <w:rsid w:val="00257BA6"/>
    <w:rsid w:val="00257F89"/>
    <w:rsid w:val="00283CF0"/>
    <w:rsid w:val="00297BFB"/>
    <w:rsid w:val="002A25E6"/>
    <w:rsid w:val="002A50AF"/>
    <w:rsid w:val="002A6EA1"/>
    <w:rsid w:val="002B7045"/>
    <w:rsid w:val="002D41FF"/>
    <w:rsid w:val="002F5623"/>
    <w:rsid w:val="0030423D"/>
    <w:rsid w:val="00325D45"/>
    <w:rsid w:val="00330EDA"/>
    <w:rsid w:val="003328C3"/>
    <w:rsid w:val="0035441F"/>
    <w:rsid w:val="003632EE"/>
    <w:rsid w:val="003A550B"/>
    <w:rsid w:val="003C1930"/>
    <w:rsid w:val="003F5C80"/>
    <w:rsid w:val="004036F5"/>
    <w:rsid w:val="004118F0"/>
    <w:rsid w:val="00425EDB"/>
    <w:rsid w:val="00434A6E"/>
    <w:rsid w:val="00444CCF"/>
    <w:rsid w:val="00467614"/>
    <w:rsid w:val="004705B0"/>
    <w:rsid w:val="004B02DA"/>
    <w:rsid w:val="004C299F"/>
    <w:rsid w:val="004E142E"/>
    <w:rsid w:val="004F1EFA"/>
    <w:rsid w:val="004F7C6A"/>
    <w:rsid w:val="005141AB"/>
    <w:rsid w:val="00520ADF"/>
    <w:rsid w:val="00537A4C"/>
    <w:rsid w:val="0054570F"/>
    <w:rsid w:val="00553B5F"/>
    <w:rsid w:val="005A0BA7"/>
    <w:rsid w:val="005F0F5D"/>
    <w:rsid w:val="006117F0"/>
    <w:rsid w:val="0061661F"/>
    <w:rsid w:val="00641CAE"/>
    <w:rsid w:val="006536E0"/>
    <w:rsid w:val="00663945"/>
    <w:rsid w:val="0066619E"/>
    <w:rsid w:val="00670BFC"/>
    <w:rsid w:val="00672962"/>
    <w:rsid w:val="00687442"/>
    <w:rsid w:val="00693DC6"/>
    <w:rsid w:val="006D4281"/>
    <w:rsid w:val="006E250E"/>
    <w:rsid w:val="006E393C"/>
    <w:rsid w:val="007173C4"/>
    <w:rsid w:val="00736B52"/>
    <w:rsid w:val="007940BA"/>
    <w:rsid w:val="007C2608"/>
    <w:rsid w:val="007C6FC4"/>
    <w:rsid w:val="007D3091"/>
    <w:rsid w:val="007F0DEA"/>
    <w:rsid w:val="007F1285"/>
    <w:rsid w:val="00863E6C"/>
    <w:rsid w:val="00864EB5"/>
    <w:rsid w:val="00871370"/>
    <w:rsid w:val="0089241B"/>
    <w:rsid w:val="00896D47"/>
    <w:rsid w:val="008C31EC"/>
    <w:rsid w:val="008D0204"/>
    <w:rsid w:val="008D18D6"/>
    <w:rsid w:val="008D72F9"/>
    <w:rsid w:val="008D7DA8"/>
    <w:rsid w:val="008E06FA"/>
    <w:rsid w:val="008E4507"/>
    <w:rsid w:val="00906A52"/>
    <w:rsid w:val="00923FD9"/>
    <w:rsid w:val="00931A76"/>
    <w:rsid w:val="009355E6"/>
    <w:rsid w:val="0093634B"/>
    <w:rsid w:val="0094149E"/>
    <w:rsid w:val="0095404F"/>
    <w:rsid w:val="00967393"/>
    <w:rsid w:val="009911F9"/>
    <w:rsid w:val="009A5B24"/>
    <w:rsid w:val="009C7B19"/>
    <w:rsid w:val="009D66DB"/>
    <w:rsid w:val="00A219FC"/>
    <w:rsid w:val="00A33B5B"/>
    <w:rsid w:val="00A57BBD"/>
    <w:rsid w:val="00A73D92"/>
    <w:rsid w:val="00AA248B"/>
    <w:rsid w:val="00AA485A"/>
    <w:rsid w:val="00AF3A5E"/>
    <w:rsid w:val="00AF582F"/>
    <w:rsid w:val="00B27AAD"/>
    <w:rsid w:val="00B52DF2"/>
    <w:rsid w:val="00B569AB"/>
    <w:rsid w:val="00B64655"/>
    <w:rsid w:val="00B8305F"/>
    <w:rsid w:val="00BB6273"/>
    <w:rsid w:val="00BD2597"/>
    <w:rsid w:val="00BD6FCD"/>
    <w:rsid w:val="00C1052E"/>
    <w:rsid w:val="00C17BCE"/>
    <w:rsid w:val="00C53441"/>
    <w:rsid w:val="00C62A45"/>
    <w:rsid w:val="00CA3E53"/>
    <w:rsid w:val="00CB1A54"/>
    <w:rsid w:val="00CD7E7B"/>
    <w:rsid w:val="00D246F5"/>
    <w:rsid w:val="00D30F73"/>
    <w:rsid w:val="00D471EC"/>
    <w:rsid w:val="00DA242B"/>
    <w:rsid w:val="00DB5F1D"/>
    <w:rsid w:val="00DC3053"/>
    <w:rsid w:val="00E2126D"/>
    <w:rsid w:val="00E233C6"/>
    <w:rsid w:val="00E42160"/>
    <w:rsid w:val="00E776F1"/>
    <w:rsid w:val="00E80C8E"/>
    <w:rsid w:val="00E912C0"/>
    <w:rsid w:val="00EE01F5"/>
    <w:rsid w:val="00EF74AF"/>
    <w:rsid w:val="00F51F58"/>
    <w:rsid w:val="00F64DAD"/>
    <w:rsid w:val="00F91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D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19FC"/>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93DC6"/>
    <w:pPr>
      <w:spacing w:before="100" w:beforeAutospacing="1" w:after="100" w:afterAutospacing="1"/>
    </w:pPr>
  </w:style>
  <w:style w:type="paragraph" w:styleId="a4">
    <w:name w:val="Balloon Text"/>
    <w:basedOn w:val="a"/>
    <w:link w:val="a5"/>
    <w:uiPriority w:val="99"/>
    <w:semiHidden/>
    <w:unhideWhenUsed/>
    <w:rsid w:val="00081723"/>
    <w:rPr>
      <w:rFonts w:ascii="Tahoma" w:hAnsi="Tahoma" w:cs="Tahoma"/>
      <w:sz w:val="16"/>
      <w:szCs w:val="16"/>
    </w:rPr>
  </w:style>
  <w:style w:type="character" w:customStyle="1" w:styleId="a5">
    <w:name w:val="Текст выноски Знак"/>
    <w:basedOn w:val="a0"/>
    <w:link w:val="a4"/>
    <w:uiPriority w:val="99"/>
    <w:semiHidden/>
    <w:rsid w:val="00081723"/>
    <w:rPr>
      <w:rFonts w:ascii="Tahoma" w:eastAsia="Times New Roman" w:hAnsi="Tahoma" w:cs="Tahoma"/>
      <w:sz w:val="16"/>
      <w:szCs w:val="16"/>
      <w:lang w:eastAsia="ru-RU"/>
    </w:rPr>
  </w:style>
  <w:style w:type="character" w:customStyle="1" w:styleId="10">
    <w:name w:val="Заголовок 1 Знак"/>
    <w:basedOn w:val="a0"/>
    <w:link w:val="1"/>
    <w:rsid w:val="00A219FC"/>
    <w:rPr>
      <w:rFonts w:ascii="Cambria" w:eastAsia="Times New Roman" w:hAnsi="Cambria" w:cs="Times New Roman"/>
      <w:b/>
      <w:bCs/>
      <w:kern w:val="32"/>
      <w:sz w:val="32"/>
      <w:szCs w:val="32"/>
    </w:rPr>
  </w:style>
  <w:style w:type="character" w:styleId="a6">
    <w:name w:val="Emphasis"/>
    <w:uiPriority w:val="99"/>
    <w:qFormat/>
    <w:rsid w:val="00A219FC"/>
    <w:rPr>
      <w:rFonts w:cs="Times New Roman"/>
      <w:i/>
      <w:iCs/>
    </w:rPr>
  </w:style>
  <w:style w:type="paragraph" w:styleId="a7">
    <w:name w:val="No Spacing"/>
    <w:uiPriority w:val="1"/>
    <w:qFormat/>
    <w:rsid w:val="00467614"/>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A3E53"/>
    <w:pPr>
      <w:ind w:left="720"/>
      <w:contextualSpacing/>
    </w:pPr>
  </w:style>
  <w:style w:type="paragraph" w:customStyle="1" w:styleId="a9">
    <w:name w:val="основной текст"/>
    <w:basedOn w:val="a"/>
    <w:rsid w:val="00CA3E53"/>
    <w:pPr>
      <w:autoSpaceDE w:val="0"/>
      <w:autoSpaceDN w:val="0"/>
      <w:adjustRightInd w:val="0"/>
      <w:spacing w:line="210" w:lineRule="atLeast"/>
      <w:ind w:firstLine="170"/>
      <w:jc w:val="both"/>
    </w:pPr>
    <w:rPr>
      <w:rFonts w:ascii="FranklinGothBookCTT" w:hAnsi="FranklinGothBookCTT" w:cs="FranklinGothBookCTT"/>
      <w:color w:val="000000"/>
      <w:sz w:val="18"/>
      <w:szCs w:val="18"/>
      <w:lang w:eastAsia="en-US"/>
    </w:rPr>
  </w:style>
  <w:style w:type="character" w:customStyle="1" w:styleId="Bodytext">
    <w:name w:val="Body text_"/>
    <w:basedOn w:val="a0"/>
    <w:link w:val="11"/>
    <w:locked/>
    <w:rsid w:val="00CA3E5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CA3E53"/>
    <w:pPr>
      <w:shd w:val="clear" w:color="auto" w:fill="FFFFFF"/>
      <w:spacing w:before="180" w:line="274" w:lineRule="exact"/>
      <w:jc w:val="both"/>
    </w:pPr>
    <w:rPr>
      <w:sz w:val="23"/>
      <w:szCs w:val="23"/>
      <w:lang w:eastAsia="en-US"/>
    </w:rPr>
  </w:style>
  <w:style w:type="paragraph" w:styleId="aa">
    <w:name w:val="header"/>
    <w:basedOn w:val="a"/>
    <w:link w:val="ab"/>
    <w:uiPriority w:val="99"/>
    <w:unhideWhenUsed/>
    <w:rsid w:val="0007687B"/>
    <w:pPr>
      <w:tabs>
        <w:tab w:val="center" w:pos="4677"/>
        <w:tab w:val="right" w:pos="9355"/>
      </w:tabs>
    </w:pPr>
  </w:style>
  <w:style w:type="character" w:customStyle="1" w:styleId="ab">
    <w:name w:val="Верхний колонтитул Знак"/>
    <w:basedOn w:val="a0"/>
    <w:link w:val="aa"/>
    <w:uiPriority w:val="99"/>
    <w:rsid w:val="0007687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687B"/>
    <w:pPr>
      <w:tabs>
        <w:tab w:val="center" w:pos="4677"/>
        <w:tab w:val="right" w:pos="9355"/>
      </w:tabs>
    </w:pPr>
  </w:style>
  <w:style w:type="character" w:customStyle="1" w:styleId="ad">
    <w:name w:val="Нижний колонтитул Знак"/>
    <w:basedOn w:val="a0"/>
    <w:link w:val="ac"/>
    <w:uiPriority w:val="99"/>
    <w:rsid w:val="0007687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D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19FC"/>
    <w:pPr>
      <w:keepNext/>
      <w:spacing w:before="240" w:after="60" w:line="276" w:lineRule="auto"/>
      <w:outlineLvl w:val="0"/>
    </w:pPr>
    <w:rPr>
      <w:rFonts w:ascii="Cambria" w:hAnsi="Cambria"/>
      <w:b/>
      <w:bCs/>
      <w:kern w:val="32"/>
      <w:sz w:val="32"/>
      <w:szCs w:val="3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93DC6"/>
    <w:pPr>
      <w:spacing w:before="100" w:beforeAutospacing="1" w:after="100" w:afterAutospacing="1"/>
    </w:pPr>
  </w:style>
  <w:style w:type="paragraph" w:styleId="a4">
    <w:name w:val="Balloon Text"/>
    <w:basedOn w:val="a"/>
    <w:link w:val="a5"/>
    <w:uiPriority w:val="99"/>
    <w:semiHidden/>
    <w:unhideWhenUsed/>
    <w:rsid w:val="00081723"/>
    <w:rPr>
      <w:rFonts w:ascii="Tahoma" w:hAnsi="Tahoma" w:cs="Tahoma"/>
      <w:sz w:val="16"/>
      <w:szCs w:val="16"/>
    </w:rPr>
  </w:style>
  <w:style w:type="character" w:customStyle="1" w:styleId="a5">
    <w:name w:val="Текст выноски Знак"/>
    <w:basedOn w:val="a0"/>
    <w:link w:val="a4"/>
    <w:uiPriority w:val="99"/>
    <w:semiHidden/>
    <w:rsid w:val="00081723"/>
    <w:rPr>
      <w:rFonts w:ascii="Tahoma" w:eastAsia="Times New Roman" w:hAnsi="Tahoma" w:cs="Tahoma"/>
      <w:sz w:val="16"/>
      <w:szCs w:val="16"/>
      <w:lang w:eastAsia="ru-RU"/>
    </w:rPr>
  </w:style>
  <w:style w:type="character" w:customStyle="1" w:styleId="10">
    <w:name w:val="Заголовок 1 Знак"/>
    <w:basedOn w:val="a0"/>
    <w:link w:val="1"/>
    <w:rsid w:val="00A219FC"/>
    <w:rPr>
      <w:rFonts w:ascii="Cambria" w:eastAsia="Times New Roman" w:hAnsi="Cambria" w:cs="Times New Roman"/>
      <w:b/>
      <w:bCs/>
      <w:kern w:val="32"/>
      <w:sz w:val="32"/>
      <w:szCs w:val="32"/>
      <w:lang w:val="x-none"/>
    </w:rPr>
  </w:style>
  <w:style w:type="character" w:styleId="a6">
    <w:name w:val="Emphasis"/>
    <w:uiPriority w:val="99"/>
    <w:qFormat/>
    <w:rsid w:val="00A219FC"/>
    <w:rPr>
      <w:rFonts w:cs="Times New Roman"/>
      <w:i/>
      <w:iCs/>
    </w:rPr>
  </w:style>
  <w:style w:type="paragraph" w:styleId="a7">
    <w:name w:val="No Spacing"/>
    <w:uiPriority w:val="1"/>
    <w:qFormat/>
    <w:rsid w:val="00467614"/>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A3E53"/>
    <w:pPr>
      <w:ind w:left="720"/>
      <w:contextualSpacing/>
    </w:pPr>
  </w:style>
  <w:style w:type="paragraph" w:customStyle="1" w:styleId="a9">
    <w:name w:val="основной текст"/>
    <w:basedOn w:val="a"/>
    <w:rsid w:val="00CA3E53"/>
    <w:pPr>
      <w:autoSpaceDE w:val="0"/>
      <w:autoSpaceDN w:val="0"/>
      <w:adjustRightInd w:val="0"/>
      <w:spacing w:line="210" w:lineRule="atLeast"/>
      <w:ind w:firstLine="170"/>
      <w:jc w:val="both"/>
    </w:pPr>
    <w:rPr>
      <w:rFonts w:ascii="FranklinGothBookCTT" w:hAnsi="FranklinGothBookCTT" w:cs="FranklinGothBookCTT"/>
      <w:color w:val="000000"/>
      <w:sz w:val="18"/>
      <w:szCs w:val="18"/>
      <w:lang w:eastAsia="en-US"/>
    </w:rPr>
  </w:style>
  <w:style w:type="character" w:customStyle="1" w:styleId="Bodytext">
    <w:name w:val="Body text_"/>
    <w:basedOn w:val="a0"/>
    <w:link w:val="11"/>
    <w:locked/>
    <w:rsid w:val="00CA3E5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CA3E53"/>
    <w:pPr>
      <w:shd w:val="clear" w:color="auto" w:fill="FFFFFF"/>
      <w:spacing w:before="180" w:line="274" w:lineRule="exact"/>
      <w:jc w:val="both"/>
    </w:pPr>
    <w:rPr>
      <w:sz w:val="23"/>
      <w:szCs w:val="23"/>
      <w:lang w:eastAsia="en-US"/>
    </w:rPr>
  </w:style>
  <w:style w:type="paragraph" w:styleId="aa">
    <w:name w:val="header"/>
    <w:basedOn w:val="a"/>
    <w:link w:val="ab"/>
    <w:uiPriority w:val="99"/>
    <w:unhideWhenUsed/>
    <w:rsid w:val="0007687B"/>
    <w:pPr>
      <w:tabs>
        <w:tab w:val="center" w:pos="4677"/>
        <w:tab w:val="right" w:pos="9355"/>
      </w:tabs>
    </w:pPr>
  </w:style>
  <w:style w:type="character" w:customStyle="1" w:styleId="ab">
    <w:name w:val="Верхний колонтитул Знак"/>
    <w:basedOn w:val="a0"/>
    <w:link w:val="aa"/>
    <w:uiPriority w:val="99"/>
    <w:rsid w:val="0007687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687B"/>
    <w:pPr>
      <w:tabs>
        <w:tab w:val="center" w:pos="4677"/>
        <w:tab w:val="right" w:pos="9355"/>
      </w:tabs>
    </w:pPr>
  </w:style>
  <w:style w:type="character" w:customStyle="1" w:styleId="ad">
    <w:name w:val="Нижний колонтитул Знак"/>
    <w:basedOn w:val="a0"/>
    <w:link w:val="ac"/>
    <w:uiPriority w:val="99"/>
    <w:rsid w:val="0007687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5826">
      <w:bodyDiv w:val="1"/>
      <w:marLeft w:val="0"/>
      <w:marRight w:val="0"/>
      <w:marTop w:val="0"/>
      <w:marBottom w:val="0"/>
      <w:divBdr>
        <w:top w:val="none" w:sz="0" w:space="0" w:color="auto"/>
        <w:left w:val="none" w:sz="0" w:space="0" w:color="auto"/>
        <w:bottom w:val="none" w:sz="0" w:space="0" w:color="auto"/>
        <w:right w:val="none" w:sz="0" w:space="0" w:color="auto"/>
      </w:divBdr>
    </w:div>
    <w:div w:id="134373928">
      <w:bodyDiv w:val="1"/>
      <w:marLeft w:val="0"/>
      <w:marRight w:val="0"/>
      <w:marTop w:val="0"/>
      <w:marBottom w:val="0"/>
      <w:divBdr>
        <w:top w:val="none" w:sz="0" w:space="0" w:color="auto"/>
        <w:left w:val="none" w:sz="0" w:space="0" w:color="auto"/>
        <w:bottom w:val="none" w:sz="0" w:space="0" w:color="auto"/>
        <w:right w:val="none" w:sz="0" w:space="0" w:color="auto"/>
      </w:divBdr>
    </w:div>
    <w:div w:id="269316175">
      <w:bodyDiv w:val="1"/>
      <w:marLeft w:val="0"/>
      <w:marRight w:val="0"/>
      <w:marTop w:val="0"/>
      <w:marBottom w:val="0"/>
      <w:divBdr>
        <w:top w:val="none" w:sz="0" w:space="0" w:color="auto"/>
        <w:left w:val="none" w:sz="0" w:space="0" w:color="auto"/>
        <w:bottom w:val="none" w:sz="0" w:space="0" w:color="auto"/>
        <w:right w:val="none" w:sz="0" w:space="0" w:color="auto"/>
      </w:divBdr>
    </w:div>
    <w:div w:id="415251068">
      <w:bodyDiv w:val="1"/>
      <w:marLeft w:val="0"/>
      <w:marRight w:val="0"/>
      <w:marTop w:val="0"/>
      <w:marBottom w:val="0"/>
      <w:divBdr>
        <w:top w:val="none" w:sz="0" w:space="0" w:color="auto"/>
        <w:left w:val="none" w:sz="0" w:space="0" w:color="auto"/>
        <w:bottom w:val="none" w:sz="0" w:space="0" w:color="auto"/>
        <w:right w:val="none" w:sz="0" w:space="0" w:color="auto"/>
      </w:divBdr>
    </w:div>
    <w:div w:id="432944682">
      <w:bodyDiv w:val="1"/>
      <w:marLeft w:val="0"/>
      <w:marRight w:val="0"/>
      <w:marTop w:val="0"/>
      <w:marBottom w:val="0"/>
      <w:divBdr>
        <w:top w:val="none" w:sz="0" w:space="0" w:color="auto"/>
        <w:left w:val="none" w:sz="0" w:space="0" w:color="auto"/>
        <w:bottom w:val="none" w:sz="0" w:space="0" w:color="auto"/>
        <w:right w:val="none" w:sz="0" w:space="0" w:color="auto"/>
      </w:divBdr>
    </w:div>
    <w:div w:id="475337415">
      <w:bodyDiv w:val="1"/>
      <w:marLeft w:val="0"/>
      <w:marRight w:val="0"/>
      <w:marTop w:val="0"/>
      <w:marBottom w:val="0"/>
      <w:divBdr>
        <w:top w:val="none" w:sz="0" w:space="0" w:color="auto"/>
        <w:left w:val="none" w:sz="0" w:space="0" w:color="auto"/>
        <w:bottom w:val="none" w:sz="0" w:space="0" w:color="auto"/>
        <w:right w:val="none" w:sz="0" w:space="0" w:color="auto"/>
      </w:divBdr>
    </w:div>
    <w:div w:id="578638721">
      <w:bodyDiv w:val="1"/>
      <w:marLeft w:val="0"/>
      <w:marRight w:val="0"/>
      <w:marTop w:val="0"/>
      <w:marBottom w:val="0"/>
      <w:divBdr>
        <w:top w:val="none" w:sz="0" w:space="0" w:color="auto"/>
        <w:left w:val="none" w:sz="0" w:space="0" w:color="auto"/>
        <w:bottom w:val="none" w:sz="0" w:space="0" w:color="auto"/>
        <w:right w:val="none" w:sz="0" w:space="0" w:color="auto"/>
      </w:divBdr>
    </w:div>
    <w:div w:id="668286604">
      <w:bodyDiv w:val="1"/>
      <w:marLeft w:val="0"/>
      <w:marRight w:val="0"/>
      <w:marTop w:val="0"/>
      <w:marBottom w:val="0"/>
      <w:divBdr>
        <w:top w:val="none" w:sz="0" w:space="0" w:color="auto"/>
        <w:left w:val="none" w:sz="0" w:space="0" w:color="auto"/>
        <w:bottom w:val="none" w:sz="0" w:space="0" w:color="auto"/>
        <w:right w:val="none" w:sz="0" w:space="0" w:color="auto"/>
      </w:divBdr>
    </w:div>
    <w:div w:id="904488219">
      <w:bodyDiv w:val="1"/>
      <w:marLeft w:val="0"/>
      <w:marRight w:val="0"/>
      <w:marTop w:val="0"/>
      <w:marBottom w:val="0"/>
      <w:divBdr>
        <w:top w:val="none" w:sz="0" w:space="0" w:color="auto"/>
        <w:left w:val="none" w:sz="0" w:space="0" w:color="auto"/>
        <w:bottom w:val="none" w:sz="0" w:space="0" w:color="auto"/>
        <w:right w:val="none" w:sz="0" w:space="0" w:color="auto"/>
      </w:divBdr>
    </w:div>
    <w:div w:id="1095058062">
      <w:bodyDiv w:val="1"/>
      <w:marLeft w:val="0"/>
      <w:marRight w:val="0"/>
      <w:marTop w:val="0"/>
      <w:marBottom w:val="0"/>
      <w:divBdr>
        <w:top w:val="none" w:sz="0" w:space="0" w:color="auto"/>
        <w:left w:val="none" w:sz="0" w:space="0" w:color="auto"/>
        <w:bottom w:val="none" w:sz="0" w:space="0" w:color="auto"/>
        <w:right w:val="none" w:sz="0" w:space="0" w:color="auto"/>
      </w:divBdr>
    </w:div>
    <w:div w:id="1138567103">
      <w:bodyDiv w:val="1"/>
      <w:marLeft w:val="0"/>
      <w:marRight w:val="0"/>
      <w:marTop w:val="0"/>
      <w:marBottom w:val="0"/>
      <w:divBdr>
        <w:top w:val="none" w:sz="0" w:space="0" w:color="auto"/>
        <w:left w:val="none" w:sz="0" w:space="0" w:color="auto"/>
        <w:bottom w:val="none" w:sz="0" w:space="0" w:color="auto"/>
        <w:right w:val="none" w:sz="0" w:space="0" w:color="auto"/>
      </w:divBdr>
    </w:div>
    <w:div w:id="1521167837">
      <w:bodyDiv w:val="1"/>
      <w:marLeft w:val="0"/>
      <w:marRight w:val="0"/>
      <w:marTop w:val="0"/>
      <w:marBottom w:val="0"/>
      <w:divBdr>
        <w:top w:val="none" w:sz="0" w:space="0" w:color="auto"/>
        <w:left w:val="none" w:sz="0" w:space="0" w:color="auto"/>
        <w:bottom w:val="none" w:sz="0" w:space="0" w:color="auto"/>
        <w:right w:val="none" w:sz="0" w:space="0" w:color="auto"/>
      </w:divBdr>
    </w:div>
    <w:div w:id="1726754750">
      <w:bodyDiv w:val="1"/>
      <w:marLeft w:val="0"/>
      <w:marRight w:val="0"/>
      <w:marTop w:val="0"/>
      <w:marBottom w:val="0"/>
      <w:divBdr>
        <w:top w:val="none" w:sz="0" w:space="0" w:color="auto"/>
        <w:left w:val="none" w:sz="0" w:space="0" w:color="auto"/>
        <w:bottom w:val="none" w:sz="0" w:space="0" w:color="auto"/>
        <w:right w:val="none" w:sz="0" w:space="0" w:color="auto"/>
      </w:divBdr>
    </w:div>
    <w:div w:id="1762407749">
      <w:bodyDiv w:val="1"/>
      <w:marLeft w:val="0"/>
      <w:marRight w:val="0"/>
      <w:marTop w:val="0"/>
      <w:marBottom w:val="0"/>
      <w:divBdr>
        <w:top w:val="none" w:sz="0" w:space="0" w:color="auto"/>
        <w:left w:val="none" w:sz="0" w:space="0" w:color="auto"/>
        <w:bottom w:val="none" w:sz="0" w:space="0" w:color="auto"/>
        <w:right w:val="none" w:sz="0" w:space="0" w:color="auto"/>
      </w:divBdr>
    </w:div>
    <w:div w:id="1910385119">
      <w:bodyDiv w:val="1"/>
      <w:marLeft w:val="0"/>
      <w:marRight w:val="0"/>
      <w:marTop w:val="0"/>
      <w:marBottom w:val="0"/>
      <w:divBdr>
        <w:top w:val="none" w:sz="0" w:space="0" w:color="auto"/>
        <w:left w:val="none" w:sz="0" w:space="0" w:color="auto"/>
        <w:bottom w:val="none" w:sz="0" w:space="0" w:color="auto"/>
        <w:right w:val="none" w:sz="0" w:space="0" w:color="auto"/>
      </w:divBdr>
    </w:div>
    <w:div w:id="20989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7242</Words>
  <Characters>41280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2020-03-21T12:27:00Z</cp:lastPrinted>
  <dcterms:created xsi:type="dcterms:W3CDTF">2021-02-07T12:09:00Z</dcterms:created>
  <dcterms:modified xsi:type="dcterms:W3CDTF">2021-02-07T12:09:00Z</dcterms:modified>
</cp:coreProperties>
</file>